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17" w:rsidRDefault="00AB3717" w:rsidP="00AB3717">
      <w:pPr>
        <w:jc w:val="center"/>
        <w:rPr>
          <w:b/>
          <w:bCs/>
          <w:sz w:val="28"/>
          <w:szCs w:val="28"/>
          <w:u w:val="single"/>
          <w:rtl/>
        </w:rPr>
      </w:pPr>
      <w:r w:rsidRPr="00AB3717">
        <w:rPr>
          <w:rFonts w:hint="cs"/>
          <w:b/>
          <w:bCs/>
          <w:sz w:val="28"/>
          <w:szCs w:val="28"/>
          <w:u w:val="single"/>
          <w:rtl/>
        </w:rPr>
        <w:t xml:space="preserve">تمارين إضافية على التكلفة المختلطة </w:t>
      </w:r>
    </w:p>
    <w:p w:rsidR="006642A1" w:rsidRPr="00974432" w:rsidRDefault="00AB3717" w:rsidP="00974432">
      <w:pPr>
        <w:pStyle w:val="a4"/>
        <w:numPr>
          <w:ilvl w:val="0"/>
          <w:numId w:val="14"/>
        </w:numPr>
        <w:rPr>
          <w:b/>
          <w:bCs/>
          <w:sz w:val="28"/>
          <w:szCs w:val="28"/>
          <w:u w:val="single"/>
          <w:rtl/>
        </w:rPr>
      </w:pPr>
      <w:r w:rsidRPr="00974432">
        <w:rPr>
          <w:rFonts w:hint="cs"/>
          <w:sz w:val="24"/>
          <w:szCs w:val="24"/>
          <w:rtl/>
        </w:rPr>
        <w:t>بلغت التكاليف الصناعية غير المباشرة في مصنع الأمل خلال شهري محرم وصفر 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B3717" w:rsidTr="00AB3717">
        <w:tc>
          <w:tcPr>
            <w:tcW w:w="2765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البيــان</w:t>
            </w:r>
          </w:p>
        </w:tc>
        <w:tc>
          <w:tcPr>
            <w:tcW w:w="2765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وحدات النشاط</w:t>
            </w:r>
          </w:p>
        </w:tc>
        <w:tc>
          <w:tcPr>
            <w:tcW w:w="2766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تكاليف العمالة</w:t>
            </w:r>
          </w:p>
        </w:tc>
      </w:tr>
      <w:tr w:rsidR="00AB3717" w:rsidTr="00AB3717"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أعلى نقطة </w:t>
            </w:r>
          </w:p>
        </w:tc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500 وحدة </w:t>
            </w:r>
          </w:p>
        </w:tc>
        <w:tc>
          <w:tcPr>
            <w:tcW w:w="2766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40000 ريـال</w:t>
            </w:r>
          </w:p>
        </w:tc>
      </w:tr>
      <w:tr w:rsidR="00AB3717" w:rsidTr="00AB3717"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أدنى نقطة </w:t>
            </w:r>
          </w:p>
        </w:tc>
        <w:tc>
          <w:tcPr>
            <w:tcW w:w="2765" w:type="dxa"/>
          </w:tcPr>
          <w:p w:rsidR="00AB3717" w:rsidRDefault="00750558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  <w:r w:rsidR="00AB3717">
              <w:rPr>
                <w:rFonts w:hint="cs"/>
                <w:sz w:val="24"/>
                <w:szCs w:val="24"/>
                <w:rtl/>
              </w:rPr>
              <w:t xml:space="preserve"> وحدة</w:t>
            </w:r>
          </w:p>
        </w:tc>
        <w:tc>
          <w:tcPr>
            <w:tcW w:w="2766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 ريـال</w:t>
            </w:r>
          </w:p>
        </w:tc>
      </w:tr>
    </w:tbl>
    <w:p w:rsidR="00AB3717" w:rsidRDefault="00AB3717" w:rsidP="00AB3717">
      <w:pPr>
        <w:rPr>
          <w:sz w:val="24"/>
          <w:szCs w:val="24"/>
          <w:rtl/>
        </w:rPr>
      </w:pPr>
    </w:p>
    <w:p w:rsidR="00AB3717" w:rsidRPr="00AB3717" w:rsidRDefault="00AB3717" w:rsidP="00AB3717">
      <w:pPr>
        <w:pStyle w:val="a4"/>
        <w:numPr>
          <w:ilvl w:val="0"/>
          <w:numId w:val="3"/>
        </w:numPr>
        <w:rPr>
          <w:sz w:val="24"/>
          <w:szCs w:val="24"/>
          <w:rtl/>
        </w:rPr>
      </w:pPr>
      <w:r w:rsidRPr="00AB3717">
        <w:rPr>
          <w:rFonts w:hint="cs"/>
          <w:sz w:val="24"/>
          <w:szCs w:val="24"/>
          <w:rtl/>
        </w:rPr>
        <w:t xml:space="preserve">وعليه فإن معدل التغير للتكاليف الصناعية غير المباشرة هو: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B3717"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rtl/>
              </w:rPr>
              <w:t>100 ريال</w:t>
            </w:r>
          </w:p>
        </w:tc>
        <w:tc>
          <w:tcPr>
            <w:tcW w:w="4148" w:type="dxa"/>
          </w:tcPr>
          <w:p w:rsidR="00AB3717" w:rsidRPr="00AB3717" w:rsidRDefault="00750558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50 </w:t>
            </w:r>
            <w:r w:rsidR="00AB3717"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</w:tr>
      <w:tr w:rsidR="00AB3717" w:rsidTr="00AB3717"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120 ريال 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</w:t>
            </w:r>
          </w:p>
        </w:tc>
      </w:tr>
    </w:tbl>
    <w:p w:rsidR="00AB3717" w:rsidRDefault="00AB3717" w:rsidP="00AB3717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والجزء الثابت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61768">
        <w:tc>
          <w:tcPr>
            <w:tcW w:w="4148" w:type="dxa"/>
          </w:tcPr>
          <w:p w:rsidR="00AB3717" w:rsidRPr="00AB3717" w:rsidRDefault="00AB3717" w:rsidP="007505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1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5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000 ريال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4000 ريال</w:t>
            </w:r>
          </w:p>
        </w:tc>
      </w:tr>
      <w:tr w:rsidR="00AB3717" w:rsidTr="00A61768"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20000 ريال 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AB3717" w:rsidRDefault="00AB3717" w:rsidP="00AB371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C12850">
        <w:rPr>
          <w:rFonts w:hint="cs"/>
          <w:sz w:val="24"/>
          <w:szCs w:val="24"/>
          <w:rtl/>
        </w:rPr>
        <w:t xml:space="preserve">  ج- ومعادلة التكاليف الصناعية غ</w:t>
      </w:r>
      <w:r>
        <w:rPr>
          <w:rFonts w:hint="cs"/>
          <w:sz w:val="24"/>
          <w:szCs w:val="24"/>
          <w:rtl/>
        </w:rPr>
        <w:t>ير المباشرة هي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61768">
        <w:tc>
          <w:tcPr>
            <w:tcW w:w="4148" w:type="dxa"/>
          </w:tcPr>
          <w:p w:rsidR="00AB3717" w:rsidRPr="00AB3717" w:rsidRDefault="00AB3717" w:rsidP="0075055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ص = </w:t>
            </w:r>
            <w:r w:rsidR="00750558">
              <w:rPr>
                <w:rFonts w:hint="cs"/>
                <w:sz w:val="24"/>
                <w:szCs w:val="24"/>
                <w:rtl/>
              </w:rPr>
              <w:t>4000</w:t>
            </w:r>
            <w:r>
              <w:rPr>
                <w:rFonts w:hint="cs"/>
                <w:sz w:val="24"/>
                <w:szCs w:val="24"/>
                <w:rtl/>
              </w:rPr>
              <w:t xml:space="preserve"> + </w:t>
            </w:r>
            <w:r w:rsidR="00750558">
              <w:rPr>
                <w:rFonts w:hint="cs"/>
                <w:sz w:val="24"/>
                <w:szCs w:val="24"/>
                <w:rtl/>
              </w:rPr>
              <w:t>100</w:t>
            </w:r>
            <w:r>
              <w:rPr>
                <w:rFonts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 = 20000+ 140 س</w:t>
            </w:r>
          </w:p>
        </w:tc>
      </w:tr>
      <w:tr w:rsidR="00AB3717" w:rsidTr="00A61768">
        <w:tc>
          <w:tcPr>
            <w:tcW w:w="4148" w:type="dxa"/>
          </w:tcPr>
          <w:p w:rsidR="00AB3717" w:rsidRPr="00750558" w:rsidRDefault="00AB3717" w:rsidP="0075055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highlight w:val="yellow"/>
                <w:rtl/>
              </w:rPr>
            </w:pP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ص = 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15000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+ 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50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س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</w:t>
            </w:r>
          </w:p>
        </w:tc>
      </w:tr>
    </w:tbl>
    <w:p w:rsidR="00750558" w:rsidRDefault="00750558" w:rsidP="00AB371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د- </w:t>
      </w:r>
      <w:r w:rsidR="00C12850">
        <w:rPr>
          <w:rFonts w:hint="cs"/>
          <w:sz w:val="24"/>
          <w:szCs w:val="24"/>
          <w:rtl/>
        </w:rPr>
        <w:t>اذا كان مستوى النشاط المتوقع للفترة القادمة هو 240 وحدة فإن اجمالي التكاليف الصناعية غير المباشرة المتوقعه هو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28000</w:t>
            </w:r>
            <w:r w:rsidRPr="00C1285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 w:rsidRPr="00C12850">
              <w:rPr>
                <w:rFonts w:hint="cs"/>
                <w:sz w:val="24"/>
                <w:szCs w:val="24"/>
                <w:highlight w:val="yellow"/>
                <w:rtl/>
              </w:rPr>
              <w:t>27000 ريال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53600 ريال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B85CD0" w:rsidRDefault="00EF19AF" w:rsidP="00B85CD0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هـ - اذا كان مستوى النشاط الم</w:t>
      </w:r>
      <w:r w:rsidR="00B85CD0">
        <w:rPr>
          <w:rFonts w:hint="cs"/>
          <w:sz w:val="24"/>
          <w:szCs w:val="24"/>
          <w:rtl/>
        </w:rPr>
        <w:t>توقع للفترة القادمة 500</w:t>
      </w:r>
      <w:r>
        <w:rPr>
          <w:rFonts w:hint="cs"/>
          <w:sz w:val="24"/>
          <w:szCs w:val="24"/>
          <w:rtl/>
        </w:rPr>
        <w:t>ساعة عمل ، علماً بأن الوحدة تستغرق 2</w:t>
      </w:r>
      <w:r w:rsidR="00B85CD0">
        <w:rPr>
          <w:rFonts w:hint="cs"/>
          <w:sz w:val="24"/>
          <w:szCs w:val="24"/>
          <w:rtl/>
        </w:rPr>
        <w:t>,5 ساعه فإن متوسط التكلفة الثابتة للوحدة هي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85CD0" w:rsidTr="00A61768">
        <w:tc>
          <w:tcPr>
            <w:tcW w:w="4148" w:type="dxa"/>
          </w:tcPr>
          <w:p w:rsidR="00B85CD0" w:rsidRPr="00B85CD0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  <w:r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  <w:r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</w:tr>
      <w:tr w:rsidR="00B85CD0" w:rsidTr="00A61768"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B85CD0">
              <w:rPr>
                <w:rFonts w:hint="cs"/>
                <w:sz w:val="24"/>
                <w:szCs w:val="24"/>
                <w:highlight w:val="yellow"/>
                <w:rtl/>
              </w:rPr>
              <w:t>75 ريال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B85CD0" w:rsidRDefault="00B85CD0" w:rsidP="00B85CD0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ز - اذا كان مستوى النشاط المتوقع للفترة القادمة 500ساعة عمل ، علماً بأن الوحدة تستغرق 2,5 ساعه فإن اجمالي التكلفة المتغيرة هي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85CD0" w:rsidTr="00A61768">
        <w:tc>
          <w:tcPr>
            <w:tcW w:w="4148" w:type="dxa"/>
          </w:tcPr>
          <w:p w:rsidR="00B85CD0" w:rsidRPr="00AB3717" w:rsidRDefault="00974432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 w:rsidRPr="00974432">
              <w:rPr>
                <w:rFonts w:hint="cs"/>
                <w:sz w:val="24"/>
                <w:szCs w:val="24"/>
                <w:highlight w:val="yellow"/>
                <w:rtl/>
              </w:rPr>
              <w:t>10000</w:t>
            </w:r>
            <w:r w:rsidR="00B85CD0" w:rsidRPr="00974432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B85CD0" w:rsidRPr="00AB3717" w:rsidRDefault="00974432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28000</w:t>
            </w:r>
            <w:r w:rsidR="00B85CD0"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</w:tr>
      <w:tr w:rsidR="00B85CD0" w:rsidTr="00A61768">
        <w:tc>
          <w:tcPr>
            <w:tcW w:w="4148" w:type="dxa"/>
          </w:tcPr>
          <w:p w:rsidR="00B85CD0" w:rsidRPr="00AB3717" w:rsidRDefault="00974432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</w:t>
            </w:r>
            <w:r w:rsidR="00B85CD0" w:rsidRPr="00974432">
              <w:rPr>
                <w:rFonts w:hint="cs"/>
                <w:sz w:val="24"/>
                <w:szCs w:val="24"/>
                <w:rtl/>
              </w:rPr>
              <w:t xml:space="preserve"> ريال</w:t>
            </w:r>
            <w:r w:rsidR="00B85CD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ind w:left="360"/>
        <w:rPr>
          <w:sz w:val="24"/>
          <w:szCs w:val="24"/>
          <w:rtl/>
        </w:rPr>
      </w:pPr>
    </w:p>
    <w:p w:rsidR="00C12850" w:rsidRPr="00EF19AF" w:rsidRDefault="00C12850" w:rsidP="00EF19AF">
      <w:pPr>
        <w:pStyle w:val="a4"/>
        <w:numPr>
          <w:ilvl w:val="0"/>
          <w:numId w:val="10"/>
        </w:numPr>
        <w:rPr>
          <w:sz w:val="24"/>
          <w:szCs w:val="24"/>
          <w:rtl/>
        </w:rPr>
      </w:pPr>
      <w:r w:rsidRPr="00EF19AF">
        <w:rPr>
          <w:rFonts w:hint="cs"/>
          <w:sz w:val="24"/>
          <w:szCs w:val="24"/>
          <w:rtl/>
        </w:rPr>
        <w:t>إذا علمت أن ص = أ + ب × س  فما قيمة ص اذا كانت (ب) تساوي صفراً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 = أ + س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ص= أ + ب × س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 w:rsidRPr="00C12850">
              <w:rPr>
                <w:rFonts w:hint="cs"/>
                <w:sz w:val="24"/>
                <w:szCs w:val="24"/>
                <w:highlight w:val="yellow"/>
                <w:rtl/>
              </w:rPr>
              <w:t>ص = أ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rPr>
          <w:sz w:val="24"/>
          <w:szCs w:val="24"/>
          <w:rtl/>
        </w:rPr>
      </w:pPr>
    </w:p>
    <w:p w:rsidR="00C12850" w:rsidRPr="00EF19AF" w:rsidRDefault="00C12850" w:rsidP="00EF19AF">
      <w:pPr>
        <w:pStyle w:val="a4"/>
        <w:numPr>
          <w:ilvl w:val="0"/>
          <w:numId w:val="10"/>
        </w:numPr>
        <w:rPr>
          <w:sz w:val="24"/>
          <w:szCs w:val="24"/>
          <w:rtl/>
        </w:rPr>
      </w:pPr>
      <w:r w:rsidRPr="00EF19AF">
        <w:rPr>
          <w:rFonts w:hint="cs"/>
          <w:sz w:val="24"/>
          <w:szCs w:val="24"/>
          <w:rtl/>
        </w:rPr>
        <w:t>إذا علمت أن</w:t>
      </w:r>
      <w:r w:rsidR="00EF19AF" w:rsidRPr="00EF19AF">
        <w:rPr>
          <w:rFonts w:hint="cs"/>
          <w:sz w:val="24"/>
          <w:szCs w:val="24"/>
          <w:rtl/>
        </w:rPr>
        <w:t xml:space="preserve"> </w:t>
      </w:r>
      <w:r w:rsidRPr="00EF19AF">
        <w:rPr>
          <w:rFonts w:hint="cs"/>
          <w:sz w:val="24"/>
          <w:szCs w:val="24"/>
          <w:rtl/>
        </w:rPr>
        <w:t xml:space="preserve">أ = 2400 و آن ب = 15 ريال </w:t>
      </w:r>
      <w:r w:rsidRPr="00EF19AF">
        <w:rPr>
          <w:sz w:val="24"/>
          <w:szCs w:val="24"/>
        </w:rPr>
        <w:t>/</w:t>
      </w:r>
      <w:r w:rsidRPr="00EF19AF">
        <w:rPr>
          <w:rFonts w:hint="cs"/>
          <w:sz w:val="24"/>
          <w:szCs w:val="24"/>
          <w:rtl/>
        </w:rPr>
        <w:t xml:space="preserve"> وحدة، وأن عدد الوحدات للإنتاج المقدرة للعام القادم تساوي 600 وحدة فإن قيمة ص هي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highlight w:val="yellow"/>
                <w:rtl/>
              </w:rPr>
              <w:t>11400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36600 ريال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1140 ريال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rPr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Y="78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F19AF" w:rsidTr="00EF19AF"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highlight w:val="yellow"/>
                <w:rtl/>
              </w:rPr>
              <w:t>60000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ريال</w:t>
            </w:r>
          </w:p>
        </w:tc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380000 ريال</w:t>
            </w:r>
          </w:p>
        </w:tc>
      </w:tr>
      <w:tr w:rsidR="00EF19AF" w:rsidTr="00EF19AF"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6000 ريال </w:t>
            </w:r>
          </w:p>
        </w:tc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974432" w:rsidRDefault="00C12850" w:rsidP="00974432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EF19AF">
        <w:rPr>
          <w:rFonts w:hint="cs"/>
          <w:sz w:val="24"/>
          <w:szCs w:val="24"/>
          <w:rtl/>
        </w:rPr>
        <w:t>اذا علمتي أن الجزء المتغير من تكاليف الصيانة هو 16 ريال</w:t>
      </w:r>
      <w:r w:rsidRPr="00EF19AF">
        <w:rPr>
          <w:sz w:val="24"/>
          <w:szCs w:val="24"/>
        </w:rPr>
        <w:t>/</w:t>
      </w:r>
      <w:r w:rsidRPr="00EF19AF">
        <w:rPr>
          <w:rFonts w:hint="cs"/>
          <w:sz w:val="24"/>
          <w:szCs w:val="24"/>
          <w:rtl/>
        </w:rPr>
        <w:t xml:space="preserve"> وحدة وأن الحد الأعلى للتكاليف يساوي 380000 ريال وان الحد الأعلى </w:t>
      </w:r>
      <w:r w:rsidR="00EF19AF" w:rsidRPr="00EF19AF">
        <w:rPr>
          <w:rFonts w:hint="cs"/>
          <w:sz w:val="24"/>
          <w:szCs w:val="24"/>
          <w:rtl/>
        </w:rPr>
        <w:t xml:space="preserve">للنشاط 20000 </w:t>
      </w:r>
      <w:r w:rsidR="00EF19AF">
        <w:rPr>
          <w:rFonts w:hint="cs"/>
          <w:sz w:val="24"/>
          <w:szCs w:val="24"/>
          <w:rtl/>
        </w:rPr>
        <w:t xml:space="preserve">وحدة </w:t>
      </w:r>
      <w:r w:rsidR="00EF19AF" w:rsidRPr="00EF19AF">
        <w:rPr>
          <w:rFonts w:hint="cs"/>
          <w:sz w:val="24"/>
          <w:szCs w:val="24"/>
          <w:rtl/>
        </w:rPr>
        <w:t>فإن قيمة ال</w:t>
      </w:r>
      <w:r w:rsidR="00EF19AF">
        <w:rPr>
          <w:rFonts w:hint="cs"/>
          <w:sz w:val="24"/>
          <w:szCs w:val="24"/>
          <w:rtl/>
        </w:rPr>
        <w:t>جزء الثابت من تكاليف الصيانة هو:</w:t>
      </w:r>
    </w:p>
    <w:p w:rsidR="00974432" w:rsidRDefault="00974432" w:rsidP="00974432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ترغب إدارة التكاليف بشركة السالم الصناعية في تحليل عناصر التكاليف المختلطة اإلى شقيها الثابت والمتغير والخاصة بأحد الأقسام الإنتاجية. وفيما يلي ساعات تشغيل الآلات والتكاليف:</w:t>
      </w:r>
    </w:p>
    <w:p w:rsidR="00974432" w:rsidRPr="00974432" w:rsidRDefault="00C12850" w:rsidP="00974432">
      <w:pPr>
        <w:pStyle w:val="a4"/>
        <w:jc w:val="both"/>
        <w:rPr>
          <w:sz w:val="24"/>
          <w:szCs w:val="24"/>
          <w:rtl/>
        </w:rPr>
      </w:pPr>
      <w:r w:rsidRPr="00974432">
        <w:rPr>
          <w:sz w:val="24"/>
          <w:szCs w:val="24"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74432" w:rsidTr="00A62DF1">
        <w:trPr>
          <w:jc w:val="center"/>
        </w:trPr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الشهر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ساعات تشغيل الآلات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مصاريف الصيانة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أجورغير مباشرة</w:t>
            </w:r>
          </w:p>
        </w:tc>
        <w:tc>
          <w:tcPr>
            <w:tcW w:w="1660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مهمات صناعية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رجب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14500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7750</w:t>
            </w:r>
          </w:p>
        </w:tc>
        <w:tc>
          <w:tcPr>
            <w:tcW w:w="1660" w:type="dxa"/>
          </w:tcPr>
          <w:p w:rsidR="00974432" w:rsidRDefault="00DF355C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شعبان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11000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10750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6000</w:t>
            </w:r>
          </w:p>
        </w:tc>
        <w:tc>
          <w:tcPr>
            <w:tcW w:w="1660" w:type="dxa"/>
          </w:tcPr>
          <w:p w:rsidR="00974432" w:rsidRPr="00A62DF1" w:rsidRDefault="00DF355C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6800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رمضان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13450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7500</w:t>
            </w:r>
          </w:p>
        </w:tc>
        <w:tc>
          <w:tcPr>
            <w:tcW w:w="1660" w:type="dxa"/>
          </w:tcPr>
          <w:p w:rsidR="00974432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8000</w:t>
            </w:r>
          </w:p>
        </w:tc>
      </w:tr>
      <w:tr w:rsidR="00A62DF1" w:rsidRP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شوال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1500</w:t>
            </w:r>
            <w:r w:rsidR="00A62DF1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13900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7750</w:t>
            </w:r>
          </w:p>
        </w:tc>
        <w:tc>
          <w:tcPr>
            <w:tcW w:w="1660" w:type="dxa"/>
          </w:tcPr>
          <w:p w:rsidR="00974432" w:rsidRPr="00A62DF1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8000</w:t>
            </w:r>
          </w:p>
        </w:tc>
      </w:tr>
      <w:tr w:rsidR="00A62DF1" w:rsidRP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ذو القعدة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16000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15250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8500</w:t>
            </w:r>
          </w:p>
        </w:tc>
        <w:tc>
          <w:tcPr>
            <w:tcW w:w="1660" w:type="dxa"/>
          </w:tcPr>
          <w:p w:rsidR="00974432" w:rsidRPr="00A62DF1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8800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ذو الحجة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15000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14800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8250</w:t>
            </w:r>
          </w:p>
        </w:tc>
        <w:tc>
          <w:tcPr>
            <w:tcW w:w="1660" w:type="dxa"/>
          </w:tcPr>
          <w:p w:rsidR="00974432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8600</w:t>
            </w:r>
          </w:p>
        </w:tc>
      </w:tr>
    </w:tbl>
    <w:p w:rsidR="00A62DF1" w:rsidRDefault="00A62DF1" w:rsidP="00A62DF1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EF19AF" w:rsidRDefault="00A62DF1" w:rsidP="00A62DF1">
      <w:pPr>
        <w:rPr>
          <w:b/>
          <w:bCs/>
          <w:sz w:val="24"/>
          <w:szCs w:val="24"/>
          <w:u w:val="single"/>
          <w:rtl/>
        </w:rPr>
      </w:pPr>
      <w:r w:rsidRPr="00A62DF1">
        <w:rPr>
          <w:rFonts w:hint="cs"/>
          <w:b/>
          <w:bCs/>
          <w:sz w:val="24"/>
          <w:szCs w:val="24"/>
          <w:u w:val="single"/>
          <w:rtl/>
        </w:rPr>
        <w:t>المطلوب: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التكلفة المتغيرة لكل ساعة من ساعات تشغيل الآلات.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إجمالي التكاليف الثابتة للقسم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الشق المتغير والشق الثابت لكل مصروف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اذا كانت الطاقة الطبيعية للقسم هي 150</w:t>
      </w:r>
      <w:r w:rsidR="001C42E4">
        <w:rPr>
          <w:rFonts w:hint="cs"/>
          <w:sz w:val="24"/>
          <w:szCs w:val="24"/>
          <w:rtl/>
        </w:rPr>
        <w:t>0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0 ساعة دوران آلات فما هوالمعدل الطبيعي </w:t>
      </w:r>
      <w:proofErr w:type="gramStart"/>
      <w:r>
        <w:rPr>
          <w:rFonts w:hint="cs"/>
          <w:sz w:val="24"/>
          <w:szCs w:val="24"/>
          <w:rtl/>
        </w:rPr>
        <w:t>للقسم ؟</w:t>
      </w:r>
      <w:proofErr w:type="gramEnd"/>
      <w:r>
        <w:rPr>
          <w:rFonts w:hint="cs"/>
          <w:sz w:val="24"/>
          <w:szCs w:val="24"/>
          <w:rtl/>
        </w:rPr>
        <w:t xml:space="preserve">  </w:t>
      </w:r>
    </w:p>
    <w:p w:rsidR="00A62DF1" w:rsidRDefault="00A62DF1" w:rsidP="00A62DF1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الحل:</w:t>
      </w:r>
    </w:p>
    <w:p w:rsidR="00A62DF1" w:rsidRPr="001E7E36" w:rsidRDefault="00A62DF1" w:rsidP="00A62DF1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>اجمالي التكاليف عند اعلى مستوى نشاط = 15250+8500+8800=32550</w:t>
      </w:r>
    </w:p>
    <w:p w:rsidR="00A62DF1" w:rsidRPr="001E7E36" w:rsidRDefault="00A62DF1" w:rsidP="00A62DF1">
      <w:pPr>
        <w:pStyle w:val="a4"/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اجمالي التكاليف عند ادنى مستوى نشاط = 10750 + 6000 + 6800 = 23550</w:t>
      </w:r>
    </w:p>
    <w:p w:rsidR="00C12850" w:rsidRPr="001E7E36" w:rsidRDefault="00A62DF1" w:rsidP="00EF19AF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اذن : </w:t>
      </w:r>
      <w:r w:rsidR="00E44784" w:rsidRPr="001E7E36">
        <w:rPr>
          <w:rFonts w:hint="cs"/>
          <w:sz w:val="24"/>
          <w:szCs w:val="24"/>
          <w:highlight w:val="yellow"/>
          <w:rtl/>
        </w:rPr>
        <w:t>التكلفة المتغيرة لكل ساعة (ب) = (32550-23550)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(16000- 11000) = 9000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5000 = 1,8 ريال 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>اجمالي التكاليف الثابتة للقسم :</w:t>
      </w:r>
    </w:p>
    <w:p w:rsidR="00E44784" w:rsidRPr="001E7E36" w:rsidRDefault="00E44784" w:rsidP="00E44784">
      <w:pPr>
        <w:pStyle w:val="a4"/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أ = ص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ب × س = 23550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1,8 × 11000 = 3750 ريـال</w:t>
      </w:r>
    </w:p>
    <w:p w:rsidR="00E44784" w:rsidRPr="001E7E36" w:rsidRDefault="00E44784" w:rsidP="00E44784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تحديد الشق المتغير والشق الثابت لكل مصروف : </w:t>
      </w:r>
    </w:p>
    <w:p w:rsidR="00E44784" w:rsidRPr="001E7E36" w:rsidRDefault="00E44784" w:rsidP="00E44784">
      <w:pPr>
        <w:pStyle w:val="a4"/>
        <w:rPr>
          <w:sz w:val="24"/>
          <w:szCs w:val="24"/>
          <w:highlight w:val="yellow"/>
        </w:rPr>
      </w:pPr>
    </w:p>
    <w:p w:rsidR="00E44784" w:rsidRPr="001E7E36" w:rsidRDefault="00E44784" w:rsidP="00E44784">
      <w:pPr>
        <w:pStyle w:val="a4"/>
        <w:numPr>
          <w:ilvl w:val="0"/>
          <w:numId w:val="18"/>
        </w:num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الشق المتغير : 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مصاريف الصيانة (ب) = (15250-10750)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(16000- 11000) = 4500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0,9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الأجور غ ش (ب) = (8500-6000)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(16000- 11000) = 2500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0,5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مهمات صناعية (ب) = (8800-6800)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(16000- 11000) = 2000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0,4ريال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pStyle w:val="a4"/>
        <w:numPr>
          <w:ilvl w:val="0"/>
          <w:numId w:val="18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الشق الثابت : أ = ص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ب × س </w:t>
      </w:r>
    </w:p>
    <w:p w:rsidR="00E44784" w:rsidRPr="001E7E36" w:rsidRDefault="00E44784" w:rsidP="001E7E36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مصاريف الصيانة = </w:t>
      </w:r>
      <w:r w:rsidR="001E7E36" w:rsidRPr="001E7E36">
        <w:rPr>
          <w:rFonts w:hint="cs"/>
          <w:sz w:val="24"/>
          <w:szCs w:val="24"/>
          <w:highlight w:val="yellow"/>
          <w:rtl/>
        </w:rPr>
        <w:t>10750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0,9 × 11000 = 850 ريال</w:t>
      </w:r>
    </w:p>
    <w:p w:rsidR="00E44784" w:rsidRPr="001E7E36" w:rsidRDefault="00E44784" w:rsidP="001E7E36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الأجور غ ش = </w:t>
      </w:r>
      <w:r w:rsidR="001E7E36" w:rsidRPr="001E7E36">
        <w:rPr>
          <w:rFonts w:hint="cs"/>
          <w:sz w:val="24"/>
          <w:szCs w:val="24"/>
          <w:highlight w:val="yellow"/>
          <w:rtl/>
        </w:rPr>
        <w:t>600</w:t>
      </w:r>
      <w:r w:rsidRPr="001E7E36">
        <w:rPr>
          <w:rFonts w:hint="cs"/>
          <w:sz w:val="24"/>
          <w:szCs w:val="24"/>
          <w:highlight w:val="yellow"/>
          <w:rtl/>
        </w:rPr>
        <w:t xml:space="preserve">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0,5 × </w:t>
      </w:r>
      <w:r w:rsidR="001E7E36" w:rsidRPr="001E7E36">
        <w:rPr>
          <w:rFonts w:hint="cs"/>
          <w:sz w:val="24"/>
          <w:szCs w:val="24"/>
          <w:highlight w:val="yellow"/>
          <w:rtl/>
        </w:rPr>
        <w:t>11000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  <w:r w:rsidR="001E7E36" w:rsidRPr="001E7E36">
        <w:rPr>
          <w:rFonts w:hint="cs"/>
          <w:sz w:val="24"/>
          <w:szCs w:val="24"/>
          <w:highlight w:val="yellow"/>
          <w:rtl/>
        </w:rPr>
        <w:t>= 500 ريال</w:t>
      </w:r>
    </w:p>
    <w:p w:rsidR="001E7E36" w:rsidRPr="001E7E36" w:rsidRDefault="001E7E36" w:rsidP="001E7E36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مهمات صناعية = 6800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0,4 × 11000 = </w:t>
      </w:r>
      <w:r w:rsidRPr="001E7E36">
        <w:rPr>
          <w:rFonts w:hint="cs"/>
          <w:sz w:val="24"/>
          <w:szCs w:val="24"/>
          <w:highlight w:val="yellow"/>
          <w:u w:val="single"/>
          <w:rtl/>
        </w:rPr>
        <w:t>2400 ريال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</w:p>
    <w:p w:rsidR="001E7E36" w:rsidRPr="001E7E36" w:rsidRDefault="001E7E36" w:rsidP="001E7E36">
      <w:pPr>
        <w:rPr>
          <w:sz w:val="24"/>
          <w:szCs w:val="24"/>
          <w:highlight w:val="yellow"/>
          <w:u w:val="double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                                                        </w:t>
      </w:r>
      <w:r w:rsidRPr="001E7E36">
        <w:rPr>
          <w:rFonts w:hint="cs"/>
          <w:sz w:val="24"/>
          <w:szCs w:val="24"/>
          <w:highlight w:val="yellow"/>
          <w:u w:val="double"/>
          <w:rtl/>
        </w:rPr>
        <w:t>3750 ريال</w:t>
      </w:r>
    </w:p>
    <w:p w:rsidR="001E7E36" w:rsidRPr="001E7E36" w:rsidRDefault="001E7E36" w:rsidP="001E7E36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>معادلة التكاليف :</w:t>
      </w:r>
    </w:p>
    <w:p w:rsidR="001E7E36" w:rsidRPr="001E7E36" w:rsidRDefault="001E7E36" w:rsidP="001E7E36">
      <w:pPr>
        <w:pStyle w:val="a4"/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ص = 3750 + 1,8 س</w:t>
      </w:r>
    </w:p>
    <w:p w:rsidR="001E7E36" w:rsidRPr="001E7E36" w:rsidRDefault="001E7E36" w:rsidP="001E7E36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ص للطاقة الطبيعية = أ+ ب × س = 3750 + 1,8 × 15000 = 30750 ريال </w:t>
      </w:r>
    </w:p>
    <w:p w:rsidR="001E7E36" w:rsidRPr="001E7E36" w:rsidRDefault="001E7E36" w:rsidP="001E7E36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lastRenderedPageBreak/>
        <w:t>المعدل الطبيعي (معدل التكاليف ) = ص ÷ س</w:t>
      </w:r>
    </w:p>
    <w:p w:rsidR="001E7E36" w:rsidRDefault="001E7E36" w:rsidP="001E7E36">
      <w:pPr>
        <w:pStyle w:val="a4"/>
        <w:rPr>
          <w:sz w:val="24"/>
          <w:szCs w:val="24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= 30750 ÷ 15000 = 2,05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</w:t>
      </w:r>
      <w:r>
        <w:rPr>
          <w:rFonts w:hint="cs"/>
          <w:sz w:val="24"/>
          <w:szCs w:val="24"/>
          <w:rtl/>
        </w:rPr>
        <w:t xml:space="preserve"> </w:t>
      </w:r>
    </w:p>
    <w:p w:rsidR="001E7E36" w:rsidRPr="001E7E36" w:rsidRDefault="001E7E36" w:rsidP="001E7E36">
      <w:pPr>
        <w:pStyle w:val="a4"/>
        <w:rPr>
          <w:sz w:val="24"/>
          <w:szCs w:val="24"/>
          <w:rtl/>
        </w:rPr>
      </w:pPr>
    </w:p>
    <w:p w:rsidR="00E44784" w:rsidRPr="00E44784" w:rsidRDefault="00E44784" w:rsidP="00E44784">
      <w:pPr>
        <w:rPr>
          <w:sz w:val="24"/>
          <w:szCs w:val="24"/>
          <w:rtl/>
        </w:rPr>
      </w:pPr>
    </w:p>
    <w:p w:rsidR="00E44784" w:rsidRPr="00E44784" w:rsidRDefault="00E44784" w:rsidP="00E44784">
      <w:pPr>
        <w:rPr>
          <w:sz w:val="24"/>
          <w:szCs w:val="24"/>
          <w:rtl/>
        </w:rPr>
      </w:pPr>
    </w:p>
    <w:sectPr w:rsidR="00E44784" w:rsidRPr="00E44784" w:rsidSect="001F7A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3A9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D84"/>
    <w:multiLevelType w:val="hybridMultilevel"/>
    <w:tmpl w:val="AC4C8956"/>
    <w:lvl w:ilvl="0" w:tplc="03F87E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616"/>
    <w:multiLevelType w:val="hybridMultilevel"/>
    <w:tmpl w:val="54CA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77DD"/>
    <w:multiLevelType w:val="hybridMultilevel"/>
    <w:tmpl w:val="6B38D87C"/>
    <w:lvl w:ilvl="0" w:tplc="CDB2AF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167A2"/>
    <w:multiLevelType w:val="hybridMultilevel"/>
    <w:tmpl w:val="59DA5740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7481B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1FD9"/>
    <w:multiLevelType w:val="hybridMultilevel"/>
    <w:tmpl w:val="C930D188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7939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6BEE"/>
    <w:multiLevelType w:val="hybridMultilevel"/>
    <w:tmpl w:val="DF649C30"/>
    <w:lvl w:ilvl="0" w:tplc="FDC646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0E60"/>
    <w:multiLevelType w:val="hybridMultilevel"/>
    <w:tmpl w:val="68B0C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21694"/>
    <w:multiLevelType w:val="hybridMultilevel"/>
    <w:tmpl w:val="4BDEE0A0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304E9"/>
    <w:multiLevelType w:val="hybridMultilevel"/>
    <w:tmpl w:val="9A9E47D2"/>
    <w:lvl w:ilvl="0" w:tplc="479483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986D7A"/>
    <w:multiLevelType w:val="hybridMultilevel"/>
    <w:tmpl w:val="6060BEA8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97511"/>
    <w:multiLevelType w:val="hybridMultilevel"/>
    <w:tmpl w:val="7FD0C388"/>
    <w:lvl w:ilvl="0" w:tplc="51DE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97605"/>
    <w:multiLevelType w:val="hybridMultilevel"/>
    <w:tmpl w:val="7FD0C388"/>
    <w:lvl w:ilvl="0" w:tplc="51DE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F5311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D2F08"/>
    <w:multiLevelType w:val="hybridMultilevel"/>
    <w:tmpl w:val="3F1A5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C11A2"/>
    <w:multiLevelType w:val="hybridMultilevel"/>
    <w:tmpl w:val="67B06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16"/>
  </w:num>
  <w:num w:numId="11">
    <w:abstractNumId w:val="15"/>
  </w:num>
  <w:num w:numId="12">
    <w:abstractNumId w:val="3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7"/>
    <w:rsid w:val="001C42E4"/>
    <w:rsid w:val="001E7E36"/>
    <w:rsid w:val="001F7AA4"/>
    <w:rsid w:val="00553216"/>
    <w:rsid w:val="006642A1"/>
    <w:rsid w:val="00750558"/>
    <w:rsid w:val="00883488"/>
    <w:rsid w:val="00974432"/>
    <w:rsid w:val="00A62DF1"/>
    <w:rsid w:val="00AB3717"/>
    <w:rsid w:val="00B85CD0"/>
    <w:rsid w:val="00C12850"/>
    <w:rsid w:val="00DF355C"/>
    <w:rsid w:val="00E44784"/>
    <w:rsid w:val="00E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7E871"/>
  <w15:docId w15:val="{EC58BB0E-9B25-4E72-AE32-92CA21AC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AAFB-516E-461B-966E-39D25942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لينا باعارمة</dc:creator>
  <cp:lastModifiedBy>alyami</cp:lastModifiedBy>
  <cp:revision>3</cp:revision>
  <dcterms:created xsi:type="dcterms:W3CDTF">2016-02-07T17:07:00Z</dcterms:created>
  <dcterms:modified xsi:type="dcterms:W3CDTF">2016-02-07T17:08:00Z</dcterms:modified>
</cp:coreProperties>
</file>