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CE57E" w14:textId="189C0182" w:rsidR="00F96E01" w:rsidRDefault="003122D1" w:rsidP="0055128E">
      <w:pPr>
        <w:bidi/>
        <w:spacing w:after="0" w:line="240" w:lineRule="auto"/>
        <w:jc w:val="center"/>
        <w:rPr>
          <w:rFonts w:eastAsia="Times New Roman" w:cs="Times New Roman"/>
          <w:color w:val="808080"/>
          <w:rtl/>
        </w:rPr>
      </w:pPr>
      <w:bookmarkStart w:id="0" w:name="_GoBack"/>
      <w:bookmarkEnd w:id="0"/>
      <w:r w:rsidRPr="009A5D15">
        <w:rPr>
          <w:rFonts w:eastAsia="Times New Roman" w:cs="Times New Roman"/>
          <w:b/>
          <w:bCs/>
          <w:color w:val="000000"/>
          <w:rtl/>
        </w:rPr>
        <w:t xml:space="preserve"> 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t>الخطة الدراسية لمقرر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br/>
      </w:r>
      <w:r w:rsidR="00A67C72">
        <w:rPr>
          <w:rFonts w:eastAsia="Times New Roman" w:cs="Times New Roman"/>
          <w:b/>
          <w:bCs/>
          <w:color w:val="000000"/>
          <w:rtl/>
        </w:rPr>
        <w:t>1207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t xml:space="preserve"> </w:t>
      </w:r>
      <w:r w:rsidR="00A67C72">
        <w:rPr>
          <w:rFonts w:eastAsia="Times New Roman" w:cs="Times New Roman" w:hint="cs"/>
          <w:b/>
          <w:bCs/>
          <w:color w:val="000000"/>
          <w:rtl/>
        </w:rPr>
        <w:t>عال</w:t>
      </w:r>
      <w:r w:rsidR="00A67C72">
        <w:rPr>
          <w:rFonts w:eastAsia="Times New Roman" w:cs="Times New Roman"/>
          <w:b/>
          <w:bCs/>
          <w:color w:val="000000"/>
          <w:rtl/>
        </w:rPr>
        <w:t xml:space="preserve"> (قواعد البيانات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t>)</w:t>
      </w:r>
    </w:p>
    <w:tbl>
      <w:tblPr>
        <w:tblStyle w:val="TableGrid"/>
        <w:tblpPr w:leftFromText="180" w:rightFromText="180" w:vertAnchor="page" w:horzAnchor="margin" w:tblpY="2911"/>
        <w:bidiVisual/>
        <w:tblW w:w="878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2706"/>
        <w:gridCol w:w="3670"/>
      </w:tblGrid>
      <w:tr w:rsidR="0099634B" w14:paraId="344C9639" w14:textId="77777777" w:rsidTr="0099634B">
        <w:trPr>
          <w:trHeight w:val="427"/>
        </w:trPr>
        <w:tc>
          <w:tcPr>
            <w:tcW w:w="2408" w:type="dxa"/>
            <w:shd w:val="clear" w:color="auto" w:fill="D9D9D9" w:themeFill="background1" w:themeFillShade="D9"/>
            <w:vAlign w:val="center"/>
          </w:tcPr>
          <w:p w14:paraId="6B1303F4" w14:textId="77777777" w:rsidR="0099634B" w:rsidRPr="00D769EA" w:rsidRDefault="0099634B" w:rsidP="0055128E">
            <w:pPr>
              <w:bidi/>
              <w:spacing w:line="240" w:lineRule="auto"/>
              <w:ind w:firstLine="30"/>
              <w:rPr>
                <w:rFonts w:ascii="KufiStandardGK" w:eastAsia="Times New Roman" w:hAnsi="KufiStandardGK" w:cs="KufiStandardGK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اسم ا</w:t>
            </w:r>
            <w:r w:rsidRPr="00D769EA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لأستاذة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14:paraId="1D1CF57F" w14:textId="77777777" w:rsidR="0099634B" w:rsidRPr="00DB2905" w:rsidRDefault="0099634B" w:rsidP="0055128E">
            <w:pPr>
              <w:bidi/>
              <w:spacing w:line="240" w:lineRule="auto"/>
              <w:ind w:firstLine="3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المكتب</w:t>
            </w:r>
          </w:p>
        </w:tc>
        <w:tc>
          <w:tcPr>
            <w:tcW w:w="3670" w:type="dxa"/>
            <w:shd w:val="clear" w:color="auto" w:fill="D9D9D9" w:themeFill="background1" w:themeFillShade="D9"/>
            <w:vAlign w:val="center"/>
          </w:tcPr>
          <w:p w14:paraId="7B02C500" w14:textId="77777777" w:rsidR="0099634B" w:rsidRPr="00E90183" w:rsidRDefault="0099634B" w:rsidP="0055128E">
            <w:pPr>
              <w:bidi/>
              <w:spacing w:line="240" w:lineRule="auto"/>
              <w:ind w:firstLine="30"/>
              <w:jc w:val="center"/>
              <w:rPr>
                <w:rFonts w:ascii="KufiStandardGK" w:eastAsia="Times New Roman" w:hAnsi="KufiStandardGK" w:cs="KufiStandardGK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البريد الإلكتروني/ الموقع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t xml:space="preserve">/ 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الملاحظات</w:t>
            </w:r>
          </w:p>
        </w:tc>
      </w:tr>
      <w:tr w:rsidR="0099634B" w:rsidRPr="000656C0" w14:paraId="7D8F5471" w14:textId="77777777" w:rsidTr="0099634B">
        <w:trPr>
          <w:trHeight w:val="2236"/>
        </w:trPr>
        <w:tc>
          <w:tcPr>
            <w:tcW w:w="2408" w:type="dxa"/>
            <w:vAlign w:val="center"/>
          </w:tcPr>
          <w:p w14:paraId="792BE10B" w14:textId="0F530215" w:rsidR="0099634B" w:rsidRPr="001D62BD" w:rsidRDefault="0099634B" w:rsidP="0055128E">
            <w:pPr>
              <w:bidi/>
              <w:spacing w:line="240" w:lineRule="auto"/>
              <w:ind w:firstLine="30"/>
              <w:jc w:val="center"/>
              <w:rPr>
                <w:rFonts w:ascii="Microsoft Sans Serif" w:eastAsia="Times New Roman" w:hAnsi="Microsoft Sans Serif" w:cs="Microsoft Sans Serif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sz w:val="28"/>
                <w:szCs w:val="28"/>
                <w:rtl/>
              </w:rPr>
              <w:t xml:space="preserve">هدى العمير </w:t>
            </w:r>
          </w:p>
        </w:tc>
        <w:tc>
          <w:tcPr>
            <w:tcW w:w="2706" w:type="dxa"/>
            <w:vAlign w:val="center"/>
          </w:tcPr>
          <w:p w14:paraId="4A5CC2B4" w14:textId="397BAF69" w:rsidR="0099634B" w:rsidRDefault="0099634B" w:rsidP="0099634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المبنى: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E90183"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  <w:t>26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</w:p>
          <w:p w14:paraId="7E385EBD" w14:textId="57AE8DD0" w:rsidR="0099634B" w:rsidRDefault="0099634B" w:rsidP="0099634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الدور: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الأول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</w:p>
          <w:p w14:paraId="5D64D854" w14:textId="56967951" w:rsidR="0099634B" w:rsidRPr="005767FC" w:rsidRDefault="0099634B" w:rsidP="0099634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رقم المكتب: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جناح أ مكتب 12 أ</w:t>
            </w:r>
          </w:p>
        </w:tc>
        <w:tc>
          <w:tcPr>
            <w:tcW w:w="3670" w:type="dxa"/>
            <w:vAlign w:val="center"/>
          </w:tcPr>
          <w:p w14:paraId="00CBFE3D" w14:textId="67E46EE5" w:rsidR="0099634B" w:rsidRDefault="0099634B" w:rsidP="0055128E">
            <w:pPr>
              <w:bidi/>
              <w:spacing w:line="240" w:lineRule="auto"/>
              <w:ind w:firstLine="30"/>
              <w:rPr>
                <w:rFonts w:asciiTheme="majorBidi" w:eastAsia="Times New Roman" w:hAnsiTheme="majorBidi"/>
              </w:rPr>
            </w:pPr>
            <w:r w:rsidRPr="000656C0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البريد الإلكتروني: </w:t>
            </w:r>
            <w:hyperlink r:id="rId11" w:history="1">
              <w:r w:rsidRPr="0050627A">
                <w:rPr>
                  <w:rStyle w:val="Hyperlink"/>
                  <w:rFonts w:asciiTheme="majorBidi" w:eastAsia="Times New Roman" w:hAnsiTheme="majorBidi"/>
                </w:rPr>
                <w:t>halomair@ksu.edu.sa</w:t>
              </w:r>
            </w:hyperlink>
            <w:r>
              <w:rPr>
                <w:rFonts w:asciiTheme="majorBidi" w:eastAsia="Times New Roman" w:hAnsiTheme="majorBidi"/>
              </w:rPr>
              <w:t xml:space="preserve"> </w:t>
            </w:r>
          </w:p>
          <w:p w14:paraId="2CE516F8" w14:textId="77777777" w:rsidR="0099634B" w:rsidRPr="003122D1" w:rsidRDefault="0099634B" w:rsidP="0055128E">
            <w:pPr>
              <w:bidi/>
              <w:spacing w:line="240" w:lineRule="auto"/>
              <w:ind w:firstLine="30"/>
              <w:rPr>
                <w:rFonts w:asciiTheme="majorBidi" w:hAnsiTheme="majorBidi"/>
                <w:rtl/>
              </w:rPr>
            </w:pPr>
          </w:p>
          <w:p w14:paraId="6BAEF365" w14:textId="77777777" w:rsidR="0099634B" w:rsidRDefault="0099634B" w:rsidP="0055128E">
            <w:pPr>
              <w:bidi/>
              <w:spacing w:line="240" w:lineRule="auto"/>
              <w:ind w:firstLine="30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 w:rsidRPr="003122D1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الموقع:</w:t>
            </w:r>
          </w:p>
          <w:p w14:paraId="235881ED" w14:textId="646247A6" w:rsidR="0099634B" w:rsidRPr="0099634B" w:rsidRDefault="0099634B" w:rsidP="0099634B">
            <w:pPr>
              <w:spacing w:line="240" w:lineRule="auto"/>
              <w:ind w:firstLine="30"/>
              <w:rPr>
                <w:rtl/>
              </w:rPr>
            </w:pPr>
            <w:r w:rsidRPr="003122D1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 </w:t>
            </w:r>
            <w:hyperlink r:id="rId12" w:history="1">
              <w:r w:rsidRPr="0050627A">
                <w:rPr>
                  <w:rStyle w:val="Hyperlink"/>
                </w:rPr>
                <w:t>http://fac.ksu.edu.sa/halomair</w:t>
              </w:r>
            </w:hyperlink>
          </w:p>
          <w:p w14:paraId="70D6DAA8" w14:textId="77777777" w:rsidR="0099634B" w:rsidRPr="000656C0" w:rsidRDefault="0099634B" w:rsidP="0055128E">
            <w:pPr>
              <w:bidi/>
              <w:spacing w:line="240" w:lineRule="auto"/>
              <w:ind w:firstLine="30"/>
              <w:rPr>
                <w:rFonts w:asciiTheme="majorBidi" w:hAnsiTheme="majorBidi"/>
                <w:rtl/>
              </w:rPr>
            </w:pPr>
          </w:p>
        </w:tc>
      </w:tr>
    </w:tbl>
    <w:p w14:paraId="1F3841DE" w14:textId="35854B79" w:rsidR="0099634B" w:rsidRDefault="0099634B" w:rsidP="0099634B">
      <w:pPr>
        <w:spacing w:line="240" w:lineRule="auto"/>
        <w:ind w:right="-900" w:firstLine="0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p w14:paraId="6CD378DB" w14:textId="55439089" w:rsidR="0099634B" w:rsidRPr="0099634B" w:rsidRDefault="0010696E" w:rsidP="0099634B">
      <w:pPr>
        <w:spacing w:line="240" w:lineRule="auto"/>
        <w:ind w:left="283" w:right="-900"/>
        <w:jc w:val="right"/>
        <w:rPr>
          <w:rFonts w:ascii="Traditional Arabic" w:eastAsia="Times New Roman" w:hAnsi="Traditional Arabic" w:cs="Traditional Arabic"/>
          <w:b/>
          <w:bCs/>
          <w:color w:val="000000"/>
          <w:u w:val="single"/>
        </w:rPr>
      </w:pPr>
      <w:r w:rsidRPr="009A5D1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المراجع:</w:t>
      </w:r>
      <w:r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 xml:space="preserve"> </w:t>
      </w:r>
    </w:p>
    <w:p w14:paraId="5F2B90B9" w14:textId="01E9439C" w:rsidR="00A67C72" w:rsidRPr="000533AD" w:rsidRDefault="00A67C72" w:rsidP="0099634B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0533AD">
        <w:rPr>
          <w:rFonts w:ascii="Traditional Arabic" w:hAnsi="Traditional Arabic" w:cs="Traditional Arabic"/>
          <w:sz w:val="22"/>
          <w:szCs w:val="22"/>
          <w:rtl/>
        </w:rPr>
        <w:t>مقدمة في الحاسب والانترنت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>،</w:t>
      </w:r>
      <w:r w:rsidR="007E264A">
        <w:rPr>
          <w:rFonts w:ascii="Traditional Arabic" w:hAnsi="Traditional Arabic" w:cs="Traditional Arabic"/>
          <w:sz w:val="22"/>
          <w:szCs w:val="22"/>
          <w:rtl/>
        </w:rPr>
        <w:t xml:space="preserve"> عبدالله الموسي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0533AD">
        <w:rPr>
          <w:rFonts w:ascii="Traditional Arabic" w:hAnsi="Traditional Arabic" w:cs="Traditional Arabic"/>
          <w:sz w:val="22"/>
          <w:szCs w:val="22"/>
          <w:rtl/>
        </w:rPr>
        <w:t>الطبعة السادسة 1431هـ</w:t>
      </w:r>
    </w:p>
    <w:p w14:paraId="255C0211" w14:textId="217CC7F6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الحاسوب والبرمجيات الجاهزة ,محمد بلال الزعبي وآخرون</w:t>
      </w:r>
      <w:r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الطبعة التاسعة 2011</w:t>
      </w:r>
    </w:p>
    <w:p w14:paraId="55C81F7D" w14:textId="1DAFFAD3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0533AD">
        <w:rPr>
          <w:rFonts w:ascii="Traditional Arabic" w:hAnsi="Traditional Arabic" w:cs="Traditional Arabic"/>
          <w:sz w:val="22"/>
          <w:szCs w:val="22"/>
          <w:rtl/>
        </w:rPr>
        <w:t xml:space="preserve">أصول تصميم قواعد البيانات ولغة </w:t>
      </w:r>
      <w:r w:rsidRPr="000533AD">
        <w:rPr>
          <w:rFonts w:ascii="Traditional Arabic" w:hAnsi="Traditional Arabic" w:cs="Traditional Arabic"/>
          <w:sz w:val="22"/>
          <w:szCs w:val="22"/>
        </w:rPr>
        <w:t>SQL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0533AD">
        <w:rPr>
          <w:rFonts w:ascii="Traditional Arabic" w:hAnsi="Traditional Arabic" w:cs="Traditional Arabic"/>
          <w:sz w:val="22"/>
          <w:szCs w:val="22"/>
          <w:rtl/>
        </w:rPr>
        <w:t>خالد ناصر السيد</w:t>
      </w:r>
    </w:p>
    <w:p w14:paraId="796CEC07" w14:textId="13DF4F3D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 xml:space="preserve">تيسير </w:t>
      </w:r>
      <w:r w:rsidRPr="007E264A">
        <w:rPr>
          <w:rFonts w:ascii="Traditional Arabic" w:hAnsi="Traditional Arabic" w:cs="Traditional Arabic"/>
          <w:sz w:val="22"/>
          <w:szCs w:val="22"/>
        </w:rPr>
        <w:t xml:space="preserve">access2007 </w:t>
      </w:r>
      <w:r w:rsidR="007E264A" w:rsidRPr="007E264A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مجدي أبو العطا</w:t>
      </w:r>
      <w:r w:rsidR="007E264A" w:rsidRPr="007E264A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2007</w:t>
      </w:r>
    </w:p>
    <w:p w14:paraId="62A7BEC7" w14:textId="77777777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كل ما يعرض على االموقع الشخصي لأستاذة المقرر من أمثلة وعروض وتطبيقات.</w:t>
      </w:r>
      <w:r w:rsidRPr="007E264A">
        <w:rPr>
          <w:rFonts w:ascii="Traditional Arabic" w:hAnsi="Traditional Arabic" w:cs="Traditional Arabic"/>
          <w:sz w:val="22"/>
          <w:szCs w:val="22"/>
        </w:rPr>
        <w:t xml:space="preserve"> </w:t>
      </w:r>
    </w:p>
    <w:p w14:paraId="41E48DCA" w14:textId="76223018" w:rsidR="0010696E" w:rsidRPr="0055128E" w:rsidRDefault="00A67C72" w:rsidP="0055128E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  <w:rtl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جميع ما يذكر في المحاضرة من ملاحظات وأوراق عمل وأنشطة</w:t>
      </w:r>
    </w:p>
    <w:p w14:paraId="4B20720C" w14:textId="4C15A251" w:rsidR="001749F1" w:rsidRDefault="007B38E6" w:rsidP="00302E4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color w:val="808080"/>
        </w:rPr>
      </w:pPr>
      <w:r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هدف المقرر:</w:t>
      </w:r>
      <w:r>
        <w:rPr>
          <w:rFonts w:ascii="Traditional Arabic" w:eastAsia="Times New Roman" w:hAnsi="Traditional Arabic" w:cs="Traditional Arabic"/>
          <w:color w:val="808080"/>
        </w:rPr>
        <w:t xml:space="preserve">  </w:t>
      </w:r>
    </w:p>
    <w:p w14:paraId="59AD1EB2" w14:textId="2BF7032A" w:rsidR="00A67C72" w:rsidRDefault="00A67C72" w:rsidP="00A67C72">
      <w:pPr>
        <w:spacing w:line="240" w:lineRule="auto"/>
        <w:ind w:left="360"/>
        <w:jc w:val="right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يهدف هذا المقرر إلى تعريف الطالب</w:t>
      </w:r>
      <w:r w:rsidRPr="0027497F">
        <w:rPr>
          <w:rFonts w:ascii="Traditional Arabic" w:hAnsi="Traditional Arabic" w:cs="Traditional Arabic" w:hint="cs"/>
          <w:rtl/>
        </w:rPr>
        <w:t>ة</w:t>
      </w:r>
      <w:r w:rsidRPr="0027497F">
        <w:rPr>
          <w:rFonts w:ascii="Traditional Arabic" w:hAnsi="Traditional Arabic" w:cs="Traditional Arabic"/>
          <w:rtl/>
        </w:rPr>
        <w:t xml:space="preserve"> بقواعد البيانات ومجالات استخدامها مع تطبيقات عملية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A67C72">
        <w:rPr>
          <w:rFonts w:ascii="Traditional Arabic" w:hAnsi="Traditional Arabic" w:cs="Traditional Arabic" w:hint="cs"/>
          <w:rtl/>
        </w:rPr>
        <w:t>وذلك من خلال:</w:t>
      </w:r>
    </w:p>
    <w:p w14:paraId="1C55FD06" w14:textId="77777777" w:rsidR="00A67C72" w:rsidRPr="0027497F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 xml:space="preserve">التعرف على مفهوم قواعد البيانات وأنواعها والقائمين عليها.  </w:t>
      </w:r>
    </w:p>
    <w:p w14:paraId="29D8844E" w14:textId="77777777" w:rsidR="00A67C72" w:rsidRPr="0027497F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التعرف على أصول قواعد البيانات العلائقية.</w:t>
      </w:r>
    </w:p>
    <w:p w14:paraId="725875DB" w14:textId="77777777" w:rsidR="00A67C72" w:rsidRPr="0027497F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تصميم نموذج الكيان والعلاقة الرابطة.</w:t>
      </w:r>
    </w:p>
    <w:p w14:paraId="46AE4460" w14:textId="77777777" w:rsidR="00A67C72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  <w:rtl/>
        </w:rPr>
      </w:pPr>
      <w:r w:rsidRPr="0027497F">
        <w:rPr>
          <w:rFonts w:ascii="Traditional Arabic" w:hAnsi="Traditional Arabic" w:cs="Traditional Arabic"/>
          <w:rtl/>
        </w:rPr>
        <w:t>تصميم قواعد البيانات العلائقية.</w:t>
      </w:r>
    </w:p>
    <w:p w14:paraId="7E938C70" w14:textId="564E5615" w:rsidR="0010696E" w:rsidRPr="00A67C72" w:rsidRDefault="00A67C72" w:rsidP="00A67C72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  <w:rtl/>
        </w:rPr>
      </w:pPr>
      <w:r w:rsidRPr="0027497F">
        <w:rPr>
          <w:rFonts w:ascii="Traditional Arabic" w:hAnsi="Traditional Arabic" w:cs="Traditional Arabic"/>
          <w:rtl/>
        </w:rPr>
        <w:t>إنشاء قاعدة بيانات باستخدا</w:t>
      </w:r>
      <w:r>
        <w:rPr>
          <w:rFonts w:ascii="Traditional Arabic" w:hAnsi="Traditional Arabic" w:cs="Traditional Arabic"/>
          <w:rtl/>
        </w:rPr>
        <w:t>م برنامج الأكسس (إنشاء الجداول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 xml:space="preserve"> ربط الجداول بعلاقات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>الإستعلامات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>النماذج</w:t>
      </w:r>
      <w:r>
        <w:rPr>
          <w:rFonts w:ascii="KufiStandardGK" w:hAnsi="KufiStandardGK" w:cs="Times New Roman" w:hint="cs"/>
          <w:rtl/>
        </w:rPr>
        <w:t xml:space="preserve">، </w:t>
      </w:r>
      <w:r w:rsidRPr="0027497F">
        <w:rPr>
          <w:rFonts w:ascii="Traditional Arabic" w:hAnsi="Traditional Arabic" w:cs="Traditional Arabic"/>
          <w:rtl/>
        </w:rPr>
        <w:t>التقارير).</w:t>
      </w:r>
    </w:p>
    <w:p w14:paraId="07669B99" w14:textId="36366780" w:rsidR="00CD627D" w:rsidRPr="002445AF" w:rsidRDefault="0010696E" w:rsidP="002445AF">
      <w:pPr>
        <w:tabs>
          <w:tab w:val="left" w:pos="8010"/>
        </w:tabs>
        <w:spacing w:line="240" w:lineRule="auto"/>
        <w:ind w:left="283" w:right="-900"/>
        <w:jc w:val="righ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 xml:space="preserve"> </w:t>
      </w:r>
      <w:r w:rsidR="007B38E6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أس</w:t>
      </w:r>
      <w:r w:rsidR="007B38E6"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س تقييم الطالب</w:t>
      </w:r>
      <w:r w:rsidR="007B38E6" w:rsidRPr="00A506DF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ة: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7114"/>
      </w:tblGrid>
      <w:tr w:rsidR="007B38E6" w:rsidRPr="008D7F7E" w14:paraId="5960B8BB" w14:textId="77777777" w:rsidTr="00295832">
        <w:trPr>
          <w:trHeight w:val="382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F36F" w14:textId="77777777" w:rsidR="007B38E6" w:rsidRPr="008D7F7E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 w:rsidRPr="008D7F7E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الدرجة المستحقة</w:t>
            </w:r>
          </w:p>
        </w:tc>
        <w:tc>
          <w:tcPr>
            <w:tcW w:w="7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9B4C" w14:textId="77777777" w:rsidR="007B38E6" w:rsidRPr="008D7F7E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 w:rsidRPr="008D7F7E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البنــــــــد</w:t>
            </w:r>
          </w:p>
        </w:tc>
      </w:tr>
      <w:tr w:rsidR="007B38E6" w:rsidRPr="00727185" w14:paraId="234CCD9D" w14:textId="77777777" w:rsidTr="006E2473">
        <w:trPr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BD2A" w14:textId="18DEEFC0" w:rsidR="007B38E6" w:rsidRPr="00727185" w:rsidRDefault="0055128E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10</w:t>
            </w:r>
            <w:r w:rsidR="007D075D" w:rsidRPr="007D075D">
              <w:rPr>
                <w:rFonts w:ascii="Traditional Arabic" w:eastAsia="Times New Roman" w:hAnsi="Traditional Arabic" w:cs="Traditional Arabic"/>
                <w:color w:val="000000"/>
                <w:rtl/>
              </w:rPr>
              <w:t xml:space="preserve"> </w:t>
            </w:r>
            <w:r w:rsidR="00623844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%</w:t>
            </w:r>
          </w:p>
        </w:tc>
        <w:tc>
          <w:tcPr>
            <w:tcW w:w="7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EF4A" w14:textId="2D479693" w:rsidR="007B38E6" w:rsidRPr="00AF09F8" w:rsidRDefault="00A67C72" w:rsidP="00AF09F8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eastAsia="Times New Roman" w:cs="Times New Roman"/>
                <w:color w:val="808080"/>
              </w:rPr>
            </w:pPr>
            <w:r w:rsidRPr="00680362">
              <w:rPr>
                <w:rFonts w:ascii="Arial" w:hAnsi="Arial" w:cs="Arial"/>
                <w:sz w:val="22"/>
                <w:szCs w:val="22"/>
                <w:rtl/>
              </w:rPr>
              <w:t>واجبات وتقييم</w:t>
            </w:r>
          </w:p>
        </w:tc>
      </w:tr>
      <w:tr w:rsidR="00A67C72" w:rsidRPr="0046438F" w14:paraId="191BB771" w14:textId="77777777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A758" w14:textId="1F39BC65" w:rsidR="00A67C72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10 %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DBED" w14:textId="7BCCAB82" w:rsidR="00A67C72" w:rsidRPr="001A02FF" w:rsidRDefault="00A67C72" w:rsidP="001A02FF">
            <w:pPr>
              <w:bidi/>
              <w:spacing w:before="100" w:beforeAutospacing="1" w:after="100" w:afterAutospacing="1" w:line="240" w:lineRule="auto"/>
              <w:ind w:firstLine="36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>
              <w:rPr>
                <w:rFonts w:ascii="Arial" w:hAnsi="Arial" w:cs="Arial"/>
                <w:rtl/>
              </w:rPr>
              <w:t>مشروع (مستمر طوال الفصل الدراسي)</w:t>
            </w:r>
          </w:p>
        </w:tc>
      </w:tr>
      <w:tr w:rsidR="007B38E6" w:rsidRPr="0046438F" w14:paraId="3069F0FB" w14:textId="77777777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D0CF" w14:textId="42E2F502" w:rsidR="007B38E6" w:rsidRPr="00727185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20%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67B2" w14:textId="4FC1C206" w:rsidR="007B38E6" w:rsidRPr="001B02C7" w:rsidRDefault="0046438F" w:rsidP="001B02C7">
            <w:pPr>
              <w:bidi/>
              <w:spacing w:before="100" w:beforeAutospacing="1" w:after="100" w:afterAutospacing="1" w:line="240" w:lineRule="auto"/>
              <w:ind w:firstLine="36"/>
              <w:rPr>
                <w:rFonts w:ascii="Arial" w:hAnsi="Arial" w:cs="Arial"/>
                <w:rtl/>
              </w:rPr>
            </w:pPr>
            <w:r w:rsidRPr="001B02C7">
              <w:rPr>
                <w:rFonts w:ascii="Arial" w:hAnsi="Arial" w:cs="Arial"/>
                <w:rtl/>
              </w:rPr>
              <w:t>الاختبار الفصلي</w:t>
            </w:r>
            <w:r w:rsidRPr="001B02C7">
              <w:rPr>
                <w:rFonts w:ascii="Arial" w:hAnsi="Arial" w:cs="Arial" w:hint="cs"/>
                <w:rtl/>
              </w:rPr>
              <w:t xml:space="preserve"> </w:t>
            </w:r>
            <w:r w:rsidRPr="001B02C7">
              <w:rPr>
                <w:rFonts w:ascii="Arial" w:hAnsi="Arial" w:cs="Arial"/>
                <w:rtl/>
              </w:rPr>
              <w:t>الأول</w:t>
            </w:r>
            <w:r w:rsidR="00A67C72" w:rsidRPr="001B02C7">
              <w:rPr>
                <w:rFonts w:ascii="Arial" w:hAnsi="Arial" w:cs="Arial"/>
                <w:rtl/>
              </w:rPr>
              <w:t xml:space="preserve"> </w:t>
            </w:r>
            <w:r w:rsidR="00A67C72" w:rsidRPr="001B02C7">
              <w:rPr>
                <w:rFonts w:ascii="Arial" w:hAnsi="Arial" w:cs="Arial" w:hint="cs"/>
                <w:rtl/>
              </w:rPr>
              <w:t>(</w:t>
            </w:r>
            <w:r w:rsidR="00A67C72" w:rsidRPr="001B02C7">
              <w:rPr>
                <w:rFonts w:ascii="Arial" w:hAnsi="Arial" w:cs="Arial"/>
                <w:rtl/>
              </w:rPr>
              <w:t>نظري</w:t>
            </w:r>
            <w:r w:rsidR="00A67C72" w:rsidRPr="001B02C7">
              <w:rPr>
                <w:rFonts w:ascii="Arial" w:hAnsi="Arial" w:cs="Arial" w:hint="cs"/>
                <w:rtl/>
              </w:rPr>
              <w:t xml:space="preserve">) </w:t>
            </w:r>
          </w:p>
        </w:tc>
      </w:tr>
      <w:tr w:rsidR="007B38E6" w:rsidRPr="00727185" w14:paraId="0F2889DA" w14:textId="77777777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9470" w14:textId="0099314F" w:rsidR="007B38E6" w:rsidRPr="00727185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20% 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82ED" w14:textId="634A5AAE" w:rsidR="007B38E6" w:rsidRPr="001B02C7" w:rsidRDefault="007B38E6" w:rsidP="001B02C7">
            <w:pPr>
              <w:bidi/>
              <w:spacing w:before="100" w:beforeAutospacing="1" w:after="100" w:afterAutospacing="1" w:line="240" w:lineRule="auto"/>
              <w:ind w:firstLine="36"/>
              <w:rPr>
                <w:rFonts w:ascii="Arial" w:hAnsi="Arial" w:cs="Arial"/>
              </w:rPr>
            </w:pPr>
            <w:r w:rsidRPr="001B02C7">
              <w:rPr>
                <w:rFonts w:ascii="Arial" w:hAnsi="Arial" w:cs="Arial"/>
                <w:rtl/>
              </w:rPr>
              <w:t>الا</w:t>
            </w:r>
            <w:r w:rsidR="0046438F" w:rsidRPr="001B02C7">
              <w:rPr>
                <w:rFonts w:ascii="Arial" w:hAnsi="Arial" w:cs="Arial"/>
                <w:rtl/>
              </w:rPr>
              <w:t>ختبار</w:t>
            </w:r>
            <w:r w:rsidR="0046438F" w:rsidRPr="001B02C7">
              <w:rPr>
                <w:rFonts w:ascii="Arial" w:hAnsi="Arial" w:cs="Arial" w:hint="cs"/>
                <w:rtl/>
              </w:rPr>
              <w:t xml:space="preserve"> </w:t>
            </w:r>
            <w:r w:rsidR="0046438F" w:rsidRPr="001B02C7">
              <w:rPr>
                <w:rFonts w:ascii="Arial" w:hAnsi="Arial" w:cs="Arial"/>
                <w:rtl/>
              </w:rPr>
              <w:t>الفصلي</w:t>
            </w:r>
            <w:r w:rsidR="0046438F" w:rsidRPr="001B02C7">
              <w:rPr>
                <w:rFonts w:ascii="Arial" w:hAnsi="Arial" w:cs="Arial" w:hint="cs"/>
                <w:rtl/>
              </w:rPr>
              <w:t xml:space="preserve"> </w:t>
            </w:r>
            <w:r w:rsidR="0046438F" w:rsidRPr="001B02C7">
              <w:rPr>
                <w:rFonts w:ascii="Arial" w:hAnsi="Arial" w:cs="Arial"/>
                <w:rtl/>
              </w:rPr>
              <w:t>الثاني</w:t>
            </w:r>
            <w:r w:rsidR="00A67C72" w:rsidRPr="001B02C7">
              <w:rPr>
                <w:rFonts w:ascii="Arial" w:hAnsi="Arial" w:cs="Arial" w:hint="cs"/>
                <w:rtl/>
              </w:rPr>
              <w:t xml:space="preserve"> (</w:t>
            </w:r>
            <w:r w:rsidR="00A67C72" w:rsidRPr="001B02C7">
              <w:rPr>
                <w:rFonts w:ascii="Arial" w:hAnsi="Arial" w:cs="Arial"/>
                <w:rtl/>
              </w:rPr>
              <w:t>عملي</w:t>
            </w:r>
            <w:r w:rsidR="00356BC7">
              <w:rPr>
                <w:rFonts w:ascii="Arial" w:hAnsi="Arial" w:cs="Arial" w:hint="cs"/>
                <w:rtl/>
              </w:rPr>
              <w:t xml:space="preserve">) </w:t>
            </w:r>
          </w:p>
        </w:tc>
      </w:tr>
      <w:tr w:rsidR="007B38E6" w:rsidRPr="00727185" w14:paraId="6770CD2A" w14:textId="77777777" w:rsidTr="00A67C72">
        <w:trPr>
          <w:trHeight w:val="250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3C2D" w14:textId="77777777" w:rsidR="007B38E6" w:rsidRPr="00727185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 w:rsidRPr="00727185">
              <w:rPr>
                <w:rFonts w:ascii="Traditional Arabic" w:eastAsia="Times New Roman" w:hAnsi="Traditional Arabic" w:cs="Traditional Arabic"/>
                <w:color w:val="000000"/>
                <w:rtl/>
              </w:rPr>
              <w:t>40  درجة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44DE" w14:textId="77777777" w:rsidR="007B38E6" w:rsidRPr="000A058C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 w:rsidRPr="00727185">
              <w:rPr>
                <w:rFonts w:ascii="Traditional Arabic" w:eastAsia="Times New Roman" w:hAnsi="Traditional Arabic" w:cs="Traditional Arabic"/>
                <w:color w:val="000000"/>
                <w:rtl/>
              </w:rPr>
              <w:t xml:space="preserve">الامتحان النهائي  </w:t>
            </w:r>
          </w:p>
        </w:tc>
      </w:tr>
      <w:tr w:rsidR="007B38E6" w:rsidRPr="00134B1A" w14:paraId="6EAFC1CB" w14:textId="77777777" w:rsidTr="00A67C72">
        <w:trPr>
          <w:trHeight w:val="160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C043" w14:textId="77777777" w:rsidR="007B38E6" w:rsidRPr="00134B1A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b/>
                <w:bCs/>
                <w:color w:val="808080"/>
              </w:rPr>
            </w:pPr>
            <w:r w:rsidRPr="00134B1A"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lastRenderedPageBreak/>
              <w:t>100 درجة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BBC8" w14:textId="77777777" w:rsidR="007B38E6" w:rsidRPr="00134B1A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b/>
                <w:bCs/>
                <w:color w:val="808080"/>
              </w:rPr>
            </w:pPr>
            <w:r w:rsidRPr="00134B1A"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t>الإجمالي</w:t>
            </w:r>
          </w:p>
        </w:tc>
      </w:tr>
    </w:tbl>
    <w:p w14:paraId="58E28445" w14:textId="77777777" w:rsidR="007E264A" w:rsidRDefault="007E264A" w:rsidP="007E264A">
      <w:pPr>
        <w:tabs>
          <w:tab w:val="left" w:pos="8010"/>
        </w:tabs>
        <w:spacing w:line="240" w:lineRule="auto"/>
        <w:ind w:right="-900" w:firstLine="0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p w14:paraId="4408AADB" w14:textId="7CEDFBF6" w:rsidR="007E264A" w:rsidRPr="0010696E" w:rsidRDefault="007E264A" w:rsidP="007E264A">
      <w:pPr>
        <w:tabs>
          <w:tab w:val="left" w:pos="8010"/>
        </w:tabs>
        <w:spacing w:line="240" w:lineRule="auto"/>
        <w:ind w:left="283" w:right="-900"/>
        <w:jc w:val="right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u w:val="single"/>
          <w:rtl/>
        </w:rPr>
        <w:t>متطلبات المقرر</w:t>
      </w:r>
    </w:p>
    <w:p w14:paraId="00716BAE" w14:textId="13084CCE" w:rsidR="00E71EB4" w:rsidRPr="00A67C72" w:rsidRDefault="00E71EB4" w:rsidP="00A67C72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الالتزام بالحضور وقت المحاضرة والحرص على الحضور حتى لا</w:t>
      </w:r>
      <w:r w:rsidRPr="00215F17">
        <w:rPr>
          <w:rFonts w:cs="Traditional Arabic" w:hint="cs"/>
          <w:rtl/>
        </w:rPr>
        <w:t xml:space="preserve"> </w:t>
      </w:r>
      <w:r w:rsidRPr="00215F17">
        <w:rPr>
          <w:rFonts w:cs="Traditional Arabic"/>
          <w:rtl/>
        </w:rPr>
        <w:t>تخصم درجة التطبيقات التي يتم ت</w:t>
      </w:r>
      <w:r w:rsidRPr="00215F17">
        <w:rPr>
          <w:rFonts w:cs="Traditional Arabic" w:hint="cs"/>
          <w:rtl/>
        </w:rPr>
        <w:t>ن</w:t>
      </w:r>
      <w:r w:rsidRPr="00215F17">
        <w:rPr>
          <w:rFonts w:cs="Traditional Arabic"/>
          <w:rtl/>
        </w:rPr>
        <w:t>فيذها في كل محاضرة.</w:t>
      </w:r>
    </w:p>
    <w:p w14:paraId="1A3C907C" w14:textId="3A57EE22" w:rsidR="00E71EB4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215F17">
        <w:rPr>
          <w:rFonts w:cs="Traditional Arabic" w:hint="cs"/>
          <w:rtl/>
        </w:rPr>
        <w:t>ال</w:t>
      </w:r>
      <w:r w:rsidRPr="00215F17">
        <w:rPr>
          <w:rFonts w:cs="Traditional Arabic"/>
          <w:rtl/>
        </w:rPr>
        <w:t xml:space="preserve">متابعة </w:t>
      </w:r>
      <w:r w:rsidRPr="00215F17">
        <w:rPr>
          <w:rFonts w:cs="Traditional Arabic" w:hint="cs"/>
          <w:rtl/>
        </w:rPr>
        <w:t>بشكل دوري</w:t>
      </w:r>
      <w:r w:rsidRPr="00215F17">
        <w:rPr>
          <w:rFonts w:cs="Traditional Arabic"/>
          <w:rtl/>
        </w:rPr>
        <w:t xml:space="preserve"> </w:t>
      </w:r>
      <w:r w:rsidRPr="00215F17">
        <w:rPr>
          <w:rFonts w:cs="Traditional Arabic" w:hint="cs"/>
          <w:rtl/>
        </w:rPr>
        <w:t>ل</w:t>
      </w:r>
      <w:r w:rsidRPr="00215F17">
        <w:rPr>
          <w:rFonts w:cs="Traditional Arabic"/>
          <w:rtl/>
        </w:rPr>
        <w:t>لإعلانات</w:t>
      </w:r>
      <w:r w:rsidRPr="00215F17">
        <w:rPr>
          <w:rFonts w:cs="Traditional Arabic" w:hint="cs"/>
          <w:rtl/>
        </w:rPr>
        <w:t xml:space="preserve"> </w:t>
      </w:r>
      <w:r w:rsidRPr="00215F17">
        <w:rPr>
          <w:rFonts w:cs="Traditional Arabic"/>
          <w:rtl/>
        </w:rPr>
        <w:t xml:space="preserve">الموجودة على </w:t>
      </w:r>
      <w:r w:rsidRPr="00215F17">
        <w:rPr>
          <w:rFonts w:cs="Traditional Arabic" w:hint="cs"/>
          <w:rtl/>
        </w:rPr>
        <w:t>صفحة المقرر</w:t>
      </w:r>
      <w:r>
        <w:rPr>
          <w:rFonts w:cs="Traditional Arabic" w:hint="cs"/>
          <w:rtl/>
        </w:rPr>
        <w:t xml:space="preserve">  </w:t>
      </w:r>
      <w:r w:rsidR="00A67C72">
        <w:rPr>
          <w:rFonts w:cs="Traditional Arabic"/>
          <w:rtl/>
        </w:rPr>
        <w:t>1207</w:t>
      </w:r>
      <w:r>
        <w:rPr>
          <w:rFonts w:cs="Traditional Arabic" w:hint="cs"/>
          <w:rtl/>
        </w:rPr>
        <w:t xml:space="preserve"> </w:t>
      </w:r>
      <w:r w:rsidR="00A67C72" w:rsidRPr="00A67C72">
        <w:rPr>
          <w:rFonts w:cs="Traditional Arabic" w:hint="cs"/>
          <w:rtl/>
        </w:rPr>
        <w:t>عال</w:t>
      </w:r>
      <w:r>
        <w:rPr>
          <w:rFonts w:cs="Traditional Arabic" w:hint="cs"/>
          <w:rtl/>
        </w:rPr>
        <w:t xml:space="preserve"> </w:t>
      </w:r>
      <w:r w:rsidRPr="00215F17">
        <w:rPr>
          <w:rFonts w:cs="Traditional Arabic" w:hint="cs"/>
          <w:rtl/>
        </w:rPr>
        <w:t>.</w:t>
      </w:r>
    </w:p>
    <w:p w14:paraId="207FA736" w14:textId="38945516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>
        <w:rPr>
          <w:rFonts w:cs="Traditional Arabic" w:hint="cs"/>
          <w:rtl/>
        </w:rPr>
        <w:t>لابد من إنزال ورقة العمل المرفوعه لك على</w:t>
      </w:r>
      <w:r w:rsidR="00A67C72">
        <w:rPr>
          <w:rFonts w:cs="Traditional Arabic" w:hint="cs"/>
          <w:rtl/>
        </w:rPr>
        <w:t xml:space="preserve"> الموقع</w:t>
      </w:r>
      <w:r>
        <w:rPr>
          <w:rFonts w:cs="Traditional Arabic" w:hint="cs"/>
          <w:rtl/>
        </w:rPr>
        <w:t xml:space="preserve"> قبل الحضور للمحاضرة .</w:t>
      </w:r>
    </w:p>
    <w:p w14:paraId="5C3E9081" w14:textId="77777777" w:rsidR="00E71EB4" w:rsidRPr="00C33E39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C33E39">
        <w:rPr>
          <w:rFonts w:cs="Traditional Arabic" w:hint="cs"/>
          <w:rtl/>
        </w:rPr>
        <w:t xml:space="preserve">تسلم الطالبة الواجب خلال أسبوع من تاريخ المحاضرة ولن يقبل أي تأخير في التسليم </w:t>
      </w:r>
      <w:r>
        <w:rPr>
          <w:rFonts w:cs="Traditional Arabic" w:hint="cs"/>
          <w:rtl/>
        </w:rPr>
        <w:t>.</w:t>
      </w:r>
    </w:p>
    <w:p w14:paraId="673A8ACD" w14:textId="494919A9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C33E39">
        <w:rPr>
          <w:rFonts w:cs="Traditional Arabic" w:hint="cs"/>
          <w:rtl/>
        </w:rPr>
        <w:t xml:space="preserve">أي واجب من غير إعداد الطالبة يحتسب صفرا وإذا تم نسخه من طالبة </w:t>
      </w:r>
      <w:r w:rsidR="00A67C72">
        <w:rPr>
          <w:rFonts w:cs="Traditional Arabic" w:hint="cs"/>
          <w:rtl/>
        </w:rPr>
        <w:t>أخرى يحتسب لكلتا الطالبتين صفرا.</w:t>
      </w:r>
    </w:p>
    <w:p w14:paraId="4BEBCC37" w14:textId="77777777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215F17">
        <w:rPr>
          <w:rFonts w:cs="Traditional Arabic" w:hint="cs"/>
          <w:rtl/>
        </w:rPr>
        <w:t>مراجعة و مناقشة درجات الواجب تتم خلال أسبوع من التصحيح ولن يقبل أي مناقشة بالدرجة بعد ذلك.</w:t>
      </w:r>
    </w:p>
    <w:p w14:paraId="3006297B" w14:textId="146A34C0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>
        <w:rPr>
          <w:rFonts w:cs="Traditional Arabic" w:hint="cs"/>
          <w:rtl/>
        </w:rPr>
        <w:t>في حالة وجود أي أسئلة عن المقرر</w:t>
      </w:r>
      <w:r w:rsidRPr="00215F17">
        <w:rPr>
          <w:rFonts w:cs="Traditional Arabic" w:hint="cs"/>
          <w:rtl/>
        </w:rPr>
        <w:t xml:space="preserve"> لا تتردي في التواصل </w:t>
      </w:r>
      <w:r w:rsidR="00A67C72" w:rsidRPr="00A67C72">
        <w:rPr>
          <w:rFonts w:cs="Traditional Arabic" w:hint="cs"/>
          <w:rtl/>
        </w:rPr>
        <w:t>مع</w:t>
      </w:r>
      <w:r w:rsidR="00A67C72">
        <w:rPr>
          <w:rFonts w:ascii="KufiStandardGK" w:hAnsi="KufiStandardGK" w:cs="KufiStandardGK" w:hint="cs"/>
          <w:rtl/>
        </w:rPr>
        <w:t xml:space="preserve"> </w:t>
      </w:r>
      <w:r w:rsidRPr="00E71EB4">
        <w:rPr>
          <w:rFonts w:cs="Traditional Arabic" w:hint="cs"/>
          <w:rtl/>
        </w:rPr>
        <w:t>أستاذة المقرر</w:t>
      </w:r>
      <w:r w:rsidRPr="00215F17">
        <w:rPr>
          <w:rFonts w:cs="Traditional Arabic" w:hint="cs"/>
          <w:rtl/>
        </w:rPr>
        <w:t xml:space="preserve"> خلال الساعات المكتبية أو عن طريق </w:t>
      </w:r>
      <w:r w:rsidRPr="00E71EB4">
        <w:rPr>
          <w:rFonts w:cs="Traditional Arabic" w:hint="cs"/>
          <w:rtl/>
        </w:rPr>
        <w:t>البريد الالكتروني.</w:t>
      </w:r>
    </w:p>
    <w:p w14:paraId="777222CE" w14:textId="2FA554AE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في حال تجاوزت نسبة الغياب 25% فأنه يتم حرمان الطالبة من المادة إلا بحال وجود عذر طبي من مستشفى حكومي</w:t>
      </w:r>
      <w:r>
        <w:rPr>
          <w:rFonts w:cs="Traditional Arabic" w:hint="cs"/>
          <w:rtl/>
        </w:rPr>
        <w:t xml:space="preserve"> (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على أن يتم إحضار العذر مباشرة خلال </w:t>
      </w:r>
      <w:r w:rsidR="001A02FF" w:rsidRPr="001A02FF">
        <w:rPr>
          <w:rFonts w:cs="Traditional Arabic" w:hint="cs"/>
          <w:b/>
          <w:color w:val="FF0000"/>
          <w:u w:val="single"/>
          <w:rtl/>
        </w:rPr>
        <w:t>ال</w:t>
      </w:r>
      <w:r w:rsidRPr="001A02FF">
        <w:rPr>
          <w:rFonts w:cs="Traditional Arabic" w:hint="cs"/>
          <w:b/>
          <w:color w:val="FF0000"/>
          <w:u w:val="single"/>
          <w:rtl/>
        </w:rPr>
        <w:t>يومين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 </w:t>
      </w:r>
      <w:r w:rsidR="00A8578E" w:rsidRPr="00A8578E">
        <w:rPr>
          <w:rFonts w:cs="Traditional Arabic" w:hint="cs"/>
          <w:b/>
          <w:color w:val="FF0000"/>
          <w:u w:val="single"/>
          <w:rtl/>
        </w:rPr>
        <w:t>التي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 تلي اليوم المتغيب عنه بحد أقصى ولن يقبل أي عذر بعد ذلك</w:t>
      </w:r>
      <w:r w:rsidR="00A8578E" w:rsidRPr="00A8578E">
        <w:rPr>
          <w:rFonts w:cs="Traditional Arabic" w:hint="cs"/>
          <w:b/>
          <w:color w:val="FF0000"/>
          <w:u w:val="single"/>
          <w:rtl/>
        </w:rPr>
        <w:t xml:space="preserve"> </w:t>
      </w:r>
      <w:r w:rsidR="00A8578E">
        <w:rPr>
          <w:rFonts w:cs="Traditional Arabic" w:hint="cs"/>
          <w:rtl/>
        </w:rPr>
        <w:t xml:space="preserve">) </w:t>
      </w:r>
      <w:r w:rsidRPr="00215F17">
        <w:rPr>
          <w:rFonts w:cs="Traditional Arabic"/>
          <w:rtl/>
        </w:rPr>
        <w:t xml:space="preserve">وفي هذه الحالة يتم رفع التقارير الطبية لوكيلة القسم والعميد للنظر في قبول </w:t>
      </w:r>
      <w:r>
        <w:rPr>
          <w:rFonts w:cs="Traditional Arabic" w:hint="cs"/>
          <w:rtl/>
        </w:rPr>
        <w:t>العذر.</w:t>
      </w:r>
    </w:p>
    <w:p w14:paraId="1B540EB8" w14:textId="1B916756" w:rsidR="0010696E" w:rsidRPr="007E264A" w:rsidRDefault="00E71EB4" w:rsidP="007E264A">
      <w:pPr>
        <w:numPr>
          <w:ilvl w:val="0"/>
          <w:numId w:val="26"/>
        </w:numPr>
        <w:bidi/>
        <w:spacing w:after="24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لا يسمح بإعادة الامتحانات الفصلية إلا بوجود عذر طبي مقبول من مستشفى حكومي</w:t>
      </w:r>
      <w:r>
        <w:rPr>
          <w:rFonts w:cs="Traditional Arabic" w:hint="cs"/>
          <w:rtl/>
        </w:rPr>
        <w:t xml:space="preserve"> وسيكون</w:t>
      </w:r>
      <w:r w:rsidR="00302E4E">
        <w:rPr>
          <w:rFonts w:cs="Traditional Arabic" w:hint="cs"/>
          <w:rtl/>
        </w:rPr>
        <w:t xml:space="preserve"> الاختبار البديل في كامل المقرر</w:t>
      </w:r>
      <w:r w:rsidR="007E264A">
        <w:rPr>
          <w:rFonts w:cs="Traditional Arabic" w:hint="cs"/>
          <w:rtl/>
        </w:rPr>
        <w:t>.</w:t>
      </w:r>
    </w:p>
    <w:p w14:paraId="02C57BA5" w14:textId="77777777" w:rsidR="0010696E" w:rsidRDefault="0010696E" w:rsidP="0010696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  <w:r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محتويات المقرر:</w:t>
      </w:r>
    </w:p>
    <w:p w14:paraId="6D251166" w14:textId="77777777" w:rsidR="0010696E" w:rsidRDefault="0010696E" w:rsidP="0010696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tbl>
      <w:tblPr>
        <w:bidiVisual/>
        <w:tblW w:w="6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2"/>
        <w:gridCol w:w="4652"/>
      </w:tblGrid>
      <w:tr w:rsidR="00623844" w:rsidRPr="00F55824" w14:paraId="071B9B12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6A6A6"/>
            <w:vAlign w:val="center"/>
          </w:tcPr>
          <w:p w14:paraId="665924F6" w14:textId="77777777" w:rsidR="00623844" w:rsidRPr="009A5D15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9A5D15">
              <w:rPr>
                <w:rFonts w:eastAsia="Times New Roman" w:cs="Times New Roman" w:hint="cs"/>
                <w:b/>
                <w:bCs/>
                <w:rtl/>
              </w:rPr>
              <w:t>الأسبـــــــــــــوع</w:t>
            </w:r>
          </w:p>
        </w:tc>
        <w:tc>
          <w:tcPr>
            <w:tcW w:w="4652" w:type="dxa"/>
            <w:shd w:val="clear" w:color="auto" w:fill="A6A6A6"/>
          </w:tcPr>
          <w:p w14:paraId="6504E03E" w14:textId="77777777" w:rsidR="00623844" w:rsidRPr="009A5D15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9A5D15">
              <w:rPr>
                <w:rFonts w:eastAsia="Times New Roman" w:cs="Times New Roman" w:hint="cs"/>
                <w:b/>
                <w:bCs/>
                <w:rtl/>
              </w:rPr>
              <w:t>الموضوع</w:t>
            </w:r>
          </w:p>
        </w:tc>
      </w:tr>
      <w:tr w:rsidR="00623844" w:rsidRPr="00F55824" w14:paraId="6C48FBC0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D9D9D9"/>
            <w:vAlign w:val="center"/>
          </w:tcPr>
          <w:p w14:paraId="52E277C3" w14:textId="006D6245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الأول</w:t>
            </w:r>
          </w:p>
        </w:tc>
        <w:tc>
          <w:tcPr>
            <w:tcW w:w="4652" w:type="dxa"/>
            <w:shd w:val="clear" w:color="auto" w:fill="D9D9D9"/>
          </w:tcPr>
          <w:p w14:paraId="4A8BB26E" w14:textId="77777777" w:rsidR="00623844" w:rsidRPr="00F55824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F55824">
              <w:rPr>
                <w:rFonts w:ascii="Traditional Arabic" w:eastAsia="Times New Roman" w:hAnsi="Traditional Arabic" w:cs="Traditional Arabic"/>
                <w:rtl/>
              </w:rPr>
              <w:t>*</w:t>
            </w:r>
            <w:r w:rsidRPr="0010696E">
              <w:rPr>
                <w:rFonts w:eastAsia="Times New Roman" w:cs="Times New Roman"/>
                <w:b/>
                <w:bCs/>
                <w:rtl/>
              </w:rPr>
              <w:t>التهيئة*</w:t>
            </w:r>
          </w:p>
        </w:tc>
      </w:tr>
      <w:tr w:rsidR="00623844" w:rsidRPr="00F55824" w14:paraId="5D8F34D7" w14:textId="77777777" w:rsidTr="00623844">
        <w:trPr>
          <w:trHeight w:val="336"/>
          <w:jc w:val="center"/>
        </w:trPr>
        <w:tc>
          <w:tcPr>
            <w:tcW w:w="2192" w:type="dxa"/>
            <w:vAlign w:val="center"/>
          </w:tcPr>
          <w:p w14:paraId="581867BC" w14:textId="108EF8D3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الثاني</w:t>
            </w:r>
          </w:p>
        </w:tc>
        <w:tc>
          <w:tcPr>
            <w:tcW w:w="4652" w:type="dxa"/>
            <w:vAlign w:val="center"/>
          </w:tcPr>
          <w:p w14:paraId="190B3223" w14:textId="44128A2B" w:rsidR="00623844" w:rsidRPr="00F55824" w:rsidRDefault="00623844" w:rsidP="00A67C72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1B2D90">
              <w:rPr>
                <w:rFonts w:asciiTheme="minorBidi" w:hAnsiTheme="minorBidi" w:cstheme="minorBidi"/>
                <w:sz w:val="22"/>
                <w:szCs w:val="22"/>
                <w:rtl/>
              </w:rPr>
              <w:t>مقدمة ومدخل إلى قواعد البيانات</w:t>
            </w:r>
          </w:p>
        </w:tc>
      </w:tr>
      <w:tr w:rsidR="00623844" w:rsidRPr="00F55824" w14:paraId="39470696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290EF260" w14:textId="3176FD88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الثالث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51D6D21A" w14:textId="5B8AECEA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مبادئ</w:t>
            </w:r>
            <w:r w:rsidRPr="001B2D9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قواعد البيانات العلائقية</w:t>
            </w:r>
          </w:p>
        </w:tc>
      </w:tr>
      <w:tr w:rsidR="00623844" w:rsidRPr="00F55824" w14:paraId="27742AD9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1905D821" w14:textId="56BE9AF4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الرابع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2F13D8E2" w14:textId="7C4CA0C4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BD127E">
              <w:rPr>
                <w:rFonts w:asciiTheme="minorBidi" w:hAnsiTheme="minorBidi" w:cstheme="minorBidi"/>
                <w:sz w:val="22"/>
                <w:szCs w:val="22"/>
                <w:rtl/>
              </w:rPr>
              <w:t>تحويل نموذج الكيان والعلاقة الرابطة إلى جداول</w:t>
            </w:r>
          </w:p>
        </w:tc>
      </w:tr>
      <w:tr w:rsidR="00623844" w:rsidRPr="00F55824" w14:paraId="297FF992" w14:textId="77777777" w:rsidTr="00623844">
        <w:trPr>
          <w:trHeight w:val="287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7B770384" w14:textId="622BC1E4" w:rsidR="00623844" w:rsidRPr="0039493C" w:rsidRDefault="0055128E" w:rsidP="00FB6394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الخامس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</w:t>
            </w:r>
          </w:p>
        </w:tc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57400" w14:textId="0BB6A82A" w:rsidR="00623844" w:rsidRPr="00F55824" w:rsidRDefault="00623844" w:rsidP="00FB6394">
            <w:pPr>
              <w:bidi/>
              <w:spacing w:after="24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تطبيع قواعد البيانات</w:t>
            </w:r>
          </w:p>
        </w:tc>
      </w:tr>
      <w:tr w:rsidR="00623844" w:rsidRPr="00F55824" w14:paraId="47A3D340" w14:textId="77777777" w:rsidTr="00623844">
        <w:trPr>
          <w:trHeight w:val="278"/>
          <w:jc w:val="center"/>
        </w:trPr>
        <w:tc>
          <w:tcPr>
            <w:tcW w:w="21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601E9" w14:textId="229B41EB" w:rsidR="00623844" w:rsidRPr="0039493C" w:rsidRDefault="0055128E" w:rsidP="00FB6394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السادس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1844" w14:textId="542D88F5" w:rsidR="00623844" w:rsidRPr="0039493C" w:rsidRDefault="00623844" w:rsidP="00FB6394">
            <w:pPr>
              <w:bidi/>
              <w:spacing w:after="24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الجداول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العلاقات في برنامج الأكسس</w:t>
            </w:r>
          </w:p>
        </w:tc>
      </w:tr>
      <w:tr w:rsidR="00623844" w:rsidRPr="00F55824" w14:paraId="0B338889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01E872DA" w14:textId="58737A3B" w:rsidR="00623844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السابع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2646D" w14:textId="745D3BAE" w:rsidR="00623844" w:rsidRPr="0039493C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الاختبار الفصلي الاول</w:t>
            </w:r>
          </w:p>
        </w:tc>
      </w:tr>
      <w:tr w:rsidR="00623844" w:rsidRPr="00F55824" w14:paraId="09636BD4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681428A0" w14:textId="63744C2E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الثامن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7AA76" w14:textId="1E933FA3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الجداول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العلاقات في برنامج الأكسس</w:t>
            </w:r>
          </w:p>
        </w:tc>
      </w:tr>
      <w:tr w:rsidR="00623844" w:rsidRPr="00F55824" w14:paraId="35BA8F38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FFFFFF"/>
            <w:vAlign w:val="center"/>
          </w:tcPr>
          <w:p w14:paraId="2E8FA9A9" w14:textId="06244271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التاسع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46F890" w14:textId="1FC19A31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الاستعلامات في برنامج الأكسس</w:t>
            </w:r>
          </w:p>
        </w:tc>
      </w:tr>
      <w:tr w:rsidR="00623844" w:rsidRPr="00F55824" w14:paraId="63666ACA" w14:textId="77777777" w:rsidTr="00623844">
        <w:trPr>
          <w:trHeight w:val="351"/>
          <w:jc w:val="center"/>
        </w:trPr>
        <w:tc>
          <w:tcPr>
            <w:tcW w:w="2192" w:type="dxa"/>
            <w:vAlign w:val="center"/>
          </w:tcPr>
          <w:p w14:paraId="33B3B944" w14:textId="2FD7FC14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العاشر</w:t>
            </w:r>
          </w:p>
        </w:tc>
        <w:tc>
          <w:tcPr>
            <w:tcW w:w="4652" w:type="dxa"/>
            <w:vAlign w:val="center"/>
          </w:tcPr>
          <w:p w14:paraId="2BFB5130" w14:textId="34C93358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النماذج في برنامج الأكسس</w:t>
            </w:r>
          </w:p>
        </w:tc>
      </w:tr>
      <w:tr w:rsidR="00623844" w:rsidRPr="00F55824" w14:paraId="712ED177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1E8BF34E" w14:textId="52679CF7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الحادي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2CAC831E" w14:textId="61C6EAAC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التقارير في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برنامج الأكسس</w:t>
            </w:r>
          </w:p>
        </w:tc>
      </w:tr>
      <w:tr w:rsidR="00623844" w:rsidRPr="00F55824" w14:paraId="528BBD41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62913597" w14:textId="78B0366A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الثاني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</w:t>
            </w:r>
          </w:p>
        </w:tc>
        <w:tc>
          <w:tcPr>
            <w:tcW w:w="4652" w:type="dxa"/>
            <w:shd w:val="clear" w:color="auto" w:fill="D9D9D9" w:themeFill="background1" w:themeFillShade="D9"/>
            <w:vAlign w:val="center"/>
          </w:tcPr>
          <w:p w14:paraId="5EF405B4" w14:textId="6D4E58CA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الاختبار الفصلي الثاني</w:t>
            </w:r>
          </w:p>
        </w:tc>
      </w:tr>
      <w:tr w:rsidR="00623844" w:rsidRPr="00F55824" w14:paraId="65C39E73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4C9B35AE" w14:textId="61EC1D8D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الثالث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06221D1D" w14:textId="772D07F5" w:rsidR="00623844" w:rsidRPr="0039493C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="Arial" w:hAnsi="Arial" w:cs="Arial" w:hint="cs"/>
                <w:rtl/>
              </w:rPr>
              <w:t>مناقشة المشاريع</w:t>
            </w:r>
          </w:p>
        </w:tc>
      </w:tr>
      <w:tr w:rsidR="00623844" w:rsidRPr="00F55824" w14:paraId="623A0AFE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244CE174" w14:textId="5D9C901F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الرابع</w:t>
            </w:r>
            <w:r w:rsidR="002F502C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12FF2BA5" w14:textId="025AB622" w:rsidR="00623844" w:rsidRPr="00F55824" w:rsidRDefault="00623844" w:rsidP="001B02C7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1B02C7">
              <w:rPr>
                <w:rFonts w:ascii="Traditional Arabic" w:eastAsia="Times New Roman" w:hAnsi="Traditional Arabic" w:cs="Traditional Arabic"/>
                <w:rtl/>
              </w:rPr>
              <w:t>الاختبارات</w:t>
            </w:r>
            <w:r w:rsidRPr="00F55824">
              <w:rPr>
                <w:rFonts w:ascii="Traditional Arabic" w:eastAsia="Times New Roman" w:hAnsi="Traditional Arabic" w:cs="Traditional Arabic"/>
                <w:rtl/>
              </w:rPr>
              <w:t xml:space="preserve"> </w:t>
            </w:r>
            <w:r w:rsidRPr="001B02C7">
              <w:rPr>
                <w:rFonts w:ascii="Traditional Arabic" w:eastAsia="Times New Roman" w:hAnsi="Traditional Arabic" w:cs="Traditional Arabic"/>
                <w:rtl/>
              </w:rPr>
              <w:t>البديلة</w:t>
            </w:r>
            <w:r w:rsidRPr="00F55824">
              <w:rPr>
                <w:rFonts w:ascii="Traditional Arabic" w:eastAsia="Times New Roman" w:hAnsi="Traditional Arabic" w:cs="Traditional Arabic"/>
                <w:rtl/>
              </w:rPr>
              <w:t xml:space="preserve"> </w:t>
            </w:r>
            <w:r w:rsidRPr="001B02C7">
              <w:rPr>
                <w:rFonts w:ascii="Traditional Arabic" w:eastAsia="Times New Roman" w:hAnsi="Traditional Arabic" w:cs="Traditional Arabic"/>
                <w:rtl/>
              </w:rPr>
              <w:t>إن</w:t>
            </w:r>
            <w:r w:rsidRPr="00F55824">
              <w:rPr>
                <w:rFonts w:ascii="Traditional Arabic" w:eastAsia="Times New Roman" w:hAnsi="Traditional Arabic" w:cs="Traditional Arabic"/>
                <w:rtl/>
              </w:rPr>
              <w:t xml:space="preserve"> </w:t>
            </w:r>
            <w:r w:rsidRPr="001B02C7">
              <w:rPr>
                <w:rFonts w:ascii="Traditional Arabic" w:eastAsia="Times New Roman" w:hAnsi="Traditional Arabic" w:cs="Traditional Arabic"/>
                <w:rtl/>
              </w:rPr>
              <w:t>وجدت</w:t>
            </w:r>
          </w:p>
        </w:tc>
      </w:tr>
      <w:tr w:rsidR="00623844" w:rsidRPr="00F55824" w14:paraId="2A5DF0B7" w14:textId="77777777" w:rsidTr="00623844">
        <w:trPr>
          <w:trHeight w:val="336"/>
          <w:jc w:val="center"/>
        </w:trPr>
        <w:tc>
          <w:tcPr>
            <w:tcW w:w="21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E6FF6" w14:textId="136E1CFC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الخامس</w:t>
            </w:r>
            <w:r w:rsidR="002F502C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A7831D" w14:textId="77777777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اختبارات الاعداد العام</w:t>
            </w:r>
          </w:p>
        </w:tc>
      </w:tr>
    </w:tbl>
    <w:p w14:paraId="0F5C1332" w14:textId="2A54B7BF" w:rsidR="000A058C" w:rsidRPr="00BF5D92" w:rsidRDefault="000A058C" w:rsidP="00BF5D92">
      <w:pPr>
        <w:tabs>
          <w:tab w:val="left" w:pos="7800"/>
        </w:tabs>
        <w:ind w:firstLine="0"/>
        <w:rPr>
          <w:rFonts w:cs="Times New Roman"/>
        </w:rPr>
      </w:pPr>
    </w:p>
    <w:sectPr w:rsidR="000A058C" w:rsidRPr="00BF5D92" w:rsidSect="00926515">
      <w:footerReference w:type="default" r:id="rId13"/>
      <w:headerReference w:type="first" r:id="rId14"/>
      <w:footnotePr>
        <w:numFmt w:val="chicago"/>
      </w:footnotePr>
      <w:type w:val="continuous"/>
      <w:pgSz w:w="12240" w:h="15840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5EE8" w14:textId="77777777" w:rsidR="003A59AD" w:rsidRDefault="003A59AD" w:rsidP="007B38E6">
      <w:pPr>
        <w:spacing w:after="0" w:line="240" w:lineRule="auto"/>
      </w:pPr>
      <w:r>
        <w:separator/>
      </w:r>
    </w:p>
  </w:endnote>
  <w:endnote w:type="continuationSeparator" w:id="0">
    <w:p w14:paraId="30F8D672" w14:textId="77777777" w:rsidR="003A59AD" w:rsidRDefault="003A59AD" w:rsidP="007B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KufiStandardG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027401"/>
      <w:docPartObj>
        <w:docPartGallery w:val="Page Numbers (Bottom of Page)"/>
        <w:docPartUnique/>
      </w:docPartObj>
    </w:sdtPr>
    <w:sdtEndPr/>
    <w:sdtContent>
      <w:p w14:paraId="49EDCE26" w14:textId="446E46C3" w:rsidR="00A67C72" w:rsidRDefault="00A67C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3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A69BC" w14:textId="77777777" w:rsidR="00A67C72" w:rsidRDefault="00A67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B6E6" w14:textId="77777777" w:rsidR="003A59AD" w:rsidRDefault="003A59AD" w:rsidP="007B38E6">
      <w:pPr>
        <w:spacing w:after="0" w:line="240" w:lineRule="auto"/>
      </w:pPr>
      <w:r>
        <w:separator/>
      </w:r>
    </w:p>
  </w:footnote>
  <w:footnote w:type="continuationSeparator" w:id="0">
    <w:p w14:paraId="726D2D54" w14:textId="77777777" w:rsidR="003A59AD" w:rsidRDefault="003A59AD" w:rsidP="007B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1B49E" w14:textId="77777777" w:rsidR="00A67C72" w:rsidRDefault="00A67C72" w:rsidP="001749F1">
    <w:pPr>
      <w:spacing w:after="0" w:line="240" w:lineRule="auto"/>
      <w:ind w:firstLine="0"/>
      <w:jc w:val="center"/>
    </w:pPr>
    <w:r w:rsidRPr="00D92FE8">
      <w:rPr>
        <w:noProof/>
      </w:rPr>
      <w:drawing>
        <wp:anchor distT="0" distB="0" distL="114300" distR="114300" simplePos="0" relativeHeight="251659264" behindDoc="1" locked="0" layoutInCell="1" allowOverlap="1" wp14:anchorId="24D93A46" wp14:editId="3C9D5ACF">
          <wp:simplePos x="0" y="0"/>
          <wp:positionH relativeFrom="column">
            <wp:posOffset>-847725</wp:posOffset>
          </wp:positionH>
          <wp:positionV relativeFrom="paragraph">
            <wp:posOffset>-1905</wp:posOffset>
          </wp:positionV>
          <wp:extent cx="1042035" cy="666750"/>
          <wp:effectExtent l="19050" t="0" r="5715" b="0"/>
          <wp:wrapNone/>
          <wp:docPr id="6" name="Picture 1" descr="my_colleg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y_college_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03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King Saud University</w:t>
    </w:r>
  </w:p>
  <w:p w14:paraId="5CDAE1B9" w14:textId="77777777" w:rsidR="00A67C72" w:rsidRDefault="00A67C72" w:rsidP="001749F1">
    <w:pPr>
      <w:spacing w:after="0" w:line="240" w:lineRule="auto"/>
      <w:ind w:firstLine="0"/>
      <w:jc w:val="center"/>
    </w:pPr>
    <w:r>
      <w:t>College Of Applied Studies and Community Service</w:t>
    </w:r>
  </w:p>
  <w:p w14:paraId="541250B8" w14:textId="598CF650" w:rsidR="00A67C72" w:rsidRDefault="00A67C72" w:rsidP="001749F1">
    <w:pPr>
      <w:spacing w:after="0" w:line="240" w:lineRule="auto"/>
      <w:ind w:firstLine="0"/>
      <w:jc w:val="center"/>
    </w:pPr>
    <w:r>
      <w:t xml:space="preserve">Program Of </w:t>
    </w:r>
    <w:r w:rsidRPr="00D769EA">
      <w:t>Administrative and Human Sciences</w:t>
    </w:r>
  </w:p>
  <w:p w14:paraId="5DAF8CDE" w14:textId="2459235A" w:rsidR="00A67C72" w:rsidRDefault="00A67C72" w:rsidP="0055128E">
    <w:pPr>
      <w:spacing w:after="0" w:line="240" w:lineRule="auto"/>
      <w:ind w:firstLine="0"/>
      <w:jc w:val="center"/>
    </w:pPr>
    <w:r>
      <w:t>1</w:t>
    </w:r>
    <w:proofErr w:type="gramStart"/>
    <w:r w:rsidRPr="00CB5A23">
      <w:rPr>
        <w:vertAlign w:val="superscript"/>
      </w:rPr>
      <w:t>st</w:t>
    </w:r>
    <w:r w:rsidR="00623844">
      <w:t xml:space="preserve">  semester</w:t>
    </w:r>
    <w:proofErr w:type="gramEnd"/>
    <w:r w:rsidR="00623844">
      <w:t xml:space="preserve"> 143</w:t>
    </w:r>
    <w:r w:rsidR="0055128E">
      <w:t>8</w:t>
    </w:r>
    <w:r w:rsidR="00623844">
      <w:t>-143</w:t>
    </w:r>
    <w:r w:rsidR="0055128E">
      <w:t>9</w:t>
    </w:r>
    <w:r>
      <w:t xml:space="preserve"> H </w:t>
    </w:r>
  </w:p>
  <w:p w14:paraId="32BBFB50" w14:textId="77777777" w:rsidR="00A67C72" w:rsidRPr="00A65BFB" w:rsidRDefault="00A67C72" w:rsidP="00174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60E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00EE"/>
    <w:multiLevelType w:val="multilevel"/>
    <w:tmpl w:val="186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332B9"/>
    <w:multiLevelType w:val="hybridMultilevel"/>
    <w:tmpl w:val="5C72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09E2"/>
    <w:multiLevelType w:val="hybridMultilevel"/>
    <w:tmpl w:val="644EA4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56D8B"/>
    <w:multiLevelType w:val="hybridMultilevel"/>
    <w:tmpl w:val="9ECA2BD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DD65303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31CF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B63A9"/>
    <w:multiLevelType w:val="hybridMultilevel"/>
    <w:tmpl w:val="C36A71C4"/>
    <w:lvl w:ilvl="0" w:tplc="2FC047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60B5340"/>
    <w:multiLevelType w:val="hybridMultilevel"/>
    <w:tmpl w:val="F48413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A30D01"/>
    <w:multiLevelType w:val="hybridMultilevel"/>
    <w:tmpl w:val="35E4EB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B54B04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41CA4"/>
    <w:multiLevelType w:val="hybridMultilevel"/>
    <w:tmpl w:val="D11E104A"/>
    <w:lvl w:ilvl="0" w:tplc="93801C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92491"/>
    <w:multiLevelType w:val="hybridMultilevel"/>
    <w:tmpl w:val="2912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838F3"/>
    <w:multiLevelType w:val="multilevel"/>
    <w:tmpl w:val="5A86547E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9C3097D"/>
    <w:multiLevelType w:val="hybridMultilevel"/>
    <w:tmpl w:val="7962110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F8907E4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9"/>
  </w:num>
  <w:num w:numId="20">
    <w:abstractNumId w:val="2"/>
  </w:num>
  <w:num w:numId="21">
    <w:abstractNumId w:val="12"/>
  </w:num>
  <w:num w:numId="22">
    <w:abstractNumId w:val="1"/>
  </w:num>
  <w:num w:numId="23">
    <w:abstractNumId w:val="14"/>
  </w:num>
  <w:num w:numId="24">
    <w:abstractNumId w:val="4"/>
  </w:num>
  <w:num w:numId="25">
    <w:abstractNumId w:val="7"/>
  </w:num>
  <w:num w:numId="26">
    <w:abstractNumId w:val="3"/>
  </w:num>
  <w:num w:numId="27">
    <w:abstractNumId w:val="11"/>
  </w:num>
  <w:num w:numId="28">
    <w:abstractNumId w:val="6"/>
  </w:num>
  <w:num w:numId="29">
    <w:abstractNumId w:val="5"/>
  </w:num>
  <w:num w:numId="30">
    <w:abstractNumId w:val="0"/>
  </w:num>
  <w:num w:numId="31">
    <w:abstractNumId w:val="10"/>
  </w:num>
  <w:num w:numId="32">
    <w:abstractNumId w:val="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4E"/>
    <w:rsid w:val="00014302"/>
    <w:rsid w:val="000519AE"/>
    <w:rsid w:val="000A058C"/>
    <w:rsid w:val="000C205C"/>
    <w:rsid w:val="000E219E"/>
    <w:rsid w:val="0010696E"/>
    <w:rsid w:val="00136D98"/>
    <w:rsid w:val="00145C8C"/>
    <w:rsid w:val="001749F1"/>
    <w:rsid w:val="001929C5"/>
    <w:rsid w:val="001A02FF"/>
    <w:rsid w:val="001B02C7"/>
    <w:rsid w:val="001D3455"/>
    <w:rsid w:val="001D62BD"/>
    <w:rsid w:val="001F3A9B"/>
    <w:rsid w:val="00203C3A"/>
    <w:rsid w:val="002371DA"/>
    <w:rsid w:val="00241504"/>
    <w:rsid w:val="002445AF"/>
    <w:rsid w:val="00295832"/>
    <w:rsid w:val="002E1C21"/>
    <w:rsid w:val="002F502C"/>
    <w:rsid w:val="00302E4E"/>
    <w:rsid w:val="003122D1"/>
    <w:rsid w:val="00325EED"/>
    <w:rsid w:val="00356BC7"/>
    <w:rsid w:val="0039493C"/>
    <w:rsid w:val="003A59AD"/>
    <w:rsid w:val="003D60D6"/>
    <w:rsid w:val="00463766"/>
    <w:rsid w:val="0046438F"/>
    <w:rsid w:val="004C44DE"/>
    <w:rsid w:val="004E0552"/>
    <w:rsid w:val="00512AF9"/>
    <w:rsid w:val="00531A43"/>
    <w:rsid w:val="00546590"/>
    <w:rsid w:val="0055128E"/>
    <w:rsid w:val="005644CE"/>
    <w:rsid w:val="00566FDF"/>
    <w:rsid w:val="005767FC"/>
    <w:rsid w:val="00586F42"/>
    <w:rsid w:val="00587E25"/>
    <w:rsid w:val="005B58FF"/>
    <w:rsid w:val="00623844"/>
    <w:rsid w:val="00672799"/>
    <w:rsid w:val="0069001C"/>
    <w:rsid w:val="006B2614"/>
    <w:rsid w:val="006E2473"/>
    <w:rsid w:val="007509AD"/>
    <w:rsid w:val="007535ED"/>
    <w:rsid w:val="00754D22"/>
    <w:rsid w:val="00766277"/>
    <w:rsid w:val="00773620"/>
    <w:rsid w:val="007B38E6"/>
    <w:rsid w:val="007C28A9"/>
    <w:rsid w:val="007D075D"/>
    <w:rsid w:val="007E264A"/>
    <w:rsid w:val="009111EE"/>
    <w:rsid w:val="00926515"/>
    <w:rsid w:val="00994E2E"/>
    <w:rsid w:val="0099634B"/>
    <w:rsid w:val="009A5D15"/>
    <w:rsid w:val="009B427A"/>
    <w:rsid w:val="009B664D"/>
    <w:rsid w:val="009F0C29"/>
    <w:rsid w:val="00A21381"/>
    <w:rsid w:val="00A67C72"/>
    <w:rsid w:val="00A8578E"/>
    <w:rsid w:val="00A85FBB"/>
    <w:rsid w:val="00A87BAC"/>
    <w:rsid w:val="00AB3700"/>
    <w:rsid w:val="00AF09F8"/>
    <w:rsid w:val="00AF573F"/>
    <w:rsid w:val="00BE3F24"/>
    <w:rsid w:val="00BE4019"/>
    <w:rsid w:val="00BF5D92"/>
    <w:rsid w:val="00C71A9B"/>
    <w:rsid w:val="00CB50AF"/>
    <w:rsid w:val="00CB5A23"/>
    <w:rsid w:val="00CC4328"/>
    <w:rsid w:val="00CD627D"/>
    <w:rsid w:val="00CF09F4"/>
    <w:rsid w:val="00D018AF"/>
    <w:rsid w:val="00D10FD6"/>
    <w:rsid w:val="00D16AD4"/>
    <w:rsid w:val="00D23F73"/>
    <w:rsid w:val="00D2620D"/>
    <w:rsid w:val="00D30E0A"/>
    <w:rsid w:val="00D358DA"/>
    <w:rsid w:val="00D6274E"/>
    <w:rsid w:val="00D74BB1"/>
    <w:rsid w:val="00D769EA"/>
    <w:rsid w:val="00D92C34"/>
    <w:rsid w:val="00DB2321"/>
    <w:rsid w:val="00DD014E"/>
    <w:rsid w:val="00E03112"/>
    <w:rsid w:val="00E1478B"/>
    <w:rsid w:val="00E247EC"/>
    <w:rsid w:val="00E266AA"/>
    <w:rsid w:val="00E71EB4"/>
    <w:rsid w:val="00E90183"/>
    <w:rsid w:val="00E9163B"/>
    <w:rsid w:val="00EB2A79"/>
    <w:rsid w:val="00EB78D5"/>
    <w:rsid w:val="00F24512"/>
    <w:rsid w:val="00F55824"/>
    <w:rsid w:val="00F83E3A"/>
    <w:rsid w:val="00F96552"/>
    <w:rsid w:val="00F96E01"/>
    <w:rsid w:val="00F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4895026"/>
  <w15:docId w15:val="{DF206E63-C5D1-423D-A921-600622DB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8E6"/>
    <w:pPr>
      <w:spacing w:line="480" w:lineRule="auto"/>
      <w:ind w:firstLine="720"/>
    </w:pPr>
    <w:rPr>
      <w:rFonts w:ascii="Times New Roman" w:hAnsi="Times New Roman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C3A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C3A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C3A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C3A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C3A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C3A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C3A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C3A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C3A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3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3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C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03C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03C3A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03C3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03C3A"/>
    <w:pPr>
      <w:numPr>
        <w:numId w:val="0"/>
      </w:num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D01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4E"/>
    <w:rPr>
      <w:rFonts w:ascii="Times New Roman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14E"/>
    <w:rPr>
      <w:color w:val="0000FF"/>
      <w:u w:val="single"/>
    </w:rPr>
  </w:style>
  <w:style w:type="table" w:styleId="TableGrid">
    <w:name w:val="Table Grid"/>
    <w:basedOn w:val="TableNormal"/>
    <w:uiPriority w:val="59"/>
    <w:rsid w:val="00DD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014E"/>
    <w:pPr>
      <w:spacing w:after="0" w:line="240" w:lineRule="auto"/>
      <w:ind w:firstLine="720"/>
    </w:pPr>
    <w:rPr>
      <w:rFonts w:ascii="Times New Roman" w:hAnsi="Times New Roman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B38E6"/>
    <w:pPr>
      <w:bidi/>
      <w:spacing w:after="0" w:line="240" w:lineRule="auto"/>
      <w:ind w:firstLine="0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3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8E6"/>
    <w:rPr>
      <w:vertAlign w:val="superscript"/>
    </w:rPr>
  </w:style>
  <w:style w:type="character" w:customStyle="1" w:styleId="productdetail-authorsmain">
    <w:name w:val="productdetail-authorsmain"/>
    <w:basedOn w:val="DefaultParagraphFont"/>
    <w:rsid w:val="007B38E6"/>
  </w:style>
  <w:style w:type="paragraph" w:styleId="Footer">
    <w:name w:val="footer"/>
    <w:basedOn w:val="Normal"/>
    <w:link w:val="FooterChar"/>
    <w:uiPriority w:val="99"/>
    <w:unhideWhenUsed/>
    <w:rsid w:val="00CD62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27D"/>
    <w:rPr>
      <w:rFonts w:ascii="Times New Roman" w:hAnsi="Times New Roman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65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6515"/>
    <w:rPr>
      <w:rFonts w:ascii="Times New Roman" w:hAnsi="Times New Roman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651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D62B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3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ac.ksu.edu.sa/halomai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omair@ksu.edu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BB1F00AAFA34493B35981E2967FB1" ma:contentTypeVersion="0" ma:contentTypeDescription="Create a new document." ma:contentTypeScope="" ma:versionID="93a75d50146293455948a7ef2b362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B784CEA-5EC1-4E69-A987-40E1196D2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47630-F81C-4831-B868-56FB343C7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8C92BA-38DD-434D-834F-ACB83211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319A02-DB0D-4982-B09A-3FAB3DAE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Abdulrahman Abdullah O Alomair</cp:lastModifiedBy>
  <cp:revision>2</cp:revision>
  <cp:lastPrinted>2012-02-04T05:13:00Z</cp:lastPrinted>
  <dcterms:created xsi:type="dcterms:W3CDTF">2017-09-27T11:49:00Z</dcterms:created>
  <dcterms:modified xsi:type="dcterms:W3CDTF">2017-09-27T11:49:00Z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0x010100CC6BB1F00AAFA34493B35981E2967FB1</vt:lpwstr>
  </property>
</Properties>
</file>