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547" w:type="dxa"/>
        <w:tblLook w:val="04A0" w:firstRow="1" w:lastRow="0" w:firstColumn="1" w:lastColumn="0" w:noHBand="0" w:noVBand="1"/>
      </w:tblPr>
      <w:tblGrid>
        <w:gridCol w:w="960"/>
        <w:gridCol w:w="1218"/>
        <w:gridCol w:w="3340"/>
        <w:gridCol w:w="1006"/>
        <w:gridCol w:w="961"/>
        <w:gridCol w:w="1051"/>
        <w:gridCol w:w="960"/>
        <w:gridCol w:w="1051"/>
      </w:tblGrid>
      <w:tr w:rsidR="00510061" w:rsidRPr="00510061" w:rsidTr="00510061">
        <w:trPr>
          <w:trHeight w:val="2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تسلسل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رقم الطالب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اسم الطالب</w:t>
            </w:r>
          </w:p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/</w:t>
            </w: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/</w:t>
            </w: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/ </w:t>
            </w: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Lab / 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total\</w:t>
            </w:r>
          </w:p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5100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436925771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مناير بنت زبن بن باص الشمري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43.5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436925996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مشاعل بنت محمد بن عبدالعزيز العبدالكريم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437926002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وعد بنت عبدالرحمن بن سعيد الأسمري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13.33333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38.83333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437926129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غادة بنت فيصل بن نايف الحربي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16.94444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29.94444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437926196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افنان بنت نافع بن عيد الحربي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44.5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437926199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ريهام بنت عوض بن علي الحربي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13.05556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36.05556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437926200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مجد بنت عبدالله بن سالم العنزي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13.88889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28.38889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437926202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انهار بنت محمد بن مسعد النومسي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14.72222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35.22222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437926411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شهد بنت محمد بن مقعد السبيعي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17.22222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37.22222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437926417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طيف بنت علي بن فالح الحربي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19.72222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46.22222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437926480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افنان بنت حمدان بن محمد السبيعي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14.44444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37.44444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437926489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نوف بنت ماجد بن مطلق العتيبي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18.61111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47.11111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437926535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ساره بنت عماد بن حمزه مدني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15.27778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42.77778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437926599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وجدان بنت محمد بن فجري العنزي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437926623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سارا بنت محمد بن ناصر السكيري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15.27778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33.77778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437926626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فاتن بنت حمود بن علي المطيري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18.61111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53.11111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437926642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شهد بنت ابراهيم بن علي بن خطاف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16.11111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29.11111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437926671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الجوهره بنت عصام بن سفيان السعود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19.16667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36.66667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438925154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روان بنت حمد بن محمد الصانع 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18.05556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47.05556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438925670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طيف بنت مرزوق بن شرار الضبيطي المطيري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13.33333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42.83333</w:t>
            </w:r>
          </w:p>
        </w:tc>
      </w:tr>
      <w:tr w:rsidR="00510061" w:rsidRPr="00510061" w:rsidTr="00510061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438925828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  <w:rtl/>
              </w:rPr>
              <w:t>هنادي بنت هزاع بن سالم آل مسعود القحطاني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18.5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18.61111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061" w:rsidRPr="00510061" w:rsidRDefault="00510061" w:rsidP="00510061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10061">
              <w:rPr>
                <w:rFonts w:ascii="Arial" w:eastAsia="Times New Roman" w:hAnsi="Arial" w:cs="Arial"/>
                <w:sz w:val="20"/>
                <w:szCs w:val="20"/>
              </w:rPr>
              <w:t>56.11111</w:t>
            </w:r>
          </w:p>
        </w:tc>
      </w:tr>
    </w:tbl>
    <w:p w:rsidR="00002434" w:rsidRDefault="00002434">
      <w:pPr>
        <w:rPr>
          <w:rFonts w:hint="cs"/>
        </w:rPr>
      </w:pPr>
    </w:p>
    <w:sectPr w:rsidR="00002434" w:rsidSect="001B25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61"/>
    <w:rsid w:val="00002434"/>
    <w:rsid w:val="001B25D0"/>
    <w:rsid w:val="0051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472CA"/>
  <w15:chartTrackingRefBased/>
  <w15:docId w15:val="{652C1A79-6E2D-49FD-8F2A-F24E46E3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Abdullah O Alomair</dc:creator>
  <cp:keywords/>
  <dc:description/>
  <cp:lastModifiedBy>Abdulrahman Abdullah O Alomair</cp:lastModifiedBy>
  <cp:revision>1</cp:revision>
  <dcterms:created xsi:type="dcterms:W3CDTF">2018-04-20T12:59:00Z</dcterms:created>
  <dcterms:modified xsi:type="dcterms:W3CDTF">2018-04-20T13:04:00Z</dcterms:modified>
</cp:coreProperties>
</file>