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32" w:rsidRDefault="003D2FCD" w:rsidP="005C3332">
      <w:pPr>
        <w:pBdr>
          <w:bottom w:val="single" w:sz="8" w:space="1" w:color="7A5D52"/>
        </w:pBdr>
        <w:spacing w:before="240"/>
        <w:jc w:val="center"/>
        <w:rPr>
          <w:rFonts w:ascii="Perpetua" w:hAnsi="Perpetua" w:cs="Times New Roman"/>
          <w:b/>
          <w:bCs/>
          <w:sz w:val="24"/>
          <w:szCs w:val="24"/>
        </w:rPr>
      </w:pPr>
      <w:bookmarkStart w:id="0" w:name="_GoBack"/>
      <w:bookmarkEnd w:id="0"/>
      <w:r>
        <w:rPr>
          <w:rFonts w:ascii="Perpetua" w:hAnsi="Perpetua" w:cs="Times New Roman"/>
          <w:b/>
          <w:bCs/>
          <w:sz w:val="24"/>
          <w:szCs w:val="24"/>
        </w:rPr>
        <w:t>IE-</w:t>
      </w:r>
      <w:r w:rsidR="005C3332">
        <w:rPr>
          <w:rFonts w:ascii="Perpetua" w:hAnsi="Perpetua" w:cs="Times New Roman"/>
          <w:b/>
          <w:bCs/>
          <w:sz w:val="24"/>
          <w:szCs w:val="24"/>
        </w:rPr>
        <w:t>341</w:t>
      </w:r>
    </w:p>
    <w:p w:rsidR="003D2FCD" w:rsidRDefault="005C3332" w:rsidP="00105F6E">
      <w:pPr>
        <w:pBdr>
          <w:bottom w:val="single" w:sz="8" w:space="1" w:color="7A5D52"/>
        </w:pBdr>
        <w:jc w:val="center"/>
        <w:rPr>
          <w:rFonts w:ascii="Perpetua" w:hAnsi="Perpetua" w:cs="Times New Roman"/>
          <w:b/>
          <w:bCs/>
          <w:sz w:val="24"/>
          <w:szCs w:val="24"/>
          <w:lang w:val="fr-FR"/>
        </w:rPr>
      </w:pPr>
      <w:r>
        <w:rPr>
          <w:rFonts w:ascii="Perpetua" w:hAnsi="Perpetua" w:cs="Times New Roman"/>
          <w:b/>
          <w:bCs/>
          <w:sz w:val="24"/>
          <w:szCs w:val="24"/>
        </w:rPr>
        <w:t xml:space="preserve">Section 1, </w:t>
      </w:r>
      <w:r w:rsidR="003D2FCD">
        <w:rPr>
          <w:rFonts w:ascii="Perpetua" w:hAnsi="Perpetua" w:cs="Times New Roman"/>
          <w:b/>
          <w:bCs/>
          <w:sz w:val="24"/>
          <w:szCs w:val="24"/>
        </w:rPr>
        <w:t xml:space="preserve">CRN: </w:t>
      </w:r>
      <w:r w:rsidR="00105F6E" w:rsidRPr="00105F6E">
        <w:rPr>
          <w:rFonts w:ascii="Perpetua" w:hAnsi="Perpetua" w:cs="Times New Roman"/>
          <w:b/>
          <w:bCs/>
          <w:sz w:val="24"/>
          <w:szCs w:val="24"/>
          <w:lang w:val="fr-FR"/>
        </w:rPr>
        <w:t>30512</w:t>
      </w:r>
      <w:r w:rsidR="003A6AA8">
        <w:rPr>
          <w:rFonts w:ascii="Perpetua" w:hAnsi="Perpetua" w:cs="Times New Roman"/>
          <w:b/>
          <w:bCs/>
          <w:sz w:val="24"/>
          <w:szCs w:val="24"/>
          <w:lang w:val="fr-FR"/>
        </w:rPr>
        <w:t>/513/514</w:t>
      </w:r>
    </w:p>
    <w:p w:rsidR="005C3332" w:rsidRDefault="005C3332" w:rsidP="003A6AA8">
      <w:pPr>
        <w:pBdr>
          <w:bottom w:val="single" w:sz="8" w:space="1" w:color="7A5D52"/>
        </w:pBdr>
        <w:jc w:val="center"/>
        <w:rPr>
          <w:rFonts w:ascii="Perpetua" w:hAnsi="Perpetua" w:cs="Times New Roman"/>
          <w:b/>
          <w:bCs/>
          <w:sz w:val="24"/>
          <w:szCs w:val="24"/>
          <w:lang w:val="fr-FR"/>
        </w:rPr>
      </w:pPr>
      <w:r>
        <w:rPr>
          <w:rFonts w:ascii="Perpetua" w:hAnsi="Perpetua" w:cs="Times New Roman"/>
          <w:b/>
          <w:bCs/>
          <w:sz w:val="24"/>
          <w:szCs w:val="24"/>
        </w:rPr>
        <w:t xml:space="preserve">Section 2, CRN: </w:t>
      </w:r>
      <w:r w:rsidR="00105F6E" w:rsidRPr="00105F6E">
        <w:rPr>
          <w:rFonts w:ascii="Perpetua" w:hAnsi="Perpetua" w:cs="Times New Roman"/>
          <w:b/>
          <w:bCs/>
          <w:sz w:val="24"/>
          <w:szCs w:val="24"/>
          <w:lang w:val="fr-FR"/>
        </w:rPr>
        <w:t>3051</w:t>
      </w:r>
      <w:r w:rsidR="00105F6E">
        <w:rPr>
          <w:rFonts w:ascii="Perpetua" w:hAnsi="Perpetua" w:cs="Times New Roman"/>
          <w:b/>
          <w:bCs/>
          <w:sz w:val="24"/>
          <w:szCs w:val="24"/>
          <w:lang w:val="fr-FR"/>
        </w:rPr>
        <w:t>5</w:t>
      </w:r>
      <w:r w:rsidR="003A6AA8">
        <w:rPr>
          <w:rFonts w:ascii="Perpetua" w:hAnsi="Perpetua" w:cs="Times New Roman"/>
          <w:b/>
          <w:bCs/>
          <w:sz w:val="24"/>
          <w:szCs w:val="24"/>
          <w:lang w:val="fr-FR"/>
        </w:rPr>
        <w:t>/</w:t>
      </w:r>
      <w:r w:rsidR="003A6AA8" w:rsidRPr="00105F6E">
        <w:rPr>
          <w:rFonts w:ascii="Perpetua" w:hAnsi="Perpetua" w:cs="Times New Roman"/>
          <w:b/>
          <w:bCs/>
          <w:sz w:val="24"/>
          <w:szCs w:val="24"/>
          <w:lang w:val="fr-FR"/>
        </w:rPr>
        <w:t>51</w:t>
      </w:r>
      <w:r w:rsidR="003A6AA8">
        <w:rPr>
          <w:rFonts w:ascii="Perpetua" w:hAnsi="Perpetua" w:cs="Times New Roman"/>
          <w:b/>
          <w:bCs/>
          <w:sz w:val="24"/>
          <w:szCs w:val="24"/>
          <w:lang w:val="fr-FR"/>
        </w:rPr>
        <w:t>6/</w:t>
      </w:r>
      <w:r w:rsidR="003A6AA8" w:rsidRPr="00105F6E">
        <w:rPr>
          <w:rFonts w:ascii="Perpetua" w:hAnsi="Perpetua" w:cs="Times New Roman"/>
          <w:b/>
          <w:bCs/>
          <w:sz w:val="24"/>
          <w:szCs w:val="24"/>
          <w:lang w:val="fr-FR"/>
        </w:rPr>
        <w:t>51</w:t>
      </w:r>
      <w:r w:rsidR="003A6AA8">
        <w:rPr>
          <w:rFonts w:ascii="Perpetua" w:hAnsi="Perpetua" w:cs="Times New Roman"/>
          <w:b/>
          <w:bCs/>
          <w:sz w:val="24"/>
          <w:szCs w:val="24"/>
          <w:lang w:val="fr-FR"/>
        </w:rPr>
        <w:t>7</w:t>
      </w:r>
    </w:p>
    <w:p w:rsidR="003E15D2" w:rsidRDefault="003E15D2" w:rsidP="000279F2">
      <w:pPr>
        <w:pBdr>
          <w:bottom w:val="single" w:sz="8" w:space="1" w:color="7A5D52"/>
        </w:pBdr>
        <w:jc w:val="center"/>
        <w:rPr>
          <w:rFonts w:ascii="Perpetua" w:hAnsi="Perpetua" w:cs="Times New Roman"/>
          <w:b/>
          <w:bCs/>
          <w:sz w:val="24"/>
          <w:szCs w:val="24"/>
        </w:rPr>
      </w:pPr>
      <w:r>
        <w:rPr>
          <w:rFonts w:ascii="Perpetua" w:hAnsi="Perpetua" w:cs="Times New Roman"/>
          <w:b/>
          <w:bCs/>
          <w:sz w:val="24"/>
          <w:szCs w:val="24"/>
        </w:rPr>
        <w:t xml:space="preserve">Section 3, CRN: </w:t>
      </w:r>
      <w:r w:rsidR="000279F2" w:rsidRPr="000279F2">
        <w:rPr>
          <w:rFonts w:ascii="Perpetua" w:hAnsi="Perpetua" w:cs="Times New Roman"/>
          <w:b/>
          <w:bCs/>
          <w:sz w:val="24"/>
          <w:szCs w:val="24"/>
          <w:lang w:val="fr-FR"/>
        </w:rPr>
        <w:t>46950</w:t>
      </w:r>
      <w:r w:rsidR="003A6AA8">
        <w:rPr>
          <w:rFonts w:ascii="Perpetua" w:hAnsi="Perpetua" w:cs="Times New Roman"/>
          <w:b/>
          <w:bCs/>
          <w:sz w:val="24"/>
          <w:szCs w:val="24"/>
          <w:lang w:val="fr-FR"/>
        </w:rPr>
        <w:t>/</w:t>
      </w:r>
      <w:r w:rsidR="000279F2">
        <w:rPr>
          <w:rFonts w:ascii="Perpetua" w:hAnsi="Perpetua" w:cs="Times New Roman"/>
          <w:b/>
          <w:bCs/>
          <w:sz w:val="24"/>
          <w:szCs w:val="24"/>
          <w:lang w:val="fr-FR"/>
        </w:rPr>
        <w:t>951</w:t>
      </w:r>
      <w:r w:rsidR="003A6AA8">
        <w:rPr>
          <w:rFonts w:ascii="Perpetua" w:hAnsi="Perpetua" w:cs="Times New Roman"/>
          <w:b/>
          <w:bCs/>
          <w:sz w:val="24"/>
          <w:szCs w:val="24"/>
          <w:lang w:val="fr-FR"/>
        </w:rPr>
        <w:t>/</w:t>
      </w:r>
      <w:r w:rsidR="000279F2">
        <w:rPr>
          <w:rFonts w:ascii="Perpetua" w:hAnsi="Perpetua" w:cs="Times New Roman"/>
          <w:b/>
          <w:bCs/>
          <w:sz w:val="24"/>
          <w:szCs w:val="24"/>
          <w:lang w:val="fr-FR"/>
        </w:rPr>
        <w:t>952</w:t>
      </w:r>
    </w:p>
    <w:p w:rsidR="00F23942" w:rsidRPr="00CA3026" w:rsidRDefault="00105F6E" w:rsidP="000279F2">
      <w:pPr>
        <w:pBdr>
          <w:bottom w:val="single" w:sz="8" w:space="1" w:color="7A5D52"/>
        </w:pBdr>
        <w:spacing w:after="120"/>
        <w:jc w:val="center"/>
        <w:rPr>
          <w:rFonts w:ascii="Perpetua" w:hAnsi="Perpetua" w:cs="Times New Roman"/>
          <w:b/>
          <w:bCs/>
          <w:sz w:val="24"/>
          <w:szCs w:val="24"/>
        </w:rPr>
      </w:pPr>
      <w:r>
        <w:rPr>
          <w:rFonts w:ascii="Perpetua" w:hAnsi="Perpetua" w:cs="Times New Roman"/>
          <w:b/>
          <w:bCs/>
          <w:sz w:val="24"/>
          <w:szCs w:val="24"/>
        </w:rPr>
        <w:t>First</w:t>
      </w:r>
      <w:r w:rsidR="00EE23C5">
        <w:rPr>
          <w:rFonts w:ascii="Perpetua" w:hAnsi="Perpetua" w:cs="Times New Roman"/>
          <w:b/>
          <w:bCs/>
          <w:sz w:val="24"/>
          <w:szCs w:val="24"/>
        </w:rPr>
        <w:t xml:space="preserve"> Semester 143</w:t>
      </w:r>
      <w:r w:rsidR="000279F2">
        <w:rPr>
          <w:rFonts w:ascii="Perpetua" w:hAnsi="Perpetua" w:cs="Times New Roman"/>
          <w:b/>
          <w:bCs/>
          <w:sz w:val="24"/>
          <w:szCs w:val="24"/>
        </w:rPr>
        <w:t>5</w:t>
      </w:r>
      <w:r w:rsidR="00EE23C5">
        <w:rPr>
          <w:rFonts w:ascii="Perpetua" w:hAnsi="Perpetua" w:cs="Times New Roman"/>
          <w:b/>
          <w:bCs/>
          <w:sz w:val="24"/>
          <w:szCs w:val="24"/>
        </w:rPr>
        <w:t>-3</w:t>
      </w:r>
      <w:r w:rsidR="000279F2">
        <w:rPr>
          <w:rFonts w:ascii="Perpetua" w:hAnsi="Perpetua" w:cs="Times New Roman"/>
          <w:b/>
          <w:bCs/>
          <w:sz w:val="24"/>
          <w:szCs w:val="24"/>
        </w:rPr>
        <w:t>6</w:t>
      </w:r>
      <w:r w:rsidR="00EE23C5">
        <w:rPr>
          <w:rFonts w:ascii="Perpetua" w:hAnsi="Perpetua" w:cs="Times New Roman"/>
          <w:b/>
          <w:bCs/>
          <w:sz w:val="24"/>
          <w:szCs w:val="24"/>
        </w:rPr>
        <w:t xml:space="preserve"> H (</w:t>
      </w:r>
      <w:r>
        <w:rPr>
          <w:rFonts w:ascii="Perpetua" w:hAnsi="Perpetua" w:cs="Times New Roman"/>
          <w:b/>
          <w:bCs/>
          <w:sz w:val="24"/>
          <w:szCs w:val="24"/>
        </w:rPr>
        <w:t>Fall</w:t>
      </w:r>
      <w:r w:rsidR="00EE23C5">
        <w:rPr>
          <w:rFonts w:ascii="Perpetua" w:hAnsi="Perpetua" w:cs="Times New Roman"/>
          <w:b/>
          <w:bCs/>
          <w:sz w:val="24"/>
          <w:szCs w:val="24"/>
        </w:rPr>
        <w:t>-201</w:t>
      </w:r>
      <w:r w:rsidR="000279F2">
        <w:rPr>
          <w:rFonts w:ascii="Perpetua" w:hAnsi="Perpetua" w:cs="Times New Roman"/>
          <w:b/>
          <w:bCs/>
          <w:sz w:val="24"/>
          <w:szCs w:val="24"/>
        </w:rPr>
        <w:t>4</w:t>
      </w:r>
      <w:r w:rsidR="00EE23C5">
        <w:rPr>
          <w:rFonts w:ascii="Perpetua" w:hAnsi="Perpetua" w:cs="Times New Roman"/>
          <w:b/>
          <w:bCs/>
          <w:sz w:val="24"/>
          <w:szCs w:val="24"/>
        </w:rPr>
        <w:t>)</w:t>
      </w:r>
      <w:r w:rsidR="003D2FCD">
        <w:rPr>
          <w:rFonts w:ascii="Perpetua" w:hAnsi="Perpetua" w:cs="Times New Roman"/>
          <w:b/>
          <w:bCs/>
          <w:sz w:val="24"/>
          <w:szCs w:val="24"/>
        </w:rPr>
        <w:t xml:space="preserve"> </w:t>
      </w:r>
      <w:r w:rsidR="00B16332">
        <w:rPr>
          <w:rFonts w:ascii="Perpetua" w:hAnsi="Perpetua" w:cs="Times New Roman"/>
          <w:b/>
          <w:bCs/>
          <w:sz w:val="24"/>
          <w:szCs w:val="24"/>
        </w:rPr>
        <w:t>– 3(2</w:t>
      </w:r>
      <w:proofErr w:type="gramStart"/>
      <w:r w:rsidR="00B16332">
        <w:rPr>
          <w:rFonts w:ascii="Perpetua" w:hAnsi="Perpetua" w:cs="Times New Roman"/>
          <w:b/>
          <w:bCs/>
          <w:sz w:val="24"/>
          <w:szCs w:val="24"/>
        </w:rPr>
        <w:t>,1,2</w:t>
      </w:r>
      <w:proofErr w:type="gramEnd"/>
      <w:r w:rsidR="00B16332">
        <w:rPr>
          <w:rFonts w:ascii="Perpetua" w:hAnsi="Perpetua" w:cs="Times New Roman"/>
          <w:b/>
          <w:bCs/>
          <w:sz w:val="24"/>
          <w:szCs w:val="24"/>
        </w:rPr>
        <w:t xml:space="preserve">) </w:t>
      </w:r>
      <w:r w:rsidR="000A2EFD">
        <w:rPr>
          <w:rFonts w:ascii="Perpetua" w:hAnsi="Perpetua" w:cs="Times New Roman"/>
          <w:b/>
          <w:bCs/>
          <w:sz w:val="24"/>
          <w:szCs w:val="24"/>
        </w:rPr>
        <w:br/>
      </w:r>
      <w:r w:rsidR="003A6AA8">
        <w:rPr>
          <w:rFonts w:ascii="Perpetua" w:hAnsi="Perpetua" w:cs="Times New Roman"/>
          <w:b/>
          <w:bCs/>
          <w:sz w:val="24"/>
          <w:szCs w:val="24"/>
        </w:rPr>
        <w:t>“</w:t>
      </w:r>
      <w:r w:rsidR="00680364">
        <w:rPr>
          <w:rFonts w:ascii="Perpetua" w:hAnsi="Perpetua" w:cs="Times New Roman"/>
          <w:b/>
          <w:bCs/>
          <w:sz w:val="24"/>
          <w:szCs w:val="24"/>
        </w:rPr>
        <w:t>HUMAN FACTORS ENGINEERING</w:t>
      </w:r>
    </w:p>
    <w:p w:rsidR="0033013D" w:rsidRDefault="0033013D" w:rsidP="0033013D">
      <w:pPr>
        <w:pBdr>
          <w:bottom w:val="single" w:sz="4" w:space="1" w:color="auto"/>
        </w:pBdr>
        <w:rPr>
          <w:rFonts w:ascii="Perpetua" w:hAnsi="Perpetua" w:cs="Tahoma"/>
          <w:b/>
          <w:bCs/>
          <w:sz w:val="24"/>
          <w:szCs w:val="24"/>
        </w:rPr>
      </w:pPr>
    </w:p>
    <w:p w:rsidR="009738CF" w:rsidRPr="001D236A" w:rsidRDefault="009738CF" w:rsidP="0033013D">
      <w:pPr>
        <w:pBdr>
          <w:bottom w:val="single" w:sz="4" w:space="1" w:color="auto"/>
        </w:pBdr>
        <w:shd w:val="clear" w:color="auto" w:fill="FFFF99"/>
        <w:rPr>
          <w:rFonts w:ascii="Perpetua" w:hAnsi="Perpetua" w:cs="Tahoma"/>
          <w:b/>
          <w:bCs/>
          <w:sz w:val="24"/>
          <w:szCs w:val="24"/>
        </w:rPr>
      </w:pPr>
      <w:r w:rsidRPr="001D236A">
        <w:rPr>
          <w:rFonts w:ascii="Perpetua" w:hAnsi="Perpetua" w:cs="Tahoma"/>
          <w:b/>
          <w:bCs/>
          <w:sz w:val="24"/>
          <w:szCs w:val="24"/>
        </w:rPr>
        <w:t>Course Description</w:t>
      </w:r>
    </w:p>
    <w:p w:rsidR="009738CF" w:rsidRPr="001D236A" w:rsidRDefault="009738CF" w:rsidP="009738CF">
      <w:pPr>
        <w:pStyle w:val="BodyText"/>
        <w:rPr>
          <w:rFonts w:ascii="Perpetua" w:hAnsi="Perpetua" w:cs="Times New Roman"/>
          <w:sz w:val="24"/>
          <w:szCs w:val="24"/>
        </w:rPr>
      </w:pPr>
    </w:p>
    <w:p w:rsidR="00BC4DEB" w:rsidRPr="00BC4DEB" w:rsidRDefault="00BC4DEB" w:rsidP="00233808">
      <w:pPr>
        <w:pStyle w:val="BodyText"/>
        <w:rPr>
          <w:rFonts w:ascii="Perpetua" w:hAnsi="Perpetua" w:cs="Times New Roman"/>
          <w:b/>
          <w:bCs/>
          <w:sz w:val="24"/>
          <w:szCs w:val="24"/>
        </w:rPr>
      </w:pPr>
      <w:r>
        <w:rPr>
          <w:rFonts w:ascii="Perpetua" w:hAnsi="Perpetua" w:cs="Times New Roman"/>
          <w:b/>
          <w:bCs/>
          <w:sz w:val="24"/>
          <w:szCs w:val="24"/>
        </w:rPr>
        <w:t>Course-in-brief</w:t>
      </w:r>
    </w:p>
    <w:p w:rsidR="009738CF" w:rsidRPr="001D236A" w:rsidRDefault="00113E7E" w:rsidP="00D75AC4">
      <w:pPr>
        <w:pStyle w:val="BodyText"/>
        <w:ind w:firstLine="360"/>
        <w:rPr>
          <w:rFonts w:ascii="Perpetua" w:hAnsi="Perpetua" w:cs="Times New Roman"/>
          <w:sz w:val="24"/>
          <w:szCs w:val="24"/>
        </w:rPr>
      </w:pPr>
      <w:r>
        <w:rPr>
          <w:rFonts w:ascii="Perpetua" w:hAnsi="Perpetua" w:cs="Times New Roman"/>
          <w:sz w:val="24"/>
          <w:szCs w:val="24"/>
        </w:rPr>
        <w:t xml:space="preserve">Introduction to </w:t>
      </w:r>
      <w:r w:rsidR="000921A1">
        <w:rPr>
          <w:rFonts w:ascii="Perpetua" w:hAnsi="Perpetua" w:cs="Times New Roman"/>
          <w:sz w:val="24"/>
          <w:szCs w:val="24"/>
        </w:rPr>
        <w:t>H</w:t>
      </w:r>
      <w:r>
        <w:rPr>
          <w:rFonts w:ascii="Perpetua" w:hAnsi="Perpetua" w:cs="Times New Roman"/>
          <w:sz w:val="24"/>
          <w:szCs w:val="24"/>
        </w:rPr>
        <w:t xml:space="preserve">uman </w:t>
      </w:r>
      <w:r w:rsidR="000921A1">
        <w:rPr>
          <w:rFonts w:ascii="Perpetua" w:hAnsi="Perpetua" w:cs="Times New Roman"/>
          <w:sz w:val="24"/>
          <w:szCs w:val="24"/>
        </w:rPr>
        <w:t>F</w:t>
      </w:r>
      <w:r>
        <w:rPr>
          <w:rFonts w:ascii="Perpetua" w:hAnsi="Perpetua" w:cs="Times New Roman"/>
          <w:sz w:val="24"/>
          <w:szCs w:val="24"/>
        </w:rPr>
        <w:t xml:space="preserve">actors; Human-Machine </w:t>
      </w:r>
      <w:r w:rsidR="00D75AC4">
        <w:rPr>
          <w:rFonts w:ascii="Perpetua" w:hAnsi="Perpetua" w:cs="Times New Roman"/>
          <w:sz w:val="24"/>
          <w:szCs w:val="24"/>
        </w:rPr>
        <w:t>S</w:t>
      </w:r>
      <w:r>
        <w:rPr>
          <w:rFonts w:ascii="Perpetua" w:hAnsi="Perpetua" w:cs="Times New Roman"/>
          <w:sz w:val="24"/>
          <w:szCs w:val="24"/>
        </w:rPr>
        <w:t xml:space="preserve">ystems; Information </w:t>
      </w:r>
      <w:r w:rsidR="00D75AC4">
        <w:rPr>
          <w:rFonts w:ascii="Perpetua" w:hAnsi="Perpetua" w:cs="Times New Roman"/>
          <w:sz w:val="24"/>
          <w:szCs w:val="24"/>
        </w:rPr>
        <w:t>T</w:t>
      </w:r>
      <w:r>
        <w:rPr>
          <w:rFonts w:ascii="Perpetua" w:hAnsi="Perpetua" w:cs="Times New Roman"/>
          <w:sz w:val="24"/>
          <w:szCs w:val="24"/>
        </w:rPr>
        <w:t xml:space="preserve">heory; Human capabilities; Display and </w:t>
      </w:r>
      <w:r w:rsidR="000921A1">
        <w:rPr>
          <w:rFonts w:ascii="Perpetua" w:hAnsi="Perpetua" w:cs="Times New Roman"/>
          <w:sz w:val="24"/>
          <w:szCs w:val="24"/>
        </w:rPr>
        <w:t>C</w:t>
      </w:r>
      <w:r>
        <w:rPr>
          <w:rFonts w:ascii="Perpetua" w:hAnsi="Perpetua" w:cs="Times New Roman"/>
          <w:sz w:val="24"/>
          <w:szCs w:val="24"/>
        </w:rPr>
        <w:t xml:space="preserve">ontrol </w:t>
      </w:r>
      <w:r w:rsidR="000921A1">
        <w:rPr>
          <w:rFonts w:ascii="Perpetua" w:hAnsi="Perpetua" w:cs="Times New Roman"/>
          <w:sz w:val="24"/>
          <w:szCs w:val="24"/>
        </w:rPr>
        <w:t>D</w:t>
      </w:r>
      <w:r>
        <w:rPr>
          <w:rFonts w:ascii="Perpetua" w:hAnsi="Perpetua" w:cs="Times New Roman"/>
          <w:sz w:val="24"/>
          <w:szCs w:val="24"/>
        </w:rPr>
        <w:t xml:space="preserve">esign; Hand </w:t>
      </w:r>
      <w:r w:rsidR="000921A1">
        <w:rPr>
          <w:rFonts w:ascii="Perpetua" w:hAnsi="Perpetua" w:cs="Times New Roman"/>
          <w:sz w:val="24"/>
          <w:szCs w:val="24"/>
        </w:rPr>
        <w:t>T</w:t>
      </w:r>
      <w:r>
        <w:rPr>
          <w:rFonts w:ascii="Perpetua" w:hAnsi="Perpetua" w:cs="Times New Roman"/>
          <w:sz w:val="24"/>
          <w:szCs w:val="24"/>
        </w:rPr>
        <w:t xml:space="preserve">ools and </w:t>
      </w:r>
      <w:r w:rsidR="000921A1">
        <w:rPr>
          <w:rFonts w:ascii="Perpetua" w:hAnsi="Perpetua" w:cs="Times New Roman"/>
          <w:sz w:val="24"/>
          <w:szCs w:val="24"/>
        </w:rPr>
        <w:t>D</w:t>
      </w:r>
      <w:r>
        <w:rPr>
          <w:rFonts w:ascii="Perpetua" w:hAnsi="Perpetua" w:cs="Times New Roman"/>
          <w:sz w:val="24"/>
          <w:szCs w:val="24"/>
        </w:rPr>
        <w:t xml:space="preserve">evices; Workplace </w:t>
      </w:r>
      <w:r w:rsidR="000921A1">
        <w:rPr>
          <w:rFonts w:ascii="Perpetua" w:hAnsi="Perpetua" w:cs="Times New Roman"/>
          <w:sz w:val="24"/>
          <w:szCs w:val="24"/>
        </w:rPr>
        <w:t>D</w:t>
      </w:r>
      <w:r>
        <w:rPr>
          <w:rFonts w:ascii="Perpetua" w:hAnsi="Perpetua" w:cs="Times New Roman"/>
          <w:sz w:val="24"/>
          <w:szCs w:val="24"/>
        </w:rPr>
        <w:t xml:space="preserve">esign; </w:t>
      </w:r>
      <w:r w:rsidR="00AC7E25">
        <w:rPr>
          <w:rFonts w:ascii="Perpetua" w:hAnsi="Perpetua" w:cs="Times New Roman"/>
          <w:sz w:val="24"/>
          <w:szCs w:val="24"/>
        </w:rPr>
        <w:t xml:space="preserve">Environmental and </w:t>
      </w:r>
      <w:r w:rsidR="000921A1">
        <w:rPr>
          <w:rFonts w:ascii="Perpetua" w:hAnsi="Perpetua" w:cs="Times New Roman"/>
          <w:sz w:val="24"/>
          <w:szCs w:val="24"/>
        </w:rPr>
        <w:t>T</w:t>
      </w:r>
      <w:r w:rsidR="00AC7E25">
        <w:rPr>
          <w:rFonts w:ascii="Perpetua" w:hAnsi="Perpetua" w:cs="Times New Roman"/>
          <w:sz w:val="24"/>
          <w:szCs w:val="24"/>
        </w:rPr>
        <w:t xml:space="preserve">hermal factors; Physical Work and Manual Materials Handling and Speech Communications. </w:t>
      </w:r>
    </w:p>
    <w:p w:rsidR="009738CF" w:rsidRDefault="009738CF" w:rsidP="009738CF">
      <w:pPr>
        <w:rPr>
          <w:rFonts w:ascii="Perpetua" w:hAnsi="Perpetua"/>
          <w:sz w:val="24"/>
          <w:szCs w:val="24"/>
        </w:rPr>
      </w:pPr>
    </w:p>
    <w:p w:rsidR="003F6C8B" w:rsidRPr="003F6C8B" w:rsidRDefault="003F6C8B" w:rsidP="00FD519A">
      <w:pPr>
        <w:rPr>
          <w:rFonts w:ascii="Perpetua" w:hAnsi="Perpetua"/>
          <w:sz w:val="24"/>
          <w:szCs w:val="24"/>
        </w:rPr>
      </w:pPr>
      <w:r>
        <w:rPr>
          <w:rFonts w:ascii="Perpetua" w:hAnsi="Perpetua"/>
          <w:b/>
          <w:bCs/>
          <w:sz w:val="24"/>
          <w:szCs w:val="24"/>
        </w:rPr>
        <w:t>Level:</w:t>
      </w:r>
      <w:r>
        <w:rPr>
          <w:rFonts w:ascii="Perpetua" w:hAnsi="Perpetua"/>
          <w:sz w:val="24"/>
          <w:szCs w:val="24"/>
        </w:rPr>
        <w:t xml:space="preserve"> </w:t>
      </w:r>
      <w:r w:rsidR="00FD519A">
        <w:rPr>
          <w:rFonts w:ascii="Perpetua" w:hAnsi="Perpetua"/>
          <w:sz w:val="24"/>
          <w:szCs w:val="24"/>
        </w:rPr>
        <w:t>7</w:t>
      </w:r>
    </w:p>
    <w:p w:rsidR="003F6C8B" w:rsidRDefault="003F6C8B" w:rsidP="009738CF">
      <w:pPr>
        <w:rPr>
          <w:rFonts w:ascii="Perpetua" w:hAnsi="Perpetua"/>
          <w:sz w:val="24"/>
          <w:szCs w:val="24"/>
        </w:rPr>
      </w:pPr>
    </w:p>
    <w:p w:rsidR="007F606B" w:rsidRPr="007F606B" w:rsidRDefault="007F606B" w:rsidP="009738CF">
      <w:pPr>
        <w:rPr>
          <w:rFonts w:ascii="Perpetua" w:hAnsi="Perpetua"/>
          <w:b/>
          <w:bCs/>
          <w:sz w:val="24"/>
          <w:szCs w:val="24"/>
        </w:rPr>
      </w:pPr>
      <w:r w:rsidRPr="007F606B">
        <w:rPr>
          <w:rFonts w:ascii="Perpetua" w:hAnsi="Perpetua"/>
          <w:b/>
          <w:bCs/>
          <w:sz w:val="24"/>
          <w:szCs w:val="24"/>
        </w:rPr>
        <w:t>Estimated Category Content:</w:t>
      </w:r>
    </w:p>
    <w:p w:rsidR="007F606B" w:rsidRDefault="007F606B" w:rsidP="009738CF">
      <w:pPr>
        <w:rPr>
          <w:rFonts w:ascii="Perpetua" w:hAnsi="Perpetua"/>
          <w:sz w:val="24"/>
          <w:szCs w:val="24"/>
        </w:rPr>
      </w:pPr>
      <w:r>
        <w:rPr>
          <w:rFonts w:ascii="Perpetua" w:hAnsi="Perpetua"/>
          <w:sz w:val="24"/>
          <w:szCs w:val="24"/>
        </w:rPr>
        <w:t>Engineering science: 1.5 credit hours</w:t>
      </w:r>
    </w:p>
    <w:p w:rsidR="007F606B" w:rsidRDefault="007F606B" w:rsidP="009738CF">
      <w:pPr>
        <w:rPr>
          <w:rFonts w:ascii="Perpetua" w:hAnsi="Perpetua"/>
          <w:sz w:val="24"/>
          <w:szCs w:val="24"/>
        </w:rPr>
      </w:pPr>
      <w:r>
        <w:rPr>
          <w:rFonts w:ascii="Perpetua" w:hAnsi="Perpetua"/>
          <w:sz w:val="24"/>
          <w:szCs w:val="24"/>
        </w:rPr>
        <w:t xml:space="preserve">Engineering design: </w:t>
      </w:r>
      <w:r>
        <w:rPr>
          <w:rFonts w:ascii="Perpetua" w:hAnsi="Perpetua"/>
          <w:sz w:val="24"/>
          <w:szCs w:val="24"/>
        </w:rPr>
        <w:tab/>
        <w:t>1.5 credit hours</w:t>
      </w:r>
    </w:p>
    <w:p w:rsidR="007F606B" w:rsidRPr="001D236A" w:rsidRDefault="007F606B" w:rsidP="009738CF">
      <w:pPr>
        <w:rPr>
          <w:rFonts w:ascii="Perpetua" w:hAnsi="Perpetua"/>
          <w:sz w:val="24"/>
          <w:szCs w:val="24"/>
        </w:rPr>
      </w:pPr>
    </w:p>
    <w:p w:rsidR="009738CF" w:rsidRPr="001D236A" w:rsidRDefault="00F60B5A" w:rsidP="00B16332">
      <w:pPr>
        <w:rPr>
          <w:rFonts w:ascii="Perpetua" w:hAnsi="Perpetua" w:cs="Tahoma"/>
          <w:b/>
          <w:bCs/>
          <w:sz w:val="24"/>
          <w:szCs w:val="24"/>
        </w:rPr>
      </w:pPr>
      <w:r>
        <w:rPr>
          <w:rFonts w:ascii="Perpetua" w:hAnsi="Perpetua" w:cs="Tahoma"/>
          <w:b/>
          <w:bCs/>
          <w:sz w:val="24"/>
          <w:szCs w:val="24"/>
        </w:rPr>
        <w:t>Prerequisite:</w:t>
      </w:r>
    </w:p>
    <w:p w:rsidR="009738CF" w:rsidRPr="00FE4895" w:rsidRDefault="00EE23C5" w:rsidP="00B16332">
      <w:pPr>
        <w:rPr>
          <w:rFonts w:ascii="Perpetua" w:hAnsi="Perpetua" w:cs="Times New Roman"/>
          <w:sz w:val="24"/>
          <w:szCs w:val="24"/>
        </w:rPr>
      </w:pPr>
      <w:r>
        <w:rPr>
          <w:rFonts w:ascii="Perpetua" w:hAnsi="Perpetua" w:cs="Times New Roman"/>
          <w:sz w:val="24"/>
          <w:szCs w:val="24"/>
        </w:rPr>
        <w:t>None</w:t>
      </w:r>
    </w:p>
    <w:p w:rsidR="00CC7A31" w:rsidRDefault="00CC7A31" w:rsidP="00CC7A31">
      <w:pPr>
        <w:rPr>
          <w:rFonts w:ascii="Perpetua" w:hAnsi="Perpetua"/>
          <w:sz w:val="24"/>
          <w:szCs w:val="24"/>
        </w:rPr>
      </w:pPr>
    </w:p>
    <w:p w:rsidR="00B16332" w:rsidRPr="001D236A" w:rsidRDefault="00B16332" w:rsidP="00B16332">
      <w:pPr>
        <w:rPr>
          <w:rFonts w:ascii="Perpetua" w:hAnsi="Perpetua" w:cs="Tahoma"/>
          <w:b/>
          <w:bCs/>
          <w:sz w:val="24"/>
          <w:szCs w:val="24"/>
        </w:rPr>
      </w:pPr>
      <w:r>
        <w:rPr>
          <w:rFonts w:ascii="Perpetua" w:hAnsi="Perpetua" w:cs="Tahoma"/>
          <w:b/>
          <w:bCs/>
          <w:sz w:val="24"/>
          <w:szCs w:val="24"/>
        </w:rPr>
        <w:t>Co</w:t>
      </w:r>
      <w:r w:rsidR="005C3C0A">
        <w:rPr>
          <w:rFonts w:ascii="Perpetua" w:hAnsi="Perpetua" w:cs="Tahoma"/>
          <w:b/>
          <w:bCs/>
          <w:sz w:val="24"/>
          <w:szCs w:val="24"/>
        </w:rPr>
        <w:t>-</w:t>
      </w:r>
      <w:r>
        <w:rPr>
          <w:rFonts w:ascii="Perpetua" w:hAnsi="Perpetua" w:cs="Tahoma"/>
          <w:b/>
          <w:bCs/>
          <w:sz w:val="24"/>
          <w:szCs w:val="24"/>
        </w:rPr>
        <w:t>requisite:</w:t>
      </w:r>
    </w:p>
    <w:p w:rsidR="00B16332" w:rsidRPr="00FE4895" w:rsidRDefault="00B16332" w:rsidP="00EE23C5">
      <w:pPr>
        <w:rPr>
          <w:rFonts w:ascii="Perpetua" w:hAnsi="Perpetua" w:cs="Times New Roman"/>
          <w:sz w:val="24"/>
          <w:szCs w:val="24"/>
        </w:rPr>
      </w:pPr>
      <w:r>
        <w:rPr>
          <w:rFonts w:ascii="Perpetua" w:hAnsi="Perpetua" w:cs="Times New Roman"/>
          <w:sz w:val="24"/>
          <w:szCs w:val="24"/>
        </w:rPr>
        <w:t xml:space="preserve">IE </w:t>
      </w:r>
      <w:r w:rsidR="00EE23C5">
        <w:rPr>
          <w:rFonts w:ascii="Perpetua" w:hAnsi="Perpetua" w:cs="Times New Roman"/>
          <w:sz w:val="24"/>
          <w:szCs w:val="24"/>
        </w:rPr>
        <w:t>333</w:t>
      </w:r>
      <w:r w:rsidRPr="00FE4895">
        <w:rPr>
          <w:rFonts w:ascii="Perpetua" w:hAnsi="Perpetua" w:cs="Times New Roman"/>
          <w:sz w:val="24"/>
          <w:szCs w:val="24"/>
        </w:rPr>
        <w:t xml:space="preserve"> </w:t>
      </w:r>
      <w:r>
        <w:rPr>
          <w:rFonts w:ascii="Perpetua" w:hAnsi="Perpetua" w:cs="Times New Roman"/>
          <w:sz w:val="24"/>
          <w:szCs w:val="24"/>
        </w:rPr>
        <w:t>–</w:t>
      </w:r>
      <w:r w:rsidRPr="00FE4895">
        <w:rPr>
          <w:rFonts w:ascii="Perpetua" w:hAnsi="Perpetua" w:cs="Times New Roman"/>
          <w:sz w:val="24"/>
          <w:szCs w:val="24"/>
        </w:rPr>
        <w:t xml:space="preserve"> </w:t>
      </w:r>
      <w:r>
        <w:rPr>
          <w:rFonts w:ascii="Perpetua" w:hAnsi="Perpetua" w:cs="Times New Roman"/>
          <w:sz w:val="24"/>
          <w:szCs w:val="24"/>
        </w:rPr>
        <w:t xml:space="preserve">Design </w:t>
      </w:r>
      <w:r w:rsidR="00EE23C5">
        <w:rPr>
          <w:rFonts w:ascii="Perpetua" w:hAnsi="Perpetua" w:cs="Times New Roman"/>
          <w:sz w:val="24"/>
          <w:szCs w:val="24"/>
        </w:rPr>
        <w:t xml:space="preserve">and Analysis </w:t>
      </w:r>
      <w:r>
        <w:rPr>
          <w:rFonts w:ascii="Perpetua" w:hAnsi="Perpetua" w:cs="Times New Roman"/>
          <w:sz w:val="24"/>
          <w:szCs w:val="24"/>
        </w:rPr>
        <w:t>of Experiments</w:t>
      </w:r>
    </w:p>
    <w:p w:rsidR="00B16332" w:rsidRDefault="00B16332" w:rsidP="00CC7A31">
      <w:pPr>
        <w:rPr>
          <w:rFonts w:ascii="Perpetua" w:hAnsi="Perpetua"/>
          <w:sz w:val="24"/>
          <w:szCs w:val="24"/>
        </w:rPr>
      </w:pPr>
    </w:p>
    <w:p w:rsidR="00CC7A31" w:rsidRDefault="00CC7A31" w:rsidP="00CC7A31">
      <w:pPr>
        <w:rPr>
          <w:rFonts w:ascii="Perpetua" w:hAnsi="Perpetua"/>
          <w:b/>
          <w:bCs/>
          <w:sz w:val="24"/>
          <w:szCs w:val="24"/>
        </w:rPr>
      </w:pPr>
      <w:r w:rsidRPr="00CC7A31">
        <w:rPr>
          <w:rFonts w:ascii="Perpetua" w:hAnsi="Perpetua"/>
          <w:b/>
          <w:bCs/>
          <w:sz w:val="24"/>
          <w:szCs w:val="24"/>
        </w:rPr>
        <w:t>Ti</w:t>
      </w:r>
      <w:r>
        <w:rPr>
          <w:rFonts w:ascii="Perpetua" w:hAnsi="Perpetua"/>
          <w:b/>
          <w:bCs/>
          <w:sz w:val="24"/>
          <w:szCs w:val="24"/>
        </w:rPr>
        <w:t>m</w:t>
      </w:r>
      <w:r w:rsidRPr="00CC7A31">
        <w:rPr>
          <w:rFonts w:ascii="Perpetua" w:hAnsi="Perpetua"/>
          <w:b/>
          <w:bCs/>
          <w:sz w:val="24"/>
          <w:szCs w:val="24"/>
        </w:rPr>
        <w:t>e and Place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770"/>
      </w:tblGrid>
      <w:tr w:rsidR="00EE23C5" w:rsidRPr="00D41542" w:rsidTr="00173305">
        <w:tc>
          <w:tcPr>
            <w:tcW w:w="4878" w:type="dxa"/>
          </w:tcPr>
          <w:p w:rsidR="00EE23C5" w:rsidRPr="00D41542" w:rsidRDefault="00EE23C5" w:rsidP="00173305">
            <w:pPr>
              <w:rPr>
                <w:rFonts w:ascii="Perpetua" w:hAnsi="Perpetua"/>
                <w:b/>
                <w:bCs/>
                <w:sz w:val="24"/>
                <w:szCs w:val="24"/>
              </w:rPr>
            </w:pPr>
            <w:r w:rsidRPr="00D41542">
              <w:rPr>
                <w:rFonts w:ascii="Perpetua" w:hAnsi="Perpetua" w:cs="Times New Roman"/>
                <w:b/>
                <w:bCs/>
                <w:sz w:val="24"/>
                <w:szCs w:val="24"/>
                <w:lang w:val="fr-FR"/>
              </w:rPr>
              <w:t>Section 1</w:t>
            </w:r>
          </w:p>
        </w:tc>
        <w:tc>
          <w:tcPr>
            <w:tcW w:w="4770" w:type="dxa"/>
          </w:tcPr>
          <w:p w:rsidR="00EE23C5" w:rsidRPr="00D41542" w:rsidRDefault="00EE23C5" w:rsidP="00173305">
            <w:pPr>
              <w:rPr>
                <w:rFonts w:ascii="Perpetua" w:hAnsi="Perpetua"/>
                <w:b/>
                <w:bCs/>
                <w:sz w:val="24"/>
                <w:szCs w:val="24"/>
              </w:rPr>
            </w:pPr>
            <w:r w:rsidRPr="00D41542">
              <w:rPr>
                <w:rFonts w:ascii="Perpetua" w:hAnsi="Perpetua" w:cs="Times New Roman"/>
                <w:b/>
                <w:bCs/>
                <w:sz w:val="24"/>
                <w:szCs w:val="24"/>
                <w:lang w:val="fr-FR"/>
              </w:rPr>
              <w:t>Section 2</w:t>
            </w:r>
          </w:p>
        </w:tc>
      </w:tr>
      <w:tr w:rsidR="00943F80" w:rsidRPr="00D41542" w:rsidTr="00173305">
        <w:tc>
          <w:tcPr>
            <w:tcW w:w="4878" w:type="dxa"/>
          </w:tcPr>
          <w:p w:rsidR="00943F80" w:rsidRPr="00D41542" w:rsidRDefault="00943F80" w:rsidP="008F41BF">
            <w:pPr>
              <w:rPr>
                <w:rFonts w:ascii="Perpetua" w:hAnsi="Perpetua"/>
                <w:b/>
                <w:bCs/>
                <w:sz w:val="24"/>
                <w:szCs w:val="24"/>
              </w:rPr>
            </w:pPr>
            <w:r w:rsidRPr="00D41542">
              <w:rPr>
                <w:rFonts w:ascii="Perpetua" w:hAnsi="Perpetua" w:cs="Times New Roman"/>
                <w:sz w:val="24"/>
                <w:szCs w:val="24"/>
                <w:lang w:val="fr-FR"/>
              </w:rPr>
              <w:t>Lecture (</w:t>
            </w:r>
            <w:r w:rsidR="002F2995" w:rsidRPr="002F2995">
              <w:rPr>
                <w:rFonts w:ascii="Perpetua" w:hAnsi="Perpetua" w:cs="Times New Roman"/>
                <w:sz w:val="24"/>
                <w:szCs w:val="24"/>
                <w:lang w:val="fr-FR"/>
              </w:rPr>
              <w:t>30512</w:t>
            </w:r>
            <w:r w:rsidRPr="00D41542">
              <w:rPr>
                <w:rFonts w:ascii="Perpetua" w:hAnsi="Perpetua" w:cs="Times New Roman"/>
                <w:sz w:val="24"/>
                <w:szCs w:val="24"/>
                <w:lang w:val="fr-FR"/>
              </w:rPr>
              <w:t xml:space="preserve">): </w:t>
            </w:r>
            <w:r w:rsidR="008F41BF">
              <w:rPr>
                <w:rFonts w:ascii="Perpetua" w:hAnsi="Perpetua" w:cs="WP IconicSymbolsA"/>
                <w:sz w:val="24"/>
                <w:szCs w:val="24"/>
                <w:lang w:val="fr-FR"/>
              </w:rPr>
              <w:t>01</w:t>
            </w:r>
            <w:r w:rsidRPr="00D41542">
              <w:rPr>
                <w:rFonts w:ascii="Perpetua" w:hAnsi="Perpetua" w:cs="Times New Roman"/>
                <w:sz w:val="24"/>
                <w:szCs w:val="24"/>
                <w:lang w:val="fr-FR"/>
              </w:rPr>
              <w:t xml:space="preserve">:00 – </w:t>
            </w:r>
            <w:r w:rsidR="008F41BF">
              <w:rPr>
                <w:rFonts w:ascii="Perpetua" w:hAnsi="Perpetua" w:cs="Times New Roman"/>
                <w:sz w:val="24"/>
                <w:szCs w:val="24"/>
                <w:lang w:val="fr-FR"/>
              </w:rPr>
              <w:t>02</w:t>
            </w:r>
            <w:r w:rsidRPr="00D41542">
              <w:rPr>
                <w:rFonts w:ascii="Perpetua" w:hAnsi="Perpetua" w:cs="Times New Roman"/>
                <w:sz w:val="24"/>
                <w:szCs w:val="24"/>
                <w:lang w:val="fr-FR"/>
              </w:rPr>
              <w:t xml:space="preserve">:50 </w:t>
            </w:r>
            <w:r w:rsidR="008F41BF">
              <w:rPr>
                <w:rFonts w:ascii="Perpetua" w:hAnsi="Perpetua" w:cs="Times New Roman"/>
                <w:sz w:val="24"/>
                <w:szCs w:val="24"/>
                <w:lang w:val="fr-FR"/>
              </w:rPr>
              <w:t>P</w:t>
            </w:r>
            <w:r w:rsidRPr="00D41542">
              <w:rPr>
                <w:rFonts w:ascii="Perpetua" w:hAnsi="Perpetua" w:cs="Times New Roman"/>
                <w:sz w:val="24"/>
                <w:szCs w:val="24"/>
                <w:lang w:val="fr-FR"/>
              </w:rPr>
              <w:t xml:space="preserve">M; </w:t>
            </w:r>
            <w:r>
              <w:rPr>
                <w:rFonts w:ascii="Perpetua" w:hAnsi="Perpetua" w:cs="Times New Roman"/>
                <w:sz w:val="24"/>
                <w:szCs w:val="24"/>
                <w:lang w:val="fr-FR"/>
              </w:rPr>
              <w:t>W</w:t>
            </w:r>
            <w:r w:rsidRPr="00D41542">
              <w:rPr>
                <w:rFonts w:ascii="Perpetua" w:hAnsi="Perpetua" w:cs="Times New Roman"/>
                <w:sz w:val="24"/>
                <w:szCs w:val="24"/>
                <w:lang w:val="fr-FR"/>
              </w:rPr>
              <w:t>:</w:t>
            </w:r>
            <w:r w:rsidR="003A6AA8">
              <w:rPr>
                <w:rFonts w:ascii="Perpetua" w:hAnsi="Perpetua" w:cs="Times New Roman"/>
                <w:sz w:val="24"/>
                <w:szCs w:val="24"/>
                <w:lang w:val="fr-FR"/>
              </w:rPr>
              <w:br/>
            </w:r>
            <w:r w:rsidRPr="00D41542">
              <w:rPr>
                <w:rFonts w:ascii="Perpetua" w:hAnsi="Perpetua" w:cs="Times New Roman"/>
                <w:sz w:val="24"/>
                <w:szCs w:val="24"/>
                <w:lang w:val="fr-FR"/>
              </w:rPr>
              <w:t>A1-</w:t>
            </w:r>
            <w:r w:rsidR="008F41BF">
              <w:rPr>
                <w:rFonts w:ascii="Perpetua" w:hAnsi="Perpetua" w:cs="Times New Roman"/>
                <w:sz w:val="24"/>
                <w:szCs w:val="24"/>
                <w:lang w:val="fr-FR"/>
              </w:rPr>
              <w:t>46</w:t>
            </w:r>
            <w:r w:rsidR="003A6AA8">
              <w:rPr>
                <w:rFonts w:ascii="Perpetua" w:hAnsi="Perpetua" w:cs="Times New Roman"/>
                <w:sz w:val="24"/>
                <w:szCs w:val="24"/>
                <w:lang w:val="fr-FR"/>
              </w:rPr>
              <w:t>/</w:t>
            </w:r>
            <w:r w:rsidR="008F41BF">
              <w:rPr>
                <w:rFonts w:ascii="Perpetua" w:hAnsi="Perpetua" w:cs="Times New Roman"/>
                <w:sz w:val="24"/>
                <w:szCs w:val="24"/>
                <w:lang w:val="fr-FR"/>
              </w:rPr>
              <w:t>3</w:t>
            </w:r>
            <w:r w:rsidR="003A6AA8">
              <w:rPr>
                <w:rFonts w:ascii="Perpetua" w:hAnsi="Perpetua" w:cs="Times New Roman"/>
                <w:sz w:val="24"/>
                <w:szCs w:val="24"/>
                <w:lang w:val="fr-FR"/>
              </w:rPr>
              <w:t xml:space="preserve">; </w:t>
            </w:r>
            <w:r w:rsidRPr="00D41542">
              <w:rPr>
                <w:rFonts w:ascii="Perpetua" w:hAnsi="Perpetua" w:cs="Times New Roman"/>
                <w:sz w:val="24"/>
                <w:szCs w:val="24"/>
                <w:lang w:val="fr-FR"/>
              </w:rPr>
              <w:t>Dr. El-Sherbeeny</w:t>
            </w:r>
          </w:p>
        </w:tc>
        <w:tc>
          <w:tcPr>
            <w:tcW w:w="4770" w:type="dxa"/>
          </w:tcPr>
          <w:p w:rsidR="00943F80" w:rsidRPr="00D41542" w:rsidRDefault="00943F80" w:rsidP="003A7BBE">
            <w:pPr>
              <w:rPr>
                <w:rFonts w:ascii="Perpetua" w:hAnsi="Perpetua"/>
                <w:b/>
                <w:bCs/>
                <w:sz w:val="24"/>
                <w:szCs w:val="24"/>
              </w:rPr>
            </w:pPr>
            <w:r w:rsidRPr="00D41542">
              <w:rPr>
                <w:rFonts w:ascii="Perpetua" w:hAnsi="Perpetua" w:cs="Times New Roman"/>
                <w:sz w:val="24"/>
                <w:szCs w:val="24"/>
                <w:lang w:val="fr-FR"/>
              </w:rPr>
              <w:t>Lecture (</w:t>
            </w:r>
            <w:r w:rsidR="002F2995" w:rsidRPr="002F2995">
              <w:rPr>
                <w:rFonts w:ascii="Perpetua" w:hAnsi="Perpetua" w:cs="Times New Roman"/>
                <w:sz w:val="24"/>
                <w:szCs w:val="24"/>
                <w:lang w:val="fr-FR"/>
              </w:rPr>
              <w:t>3051</w:t>
            </w:r>
            <w:r w:rsidR="002F2995">
              <w:rPr>
                <w:rFonts w:ascii="Perpetua" w:hAnsi="Perpetua" w:cs="Times New Roman"/>
                <w:sz w:val="24"/>
                <w:szCs w:val="24"/>
                <w:lang w:val="fr-FR"/>
              </w:rPr>
              <w:t>5</w:t>
            </w:r>
            <w:r w:rsidRPr="00D41542">
              <w:rPr>
                <w:rFonts w:ascii="Perpetua" w:hAnsi="Perpetua" w:cs="Times New Roman"/>
                <w:sz w:val="24"/>
                <w:szCs w:val="24"/>
                <w:lang w:val="fr-FR"/>
              </w:rPr>
              <w:t xml:space="preserve">): </w:t>
            </w:r>
            <w:r w:rsidR="003A7BBE">
              <w:rPr>
                <w:rFonts w:ascii="Perpetua" w:hAnsi="Perpetua" w:cs="WP IconicSymbolsA"/>
                <w:sz w:val="24"/>
                <w:szCs w:val="24"/>
                <w:lang w:val="fr-FR"/>
              </w:rPr>
              <w:t>10</w:t>
            </w:r>
            <w:r w:rsidRPr="00D41542">
              <w:rPr>
                <w:rFonts w:ascii="Perpetua" w:hAnsi="Perpetua" w:cs="Times New Roman"/>
                <w:sz w:val="24"/>
                <w:szCs w:val="24"/>
                <w:lang w:val="fr-FR"/>
              </w:rPr>
              <w:t xml:space="preserve">:00 – </w:t>
            </w:r>
            <w:r w:rsidR="003A7BBE">
              <w:rPr>
                <w:rFonts w:ascii="Perpetua" w:hAnsi="Perpetua" w:cs="Times New Roman"/>
                <w:sz w:val="24"/>
                <w:szCs w:val="24"/>
                <w:lang w:val="fr-FR"/>
              </w:rPr>
              <w:t>10</w:t>
            </w:r>
            <w:r w:rsidRPr="00D41542">
              <w:rPr>
                <w:rFonts w:ascii="Perpetua" w:hAnsi="Perpetua" w:cs="Times New Roman"/>
                <w:sz w:val="24"/>
                <w:szCs w:val="24"/>
                <w:lang w:val="fr-FR"/>
              </w:rPr>
              <w:t xml:space="preserve">:50 </w:t>
            </w:r>
            <w:r w:rsidR="003A7BBE">
              <w:rPr>
                <w:rFonts w:ascii="Perpetua" w:hAnsi="Perpetua" w:cs="Times New Roman"/>
                <w:sz w:val="24"/>
                <w:szCs w:val="24"/>
                <w:lang w:val="fr-FR"/>
              </w:rPr>
              <w:t>A</w:t>
            </w:r>
            <w:r w:rsidRPr="00D41542">
              <w:rPr>
                <w:rFonts w:ascii="Perpetua" w:hAnsi="Perpetua" w:cs="Times New Roman"/>
                <w:sz w:val="24"/>
                <w:szCs w:val="24"/>
                <w:lang w:val="fr-FR"/>
              </w:rPr>
              <w:t xml:space="preserve">M; </w:t>
            </w:r>
            <w:r w:rsidR="003A7BBE">
              <w:rPr>
                <w:rFonts w:ascii="Perpetua" w:hAnsi="Perpetua" w:cs="Times New Roman"/>
                <w:sz w:val="24"/>
                <w:szCs w:val="24"/>
                <w:lang w:val="fr-FR"/>
              </w:rPr>
              <w:t>Tu, Th</w:t>
            </w:r>
            <w:r w:rsidRPr="00D41542">
              <w:rPr>
                <w:rFonts w:ascii="Perpetua" w:hAnsi="Perpetua" w:cs="Times New Roman"/>
                <w:sz w:val="24"/>
                <w:szCs w:val="24"/>
                <w:lang w:val="fr-FR"/>
              </w:rPr>
              <w:t>:</w:t>
            </w:r>
            <w:r w:rsidR="003A7BBE">
              <w:rPr>
                <w:rFonts w:ascii="Perpetua" w:hAnsi="Perpetua" w:cs="Times New Roman"/>
                <w:sz w:val="24"/>
                <w:szCs w:val="24"/>
                <w:lang w:val="fr-FR"/>
              </w:rPr>
              <w:br/>
            </w:r>
            <w:r w:rsidR="00495B66" w:rsidRPr="00D41542">
              <w:rPr>
                <w:rFonts w:ascii="Perpetua" w:hAnsi="Perpetua" w:cs="Times New Roman"/>
                <w:sz w:val="24"/>
                <w:szCs w:val="24"/>
                <w:lang w:val="fr-FR"/>
              </w:rPr>
              <w:t>A1-</w:t>
            </w:r>
            <w:r w:rsidR="008F41BF">
              <w:rPr>
                <w:rFonts w:ascii="Perpetua" w:hAnsi="Perpetua" w:cs="Times New Roman"/>
                <w:sz w:val="24"/>
                <w:szCs w:val="24"/>
                <w:lang w:val="fr-FR"/>
              </w:rPr>
              <w:t>46</w:t>
            </w:r>
            <w:r w:rsidR="00495B66">
              <w:rPr>
                <w:rFonts w:ascii="Perpetua" w:hAnsi="Perpetua" w:cs="Times New Roman"/>
                <w:sz w:val="24"/>
                <w:szCs w:val="24"/>
                <w:lang w:val="fr-FR"/>
              </w:rPr>
              <w:t>/</w:t>
            </w:r>
            <w:r w:rsidR="008F41BF">
              <w:rPr>
                <w:rFonts w:ascii="Perpetua" w:hAnsi="Perpetua" w:cs="Times New Roman"/>
                <w:sz w:val="24"/>
                <w:szCs w:val="24"/>
                <w:lang w:val="fr-FR"/>
              </w:rPr>
              <w:t>3</w:t>
            </w:r>
            <w:r w:rsidR="00495B66">
              <w:rPr>
                <w:rFonts w:ascii="Perpetua" w:hAnsi="Perpetua" w:cs="Times New Roman"/>
                <w:sz w:val="24"/>
                <w:szCs w:val="24"/>
                <w:lang w:val="fr-FR"/>
              </w:rPr>
              <w:t xml:space="preserve">; </w:t>
            </w:r>
            <w:r w:rsidR="00495B66" w:rsidRPr="00D41542">
              <w:rPr>
                <w:rFonts w:ascii="Perpetua" w:hAnsi="Perpetua" w:cs="Times New Roman"/>
                <w:sz w:val="24"/>
                <w:szCs w:val="24"/>
                <w:lang w:val="fr-FR"/>
              </w:rPr>
              <w:t>Dr. El-Sherbeeny</w:t>
            </w:r>
          </w:p>
        </w:tc>
      </w:tr>
      <w:tr w:rsidR="00943F80" w:rsidRPr="00D41542" w:rsidTr="00173305">
        <w:tc>
          <w:tcPr>
            <w:tcW w:w="4878" w:type="dxa"/>
          </w:tcPr>
          <w:p w:rsidR="00943F80" w:rsidRPr="00D41542" w:rsidRDefault="00943F80" w:rsidP="008F41BF">
            <w:pPr>
              <w:rPr>
                <w:rFonts w:ascii="Perpetua" w:hAnsi="Perpetua"/>
                <w:b/>
                <w:bCs/>
                <w:sz w:val="24"/>
                <w:szCs w:val="24"/>
              </w:rPr>
            </w:pPr>
            <w:r w:rsidRPr="00D41542">
              <w:rPr>
                <w:rFonts w:ascii="Perpetua" w:hAnsi="Perpetua" w:cs="Times New Roman"/>
                <w:sz w:val="24"/>
                <w:szCs w:val="24"/>
              </w:rPr>
              <w:t>Exercises (</w:t>
            </w:r>
            <w:r w:rsidR="002F2995" w:rsidRPr="002F2995">
              <w:rPr>
                <w:rFonts w:ascii="Perpetua" w:hAnsi="Perpetua" w:cs="Times New Roman"/>
                <w:sz w:val="24"/>
                <w:szCs w:val="24"/>
                <w:lang w:val="fr-FR"/>
              </w:rPr>
              <w:t>3051</w:t>
            </w:r>
            <w:r w:rsidR="002F2995">
              <w:rPr>
                <w:rFonts w:ascii="Perpetua" w:hAnsi="Perpetua" w:cs="Times New Roman"/>
                <w:sz w:val="24"/>
                <w:szCs w:val="24"/>
                <w:lang w:val="fr-FR"/>
              </w:rPr>
              <w:t>3</w:t>
            </w:r>
            <w:r w:rsidRPr="00D41542">
              <w:rPr>
                <w:rFonts w:ascii="Perpetua" w:hAnsi="Perpetua" w:cs="Times New Roman"/>
                <w:sz w:val="24"/>
                <w:szCs w:val="24"/>
              </w:rPr>
              <w:t>)</w:t>
            </w:r>
            <w:r w:rsidRPr="00D41542">
              <w:rPr>
                <w:rFonts w:ascii="Perpetua" w:hAnsi="Perpetua" w:cs="Times New Roman"/>
                <w:sz w:val="24"/>
                <w:szCs w:val="24"/>
                <w:lang w:val="fr-FR"/>
              </w:rPr>
              <w:t xml:space="preserve">: </w:t>
            </w:r>
            <w:r w:rsidR="008F41BF">
              <w:rPr>
                <w:rFonts w:ascii="Perpetua" w:hAnsi="Perpetua" w:cs="WP IconicSymbolsA"/>
                <w:sz w:val="24"/>
                <w:szCs w:val="24"/>
                <w:lang w:val="fr-FR"/>
              </w:rPr>
              <w:t>09</w:t>
            </w:r>
            <w:r w:rsidR="003047D6" w:rsidRPr="00D41542">
              <w:rPr>
                <w:rFonts w:ascii="Perpetua" w:hAnsi="Perpetua" w:cs="Times New Roman"/>
                <w:sz w:val="24"/>
                <w:szCs w:val="24"/>
                <w:lang w:val="fr-FR"/>
              </w:rPr>
              <w:t xml:space="preserve">:00 – </w:t>
            </w:r>
            <w:r w:rsidR="008F41BF">
              <w:rPr>
                <w:rFonts w:ascii="Perpetua" w:hAnsi="Perpetua" w:cs="Times New Roman"/>
                <w:sz w:val="24"/>
                <w:szCs w:val="24"/>
                <w:lang w:val="fr-FR"/>
              </w:rPr>
              <w:t>09</w:t>
            </w:r>
            <w:r w:rsidR="003047D6" w:rsidRPr="00D41542">
              <w:rPr>
                <w:rFonts w:ascii="Perpetua" w:hAnsi="Perpetua" w:cs="Times New Roman"/>
                <w:sz w:val="24"/>
                <w:szCs w:val="24"/>
                <w:lang w:val="fr-FR"/>
              </w:rPr>
              <w:t>:50 AM</w:t>
            </w:r>
            <w:r w:rsidRPr="00D41542">
              <w:rPr>
                <w:rFonts w:ascii="Perpetua" w:hAnsi="Perpetua" w:cs="Times New Roman"/>
                <w:sz w:val="24"/>
                <w:szCs w:val="24"/>
                <w:lang w:val="fr-FR"/>
              </w:rPr>
              <w:t>;</w:t>
            </w:r>
            <w:r w:rsidR="008F41BF">
              <w:rPr>
                <w:rFonts w:ascii="Perpetua" w:hAnsi="Perpetua" w:cs="Times New Roman"/>
                <w:sz w:val="24"/>
                <w:szCs w:val="24"/>
                <w:lang w:val="fr-FR"/>
              </w:rPr>
              <w:t xml:space="preserve"> W</w:t>
            </w:r>
            <w:r w:rsidRPr="00D41542">
              <w:rPr>
                <w:rFonts w:ascii="Perpetua" w:hAnsi="Perpetua" w:cs="Times New Roman"/>
                <w:sz w:val="24"/>
                <w:szCs w:val="24"/>
                <w:lang w:val="fr-FR"/>
              </w:rPr>
              <w:t>:</w:t>
            </w:r>
            <w:r w:rsidR="008F41BF">
              <w:rPr>
                <w:rFonts w:ascii="Perpetua" w:hAnsi="Perpetua" w:cs="Times New Roman"/>
                <w:sz w:val="24"/>
                <w:szCs w:val="24"/>
                <w:lang w:val="fr-FR"/>
              </w:rPr>
              <w:br/>
            </w:r>
            <w:r w:rsidR="003047D6" w:rsidRPr="00D41542">
              <w:rPr>
                <w:rFonts w:ascii="Perpetua" w:hAnsi="Perpetua" w:cs="Times New Roman"/>
                <w:sz w:val="24"/>
                <w:szCs w:val="24"/>
                <w:lang w:val="fr-FR"/>
              </w:rPr>
              <w:t>A1-</w:t>
            </w:r>
            <w:r w:rsidR="008F41BF">
              <w:rPr>
                <w:rFonts w:ascii="Perpetua" w:hAnsi="Perpetua" w:cs="Times New Roman"/>
                <w:sz w:val="24"/>
                <w:szCs w:val="24"/>
                <w:lang w:val="fr-FR"/>
              </w:rPr>
              <w:t>46</w:t>
            </w:r>
            <w:r w:rsidR="003047D6">
              <w:rPr>
                <w:rFonts w:ascii="Perpetua" w:hAnsi="Perpetua" w:cs="Times New Roman"/>
                <w:sz w:val="24"/>
                <w:szCs w:val="24"/>
                <w:lang w:val="fr-FR"/>
              </w:rPr>
              <w:t>/</w:t>
            </w:r>
            <w:r w:rsidR="008F41BF">
              <w:rPr>
                <w:rFonts w:ascii="Perpetua" w:hAnsi="Perpetua" w:cs="Times New Roman"/>
                <w:sz w:val="24"/>
                <w:szCs w:val="24"/>
                <w:lang w:val="fr-FR"/>
              </w:rPr>
              <w:t>3</w:t>
            </w:r>
            <w:r w:rsidR="003047D6">
              <w:rPr>
                <w:rFonts w:ascii="Perpetua" w:hAnsi="Perpetua" w:cs="Times New Roman"/>
                <w:sz w:val="24"/>
                <w:szCs w:val="24"/>
                <w:lang w:val="fr-FR"/>
              </w:rPr>
              <w:t>;</w:t>
            </w:r>
            <w:r w:rsidR="008F41BF">
              <w:rPr>
                <w:rFonts w:ascii="Perpetua" w:hAnsi="Perpetua" w:cs="Times New Roman"/>
                <w:sz w:val="24"/>
                <w:szCs w:val="24"/>
                <w:lang w:val="fr-FR"/>
              </w:rPr>
              <w:t xml:space="preserve"> </w:t>
            </w:r>
            <w:r w:rsidRPr="00D41542">
              <w:rPr>
                <w:rFonts w:ascii="Perpetua" w:hAnsi="Perpetua" w:cs="Times New Roman"/>
                <w:sz w:val="24"/>
                <w:szCs w:val="24"/>
                <w:lang w:val="fr-FR"/>
              </w:rPr>
              <w:t>Dr. El-Sherbeeny</w:t>
            </w:r>
          </w:p>
        </w:tc>
        <w:tc>
          <w:tcPr>
            <w:tcW w:w="4770" w:type="dxa"/>
          </w:tcPr>
          <w:p w:rsidR="00943F80" w:rsidRPr="00D41542" w:rsidRDefault="00943F80" w:rsidP="00417C9B">
            <w:pPr>
              <w:rPr>
                <w:rFonts w:ascii="Perpetua" w:hAnsi="Perpetua"/>
                <w:b/>
                <w:bCs/>
                <w:sz w:val="24"/>
                <w:szCs w:val="24"/>
              </w:rPr>
            </w:pPr>
            <w:r w:rsidRPr="00D41542">
              <w:rPr>
                <w:rFonts w:ascii="Perpetua" w:hAnsi="Perpetua" w:cs="Times New Roman"/>
                <w:sz w:val="24"/>
                <w:szCs w:val="24"/>
              </w:rPr>
              <w:t>Exercises (</w:t>
            </w:r>
            <w:r w:rsidR="002F2995" w:rsidRPr="002F2995">
              <w:rPr>
                <w:rFonts w:ascii="Perpetua" w:hAnsi="Perpetua" w:cs="Times New Roman"/>
                <w:sz w:val="24"/>
                <w:szCs w:val="24"/>
                <w:lang w:val="fr-FR"/>
              </w:rPr>
              <w:t>3051</w:t>
            </w:r>
            <w:r w:rsidR="002F2995">
              <w:rPr>
                <w:rFonts w:ascii="Perpetua" w:hAnsi="Perpetua" w:cs="Times New Roman"/>
                <w:sz w:val="24"/>
                <w:szCs w:val="24"/>
                <w:lang w:val="fr-FR"/>
              </w:rPr>
              <w:t>6</w:t>
            </w:r>
            <w:r w:rsidRPr="00D41542">
              <w:rPr>
                <w:rFonts w:ascii="Perpetua" w:hAnsi="Perpetua" w:cs="Times New Roman"/>
                <w:sz w:val="24"/>
                <w:szCs w:val="24"/>
              </w:rPr>
              <w:t>)</w:t>
            </w:r>
            <w:r w:rsidRPr="00D41542">
              <w:rPr>
                <w:rFonts w:ascii="Perpetua" w:hAnsi="Perpetua" w:cs="Times New Roman"/>
                <w:sz w:val="24"/>
                <w:szCs w:val="24"/>
                <w:lang w:val="fr-FR"/>
              </w:rPr>
              <w:t xml:space="preserve">: </w:t>
            </w:r>
            <w:r w:rsidR="00EA16DE">
              <w:rPr>
                <w:rFonts w:ascii="Perpetua" w:hAnsi="Perpetua" w:cs="WP IconicSymbolsA"/>
                <w:sz w:val="24"/>
                <w:szCs w:val="24"/>
                <w:lang w:val="fr-FR"/>
              </w:rPr>
              <w:t>1</w:t>
            </w:r>
            <w:r w:rsidR="00417C9B">
              <w:rPr>
                <w:rFonts w:ascii="Perpetua" w:hAnsi="Perpetua" w:cs="WP IconicSymbolsA"/>
                <w:sz w:val="24"/>
                <w:szCs w:val="24"/>
                <w:lang w:val="fr-FR"/>
              </w:rPr>
              <w:t>0</w:t>
            </w:r>
            <w:r w:rsidRPr="00D41542">
              <w:rPr>
                <w:rFonts w:ascii="Perpetua" w:hAnsi="Perpetua" w:cs="Times New Roman"/>
                <w:sz w:val="24"/>
                <w:szCs w:val="24"/>
                <w:lang w:val="fr-FR"/>
              </w:rPr>
              <w:t xml:space="preserve">:00 – </w:t>
            </w:r>
            <w:r w:rsidR="00EA16DE">
              <w:rPr>
                <w:rFonts w:ascii="Perpetua" w:hAnsi="Perpetua" w:cs="Times New Roman"/>
                <w:sz w:val="24"/>
                <w:szCs w:val="24"/>
                <w:lang w:val="fr-FR"/>
              </w:rPr>
              <w:t>1</w:t>
            </w:r>
            <w:r w:rsidR="00417C9B">
              <w:rPr>
                <w:rFonts w:ascii="Perpetua" w:hAnsi="Perpetua" w:cs="Times New Roman"/>
                <w:sz w:val="24"/>
                <w:szCs w:val="24"/>
                <w:lang w:val="fr-FR"/>
              </w:rPr>
              <w:t>0</w:t>
            </w:r>
            <w:r w:rsidRPr="00D41542">
              <w:rPr>
                <w:rFonts w:ascii="Perpetua" w:hAnsi="Perpetua" w:cs="Times New Roman"/>
                <w:sz w:val="24"/>
                <w:szCs w:val="24"/>
                <w:lang w:val="fr-FR"/>
              </w:rPr>
              <w:t xml:space="preserve">:50 </w:t>
            </w:r>
            <w:r w:rsidR="008F41BF">
              <w:rPr>
                <w:rFonts w:ascii="Perpetua" w:hAnsi="Perpetua" w:cs="Times New Roman"/>
                <w:sz w:val="24"/>
                <w:szCs w:val="24"/>
                <w:lang w:val="fr-FR"/>
              </w:rPr>
              <w:t>A</w:t>
            </w:r>
            <w:r w:rsidRPr="00D41542">
              <w:rPr>
                <w:rFonts w:ascii="Perpetua" w:hAnsi="Perpetua" w:cs="Times New Roman"/>
                <w:sz w:val="24"/>
                <w:szCs w:val="24"/>
                <w:lang w:val="fr-FR"/>
              </w:rPr>
              <w:t xml:space="preserve">M; </w:t>
            </w:r>
            <w:r w:rsidR="00417C9B">
              <w:rPr>
                <w:rFonts w:ascii="Perpetua" w:hAnsi="Perpetua" w:cs="Times New Roman"/>
                <w:sz w:val="24"/>
                <w:szCs w:val="24"/>
              </w:rPr>
              <w:t>S</w:t>
            </w:r>
            <w:r w:rsidR="00495B66">
              <w:rPr>
                <w:rFonts w:ascii="Perpetua" w:hAnsi="Perpetua" w:cs="Times New Roman"/>
                <w:sz w:val="24"/>
                <w:szCs w:val="24"/>
                <w:lang w:val="fr-FR"/>
              </w:rPr>
              <w:t>:</w:t>
            </w:r>
            <w:r w:rsidR="00495B66">
              <w:rPr>
                <w:rFonts w:ascii="Perpetua" w:hAnsi="Perpetua" w:cs="Times New Roman"/>
                <w:sz w:val="24"/>
                <w:szCs w:val="24"/>
                <w:lang w:val="fr-FR"/>
              </w:rPr>
              <w:br/>
            </w:r>
            <w:r w:rsidR="00495B66" w:rsidRPr="00D41542">
              <w:rPr>
                <w:rFonts w:ascii="Perpetua" w:hAnsi="Perpetua" w:cs="Times New Roman"/>
                <w:sz w:val="24"/>
                <w:szCs w:val="24"/>
                <w:lang w:val="fr-FR"/>
              </w:rPr>
              <w:t>A1-</w:t>
            </w:r>
            <w:r w:rsidR="00417C9B">
              <w:rPr>
                <w:rFonts w:ascii="Perpetua" w:hAnsi="Perpetua" w:cs="Times New Roman"/>
                <w:sz w:val="24"/>
                <w:szCs w:val="24"/>
                <w:lang w:val="fr-FR"/>
              </w:rPr>
              <w:t>46</w:t>
            </w:r>
            <w:r w:rsidR="00495B66">
              <w:rPr>
                <w:rFonts w:ascii="Perpetua" w:hAnsi="Perpetua" w:cs="Times New Roman"/>
                <w:sz w:val="24"/>
                <w:szCs w:val="24"/>
                <w:lang w:val="fr-FR"/>
              </w:rPr>
              <w:t>/</w:t>
            </w:r>
            <w:r w:rsidR="00417C9B">
              <w:rPr>
                <w:rFonts w:ascii="Perpetua" w:hAnsi="Perpetua" w:cs="Times New Roman"/>
                <w:sz w:val="24"/>
                <w:szCs w:val="24"/>
                <w:lang w:val="fr-FR"/>
              </w:rPr>
              <w:t>3</w:t>
            </w:r>
            <w:r w:rsidR="00495B66">
              <w:rPr>
                <w:rFonts w:ascii="Perpetua" w:hAnsi="Perpetua" w:cs="Times New Roman"/>
                <w:sz w:val="24"/>
                <w:szCs w:val="24"/>
                <w:lang w:val="fr-FR"/>
              </w:rPr>
              <w:t xml:space="preserve">; </w:t>
            </w:r>
            <w:r w:rsidR="00495B66" w:rsidRPr="00D41542">
              <w:rPr>
                <w:rFonts w:ascii="Perpetua" w:hAnsi="Perpetua" w:cs="Times New Roman"/>
                <w:sz w:val="24"/>
                <w:szCs w:val="24"/>
                <w:lang w:val="fr-FR"/>
              </w:rPr>
              <w:t>Dr. El-Sherbeeny</w:t>
            </w:r>
          </w:p>
        </w:tc>
      </w:tr>
      <w:tr w:rsidR="00943F80" w:rsidRPr="00D41542" w:rsidTr="003A6AA8">
        <w:tc>
          <w:tcPr>
            <w:tcW w:w="4878" w:type="dxa"/>
            <w:tcBorders>
              <w:bottom w:val="single" w:sz="6" w:space="0" w:color="auto"/>
            </w:tcBorders>
          </w:tcPr>
          <w:p w:rsidR="00943F80" w:rsidRPr="00D41542" w:rsidRDefault="002F2995" w:rsidP="000B39DF">
            <w:pPr>
              <w:rPr>
                <w:rFonts w:ascii="Perpetua" w:hAnsi="Perpetua"/>
                <w:b/>
                <w:bCs/>
                <w:sz w:val="24"/>
                <w:szCs w:val="24"/>
              </w:rPr>
            </w:pPr>
            <w:r w:rsidRPr="00D41542">
              <w:rPr>
                <w:rFonts w:ascii="Perpetua" w:hAnsi="Perpetua" w:cs="Times New Roman"/>
                <w:sz w:val="24"/>
                <w:szCs w:val="24"/>
                <w:lang w:val="fr-FR"/>
              </w:rPr>
              <w:t>Lab.</w:t>
            </w:r>
            <w:r w:rsidR="00943F80" w:rsidRPr="00D41542">
              <w:rPr>
                <w:rFonts w:ascii="Perpetua" w:hAnsi="Perpetua" w:cs="Times New Roman"/>
                <w:sz w:val="24"/>
                <w:szCs w:val="24"/>
                <w:lang w:val="fr-FR"/>
              </w:rPr>
              <w:t xml:space="preserve"> (</w:t>
            </w:r>
            <w:r w:rsidRPr="002F2995">
              <w:rPr>
                <w:rFonts w:ascii="Perpetua" w:hAnsi="Perpetua" w:cs="Times New Roman"/>
                <w:sz w:val="24"/>
                <w:szCs w:val="24"/>
                <w:lang w:val="fr-FR"/>
              </w:rPr>
              <w:t>3051</w:t>
            </w:r>
            <w:r>
              <w:rPr>
                <w:rFonts w:ascii="Perpetua" w:hAnsi="Perpetua" w:cs="Times New Roman"/>
                <w:sz w:val="24"/>
                <w:szCs w:val="24"/>
                <w:lang w:val="fr-FR"/>
              </w:rPr>
              <w:t>4</w:t>
            </w:r>
            <w:r w:rsidR="00943F80" w:rsidRPr="00D41542">
              <w:rPr>
                <w:rFonts w:ascii="Perpetua" w:hAnsi="Perpetua" w:cs="Times New Roman"/>
                <w:sz w:val="24"/>
                <w:szCs w:val="24"/>
                <w:lang w:val="fr-FR"/>
              </w:rPr>
              <w:t xml:space="preserve">): </w:t>
            </w:r>
            <w:r w:rsidR="000B39DF">
              <w:rPr>
                <w:rFonts w:ascii="Perpetua" w:hAnsi="Perpetua" w:cs="Times New Roman"/>
                <w:sz w:val="24"/>
                <w:szCs w:val="24"/>
                <w:lang w:val="fr-FR"/>
              </w:rPr>
              <w:t>01</w:t>
            </w:r>
            <w:r w:rsidR="00943F80" w:rsidRPr="002F2995">
              <w:rPr>
                <w:rFonts w:ascii="Perpetua" w:hAnsi="Perpetua" w:cs="Times New Roman"/>
                <w:sz w:val="24"/>
                <w:szCs w:val="24"/>
                <w:lang w:val="fr-FR"/>
              </w:rPr>
              <w:t xml:space="preserve">:00 – </w:t>
            </w:r>
            <w:r w:rsidR="000B39DF">
              <w:rPr>
                <w:rFonts w:ascii="Perpetua" w:hAnsi="Perpetua" w:cs="Times New Roman"/>
                <w:sz w:val="24"/>
                <w:szCs w:val="24"/>
                <w:lang w:val="fr-FR"/>
              </w:rPr>
              <w:t>02</w:t>
            </w:r>
            <w:r w:rsidR="00943F80" w:rsidRPr="002F2995">
              <w:rPr>
                <w:rFonts w:ascii="Perpetua" w:hAnsi="Perpetua" w:cs="Times New Roman"/>
                <w:sz w:val="24"/>
                <w:szCs w:val="24"/>
                <w:lang w:val="fr-FR"/>
              </w:rPr>
              <w:t xml:space="preserve">:50 PM; </w:t>
            </w:r>
            <w:r w:rsidR="000B39DF">
              <w:rPr>
                <w:rFonts w:ascii="Perpetua" w:hAnsi="Perpetua" w:cs="Times New Roman"/>
                <w:sz w:val="24"/>
                <w:szCs w:val="24"/>
                <w:lang w:val="fr-FR"/>
              </w:rPr>
              <w:t>M</w:t>
            </w:r>
            <w:r w:rsidR="00943F80" w:rsidRPr="00D41542">
              <w:rPr>
                <w:rFonts w:ascii="Perpetua" w:hAnsi="Perpetua" w:cs="Times New Roman"/>
                <w:sz w:val="24"/>
                <w:szCs w:val="24"/>
                <w:lang w:val="fr-FR"/>
              </w:rPr>
              <w:t xml:space="preserve">: </w:t>
            </w:r>
            <w:r w:rsidR="00943F80" w:rsidRPr="00AA41CB">
              <w:rPr>
                <w:rFonts w:ascii="Perpetua" w:hAnsi="Perpetua" w:cs="Times New Roman"/>
                <w:sz w:val="24"/>
                <w:szCs w:val="24"/>
              </w:rPr>
              <w:t>Ergonomics</w:t>
            </w:r>
            <w:r w:rsidR="00943F80">
              <w:rPr>
                <w:rFonts w:ascii="Perpetua" w:hAnsi="Perpetua" w:cs="Times New Roman"/>
                <w:sz w:val="24"/>
                <w:szCs w:val="24"/>
                <w:lang w:val="fr-FR"/>
              </w:rPr>
              <w:t xml:space="preserve"> </w:t>
            </w:r>
            <w:r w:rsidR="00943F80" w:rsidRPr="003D2FCD">
              <w:rPr>
                <w:rFonts w:ascii="Perpetua" w:hAnsi="Perpetua" w:cs="Times New Roman"/>
                <w:sz w:val="24"/>
                <w:szCs w:val="24"/>
              </w:rPr>
              <w:t>Lab</w:t>
            </w:r>
            <w:r w:rsidR="00943F80">
              <w:rPr>
                <w:rFonts w:ascii="Perpetua" w:hAnsi="Perpetua" w:cs="Times New Roman"/>
                <w:sz w:val="24"/>
                <w:szCs w:val="24"/>
                <w:lang w:val="fr-FR"/>
              </w:rPr>
              <w:t xml:space="preserve"> (AG-65); </w:t>
            </w:r>
            <w:proofErr w:type="spellStart"/>
            <w:r w:rsidR="00943F80">
              <w:rPr>
                <w:rFonts w:ascii="Perpetua" w:hAnsi="Perpetua" w:cs="Times New Roman"/>
                <w:sz w:val="24"/>
                <w:szCs w:val="24"/>
                <w:lang w:val="fr-FR"/>
              </w:rPr>
              <w:t>Engr</w:t>
            </w:r>
            <w:proofErr w:type="spellEnd"/>
            <w:r w:rsidR="00943F80">
              <w:rPr>
                <w:rFonts w:ascii="Perpetua" w:hAnsi="Perpetua" w:cs="Times New Roman"/>
                <w:sz w:val="24"/>
                <w:szCs w:val="24"/>
                <w:lang w:val="fr-FR"/>
              </w:rPr>
              <w:t xml:space="preserve">. </w:t>
            </w:r>
            <w:proofErr w:type="spellStart"/>
            <w:r w:rsidR="00943F80">
              <w:rPr>
                <w:rFonts w:ascii="Perpetua" w:hAnsi="Perpetua" w:cs="Times New Roman"/>
                <w:sz w:val="24"/>
                <w:szCs w:val="24"/>
                <w:lang w:val="fr-FR"/>
              </w:rPr>
              <w:t>Tawheed</w:t>
            </w:r>
            <w:proofErr w:type="spellEnd"/>
          </w:p>
        </w:tc>
        <w:tc>
          <w:tcPr>
            <w:tcW w:w="4770" w:type="dxa"/>
            <w:tcBorders>
              <w:bottom w:val="single" w:sz="4" w:space="0" w:color="auto"/>
            </w:tcBorders>
          </w:tcPr>
          <w:p w:rsidR="00943F80" w:rsidRPr="00D41542" w:rsidRDefault="00943F80" w:rsidP="006C200D">
            <w:pPr>
              <w:rPr>
                <w:rFonts w:ascii="Perpetua" w:hAnsi="Perpetua"/>
                <w:b/>
                <w:bCs/>
                <w:sz w:val="24"/>
                <w:szCs w:val="24"/>
              </w:rPr>
            </w:pPr>
            <w:proofErr w:type="spellStart"/>
            <w:r w:rsidRPr="00D41542">
              <w:rPr>
                <w:rFonts w:ascii="Perpetua" w:hAnsi="Perpetua" w:cs="Times New Roman"/>
                <w:sz w:val="24"/>
                <w:szCs w:val="24"/>
                <w:lang w:val="fr-FR"/>
              </w:rPr>
              <w:t>Lab</w:t>
            </w:r>
            <w:proofErr w:type="spellEnd"/>
            <w:r w:rsidRPr="00D41542">
              <w:rPr>
                <w:rFonts w:ascii="Perpetua" w:hAnsi="Perpetua" w:cs="Times New Roman"/>
                <w:sz w:val="24"/>
                <w:szCs w:val="24"/>
                <w:lang w:val="fr-FR"/>
              </w:rPr>
              <w:t xml:space="preserve"> (</w:t>
            </w:r>
            <w:r w:rsidR="002F2995" w:rsidRPr="002F2995">
              <w:rPr>
                <w:rFonts w:ascii="Perpetua" w:hAnsi="Perpetua" w:cs="Times New Roman"/>
                <w:sz w:val="24"/>
                <w:szCs w:val="24"/>
                <w:lang w:val="fr-FR"/>
              </w:rPr>
              <w:t>3051</w:t>
            </w:r>
            <w:r w:rsidR="002F2995">
              <w:rPr>
                <w:rFonts w:ascii="Perpetua" w:hAnsi="Perpetua" w:cs="Times New Roman"/>
                <w:sz w:val="24"/>
                <w:szCs w:val="24"/>
                <w:lang w:val="fr-FR"/>
              </w:rPr>
              <w:t>7</w:t>
            </w:r>
            <w:r w:rsidRPr="00D41542">
              <w:rPr>
                <w:rFonts w:ascii="Perpetua" w:hAnsi="Perpetua" w:cs="Times New Roman"/>
                <w:sz w:val="24"/>
                <w:szCs w:val="24"/>
                <w:lang w:val="fr-FR"/>
              </w:rPr>
              <w:t xml:space="preserve">): </w:t>
            </w:r>
            <w:r w:rsidR="008F41BF" w:rsidRPr="002F2995">
              <w:rPr>
                <w:rFonts w:ascii="Perpetua" w:hAnsi="Perpetua" w:cs="Times New Roman"/>
                <w:sz w:val="24"/>
                <w:szCs w:val="24"/>
                <w:lang w:val="fr-FR"/>
              </w:rPr>
              <w:t>0</w:t>
            </w:r>
            <w:r w:rsidR="006C200D">
              <w:rPr>
                <w:rFonts w:ascii="Perpetua" w:hAnsi="Perpetua" w:cs="Times New Roman"/>
                <w:sz w:val="24"/>
                <w:szCs w:val="24"/>
                <w:lang w:val="fr-FR"/>
              </w:rPr>
              <w:t>1</w:t>
            </w:r>
            <w:r w:rsidR="008F41BF" w:rsidRPr="002F2995">
              <w:rPr>
                <w:rFonts w:ascii="Perpetua" w:hAnsi="Perpetua" w:cs="Times New Roman"/>
                <w:sz w:val="24"/>
                <w:szCs w:val="24"/>
                <w:lang w:val="fr-FR"/>
              </w:rPr>
              <w:t>:00 – 0</w:t>
            </w:r>
            <w:r w:rsidR="006C200D">
              <w:rPr>
                <w:rFonts w:ascii="Perpetua" w:hAnsi="Perpetua" w:cs="Times New Roman"/>
                <w:sz w:val="24"/>
                <w:szCs w:val="24"/>
                <w:lang w:val="fr-FR"/>
              </w:rPr>
              <w:t>2</w:t>
            </w:r>
            <w:r w:rsidR="008F41BF" w:rsidRPr="002F2995">
              <w:rPr>
                <w:rFonts w:ascii="Perpetua" w:hAnsi="Perpetua" w:cs="Times New Roman"/>
                <w:sz w:val="24"/>
                <w:szCs w:val="24"/>
                <w:lang w:val="fr-FR"/>
              </w:rPr>
              <w:t xml:space="preserve">:50 PM; </w:t>
            </w:r>
            <w:r w:rsidR="006C200D">
              <w:rPr>
                <w:rFonts w:ascii="Perpetua" w:hAnsi="Perpetua" w:cs="Times New Roman"/>
                <w:sz w:val="24"/>
                <w:szCs w:val="24"/>
                <w:lang w:val="fr-FR"/>
              </w:rPr>
              <w:t>Th</w:t>
            </w:r>
            <w:r w:rsidR="008F41BF" w:rsidRPr="00D41542">
              <w:rPr>
                <w:rFonts w:ascii="Perpetua" w:hAnsi="Perpetua" w:cs="Times New Roman"/>
                <w:sz w:val="24"/>
                <w:szCs w:val="24"/>
                <w:lang w:val="fr-FR"/>
              </w:rPr>
              <w:t xml:space="preserve">: </w:t>
            </w:r>
            <w:r w:rsidR="008F41BF" w:rsidRPr="00AA41CB">
              <w:rPr>
                <w:rFonts w:ascii="Perpetua" w:hAnsi="Perpetua" w:cs="Times New Roman"/>
                <w:sz w:val="24"/>
                <w:szCs w:val="24"/>
              </w:rPr>
              <w:t>Ergonomics</w:t>
            </w:r>
            <w:r w:rsidR="008F41BF">
              <w:rPr>
                <w:rFonts w:ascii="Perpetua" w:hAnsi="Perpetua" w:cs="Times New Roman"/>
                <w:sz w:val="24"/>
                <w:szCs w:val="24"/>
                <w:lang w:val="fr-FR"/>
              </w:rPr>
              <w:t xml:space="preserve"> </w:t>
            </w:r>
            <w:r w:rsidR="008F41BF" w:rsidRPr="003D2FCD">
              <w:rPr>
                <w:rFonts w:ascii="Perpetua" w:hAnsi="Perpetua" w:cs="Times New Roman"/>
                <w:sz w:val="24"/>
                <w:szCs w:val="24"/>
              </w:rPr>
              <w:t>Lab</w:t>
            </w:r>
            <w:r w:rsidR="008F41BF">
              <w:rPr>
                <w:rFonts w:ascii="Perpetua" w:hAnsi="Perpetua" w:cs="Times New Roman"/>
                <w:sz w:val="24"/>
                <w:szCs w:val="24"/>
                <w:lang w:val="fr-FR"/>
              </w:rPr>
              <w:t xml:space="preserve"> (AG-65); </w:t>
            </w:r>
            <w:proofErr w:type="spellStart"/>
            <w:r w:rsidR="008F41BF">
              <w:rPr>
                <w:rFonts w:ascii="Perpetua" w:hAnsi="Perpetua" w:cs="Times New Roman"/>
                <w:sz w:val="24"/>
                <w:szCs w:val="24"/>
                <w:lang w:val="fr-FR"/>
              </w:rPr>
              <w:t>Engr</w:t>
            </w:r>
            <w:proofErr w:type="spellEnd"/>
            <w:r w:rsidR="008F41BF">
              <w:rPr>
                <w:rFonts w:ascii="Perpetua" w:hAnsi="Perpetua" w:cs="Times New Roman"/>
                <w:sz w:val="24"/>
                <w:szCs w:val="24"/>
                <w:lang w:val="fr-FR"/>
              </w:rPr>
              <w:t xml:space="preserve">. </w:t>
            </w:r>
            <w:proofErr w:type="spellStart"/>
            <w:r w:rsidR="008F41BF">
              <w:rPr>
                <w:rFonts w:ascii="Perpetua" w:hAnsi="Perpetua" w:cs="Times New Roman"/>
                <w:sz w:val="24"/>
                <w:szCs w:val="24"/>
                <w:lang w:val="fr-FR"/>
              </w:rPr>
              <w:t>Tawheed</w:t>
            </w:r>
            <w:proofErr w:type="spellEnd"/>
          </w:p>
        </w:tc>
      </w:tr>
      <w:tr w:rsidR="003A6AA8" w:rsidRPr="00D41542" w:rsidTr="003A6AA8">
        <w:tc>
          <w:tcPr>
            <w:tcW w:w="4878" w:type="dxa"/>
            <w:tcBorders>
              <w:top w:val="single" w:sz="6" w:space="0" w:color="auto"/>
              <w:bottom w:val="single" w:sz="6" w:space="0" w:color="auto"/>
            </w:tcBorders>
          </w:tcPr>
          <w:p w:rsidR="003A6AA8" w:rsidRPr="003A6AA8" w:rsidRDefault="003A6AA8" w:rsidP="003A6AA8">
            <w:pPr>
              <w:rPr>
                <w:rFonts w:ascii="Perpetua" w:hAnsi="Perpetua" w:cs="Times New Roman"/>
                <w:b/>
                <w:bCs/>
                <w:sz w:val="24"/>
                <w:szCs w:val="24"/>
                <w:lang w:val="fr-FR"/>
              </w:rPr>
            </w:pPr>
            <w:r w:rsidRPr="00D41542">
              <w:rPr>
                <w:rFonts w:ascii="Perpetua" w:hAnsi="Perpetua" w:cs="Times New Roman"/>
                <w:b/>
                <w:bCs/>
                <w:sz w:val="24"/>
                <w:szCs w:val="24"/>
                <w:lang w:val="fr-FR"/>
              </w:rPr>
              <w:t xml:space="preserve">Section </w:t>
            </w:r>
            <w:r>
              <w:rPr>
                <w:rFonts w:ascii="Perpetua" w:hAnsi="Perpetua" w:cs="Times New Roman"/>
                <w:b/>
                <w:bCs/>
                <w:sz w:val="24"/>
                <w:szCs w:val="24"/>
                <w:lang w:val="fr-FR"/>
              </w:rPr>
              <w:t>3</w:t>
            </w:r>
          </w:p>
        </w:tc>
        <w:tc>
          <w:tcPr>
            <w:tcW w:w="4770" w:type="dxa"/>
            <w:tcBorders>
              <w:bottom w:val="nil"/>
              <w:right w:val="nil"/>
            </w:tcBorders>
          </w:tcPr>
          <w:p w:rsidR="003A6AA8" w:rsidRPr="00D41542" w:rsidRDefault="003A6AA8" w:rsidP="00A36AC4">
            <w:pPr>
              <w:rPr>
                <w:rFonts w:ascii="Perpetua" w:hAnsi="Perpetua"/>
                <w:b/>
                <w:bCs/>
                <w:sz w:val="24"/>
                <w:szCs w:val="24"/>
              </w:rPr>
            </w:pPr>
          </w:p>
        </w:tc>
      </w:tr>
      <w:tr w:rsidR="003A6AA8" w:rsidRPr="00D41542" w:rsidTr="003A6AA8">
        <w:tc>
          <w:tcPr>
            <w:tcW w:w="4878" w:type="dxa"/>
            <w:tcBorders>
              <w:top w:val="single" w:sz="6" w:space="0" w:color="auto"/>
            </w:tcBorders>
          </w:tcPr>
          <w:p w:rsidR="003A6AA8" w:rsidRPr="00D41542" w:rsidRDefault="003A6AA8" w:rsidP="00417C9B">
            <w:pPr>
              <w:rPr>
                <w:rFonts w:ascii="Perpetua" w:hAnsi="Perpetua"/>
                <w:b/>
                <w:bCs/>
                <w:sz w:val="24"/>
                <w:szCs w:val="24"/>
              </w:rPr>
            </w:pPr>
            <w:r w:rsidRPr="00D41542">
              <w:rPr>
                <w:rFonts w:ascii="Perpetua" w:hAnsi="Perpetua" w:cs="Times New Roman"/>
                <w:sz w:val="24"/>
                <w:szCs w:val="24"/>
                <w:lang w:val="fr-FR"/>
              </w:rPr>
              <w:t>Lecture (</w:t>
            </w:r>
            <w:r w:rsidR="00546C36" w:rsidRPr="00546C36">
              <w:rPr>
                <w:rFonts w:ascii="Perpetua" w:hAnsi="Perpetua" w:cs="Times New Roman"/>
                <w:sz w:val="24"/>
                <w:szCs w:val="24"/>
                <w:lang w:val="fr-FR"/>
              </w:rPr>
              <w:t>46950</w:t>
            </w:r>
            <w:r w:rsidRPr="00D41542">
              <w:rPr>
                <w:rFonts w:ascii="Perpetua" w:hAnsi="Perpetua" w:cs="Times New Roman"/>
                <w:sz w:val="24"/>
                <w:szCs w:val="24"/>
                <w:lang w:val="fr-FR"/>
              </w:rPr>
              <w:t xml:space="preserve">): </w:t>
            </w:r>
            <w:r w:rsidR="003A7BBE">
              <w:rPr>
                <w:rFonts w:ascii="Perpetua" w:hAnsi="Perpetua" w:cs="WP IconicSymbolsA"/>
                <w:sz w:val="24"/>
                <w:szCs w:val="24"/>
                <w:lang w:val="fr-FR"/>
              </w:rPr>
              <w:t>03</w:t>
            </w:r>
            <w:r w:rsidR="003A7BBE" w:rsidRPr="00D41542">
              <w:rPr>
                <w:rFonts w:ascii="Perpetua" w:hAnsi="Perpetua" w:cs="Times New Roman"/>
                <w:sz w:val="24"/>
                <w:szCs w:val="24"/>
                <w:lang w:val="fr-FR"/>
              </w:rPr>
              <w:t xml:space="preserve">:00 – </w:t>
            </w:r>
            <w:r w:rsidR="003A7BBE">
              <w:rPr>
                <w:rFonts w:ascii="Perpetua" w:hAnsi="Perpetua" w:cs="Times New Roman"/>
                <w:sz w:val="24"/>
                <w:szCs w:val="24"/>
                <w:lang w:val="fr-FR"/>
              </w:rPr>
              <w:t>03</w:t>
            </w:r>
            <w:r w:rsidR="003A7BBE" w:rsidRPr="00D41542">
              <w:rPr>
                <w:rFonts w:ascii="Perpetua" w:hAnsi="Perpetua" w:cs="Times New Roman"/>
                <w:sz w:val="24"/>
                <w:szCs w:val="24"/>
                <w:lang w:val="fr-FR"/>
              </w:rPr>
              <w:t xml:space="preserve">:50 </w:t>
            </w:r>
            <w:r w:rsidR="003A7BBE">
              <w:rPr>
                <w:rFonts w:ascii="Perpetua" w:hAnsi="Perpetua" w:cs="Times New Roman"/>
                <w:sz w:val="24"/>
                <w:szCs w:val="24"/>
                <w:lang w:val="fr-FR"/>
              </w:rPr>
              <w:t>P</w:t>
            </w:r>
            <w:r w:rsidR="003A7BBE" w:rsidRPr="00D41542">
              <w:rPr>
                <w:rFonts w:ascii="Perpetua" w:hAnsi="Perpetua" w:cs="Times New Roman"/>
                <w:sz w:val="24"/>
                <w:szCs w:val="24"/>
                <w:lang w:val="fr-FR"/>
              </w:rPr>
              <w:t xml:space="preserve">M; </w:t>
            </w:r>
            <w:r w:rsidR="003A7BBE">
              <w:rPr>
                <w:rFonts w:ascii="Perpetua" w:hAnsi="Perpetua" w:cs="Times New Roman"/>
                <w:sz w:val="24"/>
                <w:szCs w:val="24"/>
                <w:lang w:val="fr-FR"/>
              </w:rPr>
              <w:t>M</w:t>
            </w:r>
            <w:r w:rsidR="00417C9B">
              <w:rPr>
                <w:rFonts w:ascii="Perpetua" w:hAnsi="Perpetua" w:cs="Times New Roman"/>
                <w:sz w:val="24"/>
                <w:szCs w:val="24"/>
                <w:lang w:val="fr-FR"/>
              </w:rPr>
              <w:t> : A1-52</w:t>
            </w:r>
            <w:r w:rsidR="003A7BBE">
              <w:rPr>
                <w:rFonts w:ascii="Perpetua" w:hAnsi="Perpetua" w:cs="Times New Roman"/>
                <w:sz w:val="24"/>
                <w:szCs w:val="24"/>
                <w:lang w:val="fr-FR"/>
              </w:rPr>
              <w:t xml:space="preserve"> /</w:t>
            </w:r>
            <w:r w:rsidR="003A7BBE">
              <w:rPr>
                <w:rFonts w:ascii="Perpetua" w:hAnsi="Perpetua" w:cs="Times New Roman"/>
                <w:sz w:val="24"/>
                <w:szCs w:val="24"/>
                <w:lang w:val="fr-FR"/>
              </w:rPr>
              <w:br/>
            </w:r>
            <w:r w:rsidR="003A7BBE">
              <w:rPr>
                <w:rFonts w:ascii="Perpetua" w:hAnsi="Perpetua" w:cs="WP IconicSymbolsA"/>
                <w:sz w:val="24"/>
                <w:szCs w:val="24"/>
                <w:lang w:val="fr-FR"/>
              </w:rPr>
              <w:t>10</w:t>
            </w:r>
            <w:r w:rsidR="003A7BBE" w:rsidRPr="00D41542">
              <w:rPr>
                <w:rFonts w:ascii="Perpetua" w:hAnsi="Perpetua" w:cs="Times New Roman"/>
                <w:sz w:val="24"/>
                <w:szCs w:val="24"/>
                <w:lang w:val="fr-FR"/>
              </w:rPr>
              <w:t xml:space="preserve">:00 – </w:t>
            </w:r>
            <w:r w:rsidR="003A7BBE">
              <w:rPr>
                <w:rFonts w:ascii="Perpetua" w:hAnsi="Perpetua" w:cs="Times New Roman"/>
                <w:sz w:val="24"/>
                <w:szCs w:val="24"/>
                <w:lang w:val="fr-FR"/>
              </w:rPr>
              <w:t>10</w:t>
            </w:r>
            <w:r w:rsidR="003A7BBE" w:rsidRPr="00D41542">
              <w:rPr>
                <w:rFonts w:ascii="Perpetua" w:hAnsi="Perpetua" w:cs="Times New Roman"/>
                <w:sz w:val="24"/>
                <w:szCs w:val="24"/>
                <w:lang w:val="fr-FR"/>
              </w:rPr>
              <w:t xml:space="preserve">:50 </w:t>
            </w:r>
            <w:r w:rsidR="003A7BBE">
              <w:rPr>
                <w:rFonts w:ascii="Perpetua" w:hAnsi="Perpetua" w:cs="Times New Roman"/>
                <w:sz w:val="24"/>
                <w:szCs w:val="24"/>
                <w:lang w:val="fr-FR"/>
              </w:rPr>
              <w:t>A</w:t>
            </w:r>
            <w:r w:rsidR="003A7BBE" w:rsidRPr="00D41542">
              <w:rPr>
                <w:rFonts w:ascii="Perpetua" w:hAnsi="Perpetua" w:cs="Times New Roman"/>
                <w:sz w:val="24"/>
                <w:szCs w:val="24"/>
                <w:lang w:val="fr-FR"/>
              </w:rPr>
              <w:t xml:space="preserve">M; </w:t>
            </w:r>
            <w:r w:rsidR="003A7BBE">
              <w:rPr>
                <w:rFonts w:ascii="Perpetua" w:hAnsi="Perpetua" w:cs="Times New Roman"/>
                <w:sz w:val="24"/>
                <w:szCs w:val="24"/>
                <w:lang w:val="fr-FR"/>
              </w:rPr>
              <w:t xml:space="preserve">W: </w:t>
            </w:r>
            <w:r w:rsidR="00495B66" w:rsidRPr="00D41542">
              <w:rPr>
                <w:rFonts w:ascii="Perpetua" w:hAnsi="Perpetua" w:cs="Times New Roman"/>
                <w:sz w:val="24"/>
                <w:szCs w:val="24"/>
                <w:lang w:val="fr-FR"/>
              </w:rPr>
              <w:t>A1-5</w:t>
            </w:r>
            <w:r w:rsidR="00417C9B">
              <w:rPr>
                <w:rFonts w:ascii="Perpetua" w:hAnsi="Perpetua" w:cs="Times New Roman"/>
                <w:sz w:val="24"/>
                <w:szCs w:val="24"/>
                <w:lang w:val="fr-FR"/>
              </w:rPr>
              <w:t>4/1</w:t>
            </w:r>
            <w:r w:rsidR="00495B66">
              <w:rPr>
                <w:rFonts w:ascii="Perpetua" w:hAnsi="Perpetua" w:cs="Times New Roman"/>
                <w:sz w:val="24"/>
                <w:szCs w:val="24"/>
                <w:lang w:val="fr-FR"/>
              </w:rPr>
              <w:t xml:space="preserve">; </w:t>
            </w:r>
            <w:r w:rsidR="00495B66" w:rsidRPr="00D41542">
              <w:rPr>
                <w:rFonts w:ascii="Perpetua" w:hAnsi="Perpetua" w:cs="Times New Roman"/>
                <w:sz w:val="24"/>
                <w:szCs w:val="24"/>
                <w:lang w:val="fr-FR"/>
              </w:rPr>
              <w:t>Dr. El-Sherbeeny</w:t>
            </w:r>
          </w:p>
        </w:tc>
        <w:tc>
          <w:tcPr>
            <w:tcW w:w="4770" w:type="dxa"/>
            <w:tcBorders>
              <w:top w:val="nil"/>
              <w:bottom w:val="nil"/>
              <w:right w:val="nil"/>
            </w:tcBorders>
          </w:tcPr>
          <w:p w:rsidR="003A6AA8" w:rsidRPr="00D41542" w:rsidRDefault="003A6AA8" w:rsidP="00A36AC4">
            <w:pPr>
              <w:rPr>
                <w:rFonts w:ascii="Perpetua" w:hAnsi="Perpetua"/>
                <w:b/>
                <w:bCs/>
                <w:sz w:val="24"/>
                <w:szCs w:val="24"/>
              </w:rPr>
            </w:pPr>
          </w:p>
        </w:tc>
      </w:tr>
      <w:tr w:rsidR="003A6AA8" w:rsidRPr="00D41542" w:rsidTr="003A6AA8">
        <w:tc>
          <w:tcPr>
            <w:tcW w:w="4878" w:type="dxa"/>
          </w:tcPr>
          <w:p w:rsidR="003A6AA8" w:rsidRPr="00D41542" w:rsidRDefault="003A6AA8" w:rsidP="00417C9B">
            <w:pPr>
              <w:rPr>
                <w:rFonts w:ascii="Perpetua" w:hAnsi="Perpetua"/>
                <w:b/>
                <w:bCs/>
                <w:sz w:val="24"/>
                <w:szCs w:val="24"/>
              </w:rPr>
            </w:pPr>
            <w:r w:rsidRPr="00D41542">
              <w:rPr>
                <w:rFonts w:ascii="Perpetua" w:hAnsi="Perpetua" w:cs="Times New Roman"/>
                <w:sz w:val="24"/>
                <w:szCs w:val="24"/>
              </w:rPr>
              <w:t>Exercises (</w:t>
            </w:r>
            <w:r w:rsidR="00546C36" w:rsidRPr="00546C36">
              <w:rPr>
                <w:rFonts w:ascii="Perpetua" w:hAnsi="Perpetua" w:cs="Times New Roman"/>
                <w:sz w:val="24"/>
                <w:szCs w:val="24"/>
                <w:lang w:val="fr-FR"/>
              </w:rPr>
              <w:t>4695</w:t>
            </w:r>
            <w:r w:rsidR="00546C36">
              <w:rPr>
                <w:rFonts w:ascii="Perpetua" w:hAnsi="Perpetua" w:cs="Times New Roman"/>
                <w:sz w:val="24"/>
                <w:szCs w:val="24"/>
                <w:lang w:val="fr-FR"/>
              </w:rPr>
              <w:t>1</w:t>
            </w:r>
            <w:r w:rsidRPr="00D41542">
              <w:rPr>
                <w:rFonts w:ascii="Perpetua" w:hAnsi="Perpetua" w:cs="Times New Roman"/>
                <w:sz w:val="24"/>
                <w:szCs w:val="24"/>
              </w:rPr>
              <w:t>)</w:t>
            </w:r>
            <w:r w:rsidRPr="00D41542">
              <w:rPr>
                <w:rFonts w:ascii="Perpetua" w:hAnsi="Perpetua" w:cs="Times New Roman"/>
                <w:sz w:val="24"/>
                <w:szCs w:val="24"/>
                <w:lang w:val="fr-FR"/>
              </w:rPr>
              <w:t xml:space="preserve">: </w:t>
            </w:r>
            <w:r w:rsidR="00417C9B">
              <w:rPr>
                <w:rFonts w:ascii="Perpetua" w:hAnsi="Perpetua" w:cs="WP IconicSymbolsA"/>
                <w:sz w:val="24"/>
                <w:szCs w:val="24"/>
                <w:lang w:val="fr-FR"/>
              </w:rPr>
              <w:t>11</w:t>
            </w:r>
            <w:r w:rsidR="00495B66" w:rsidRPr="00D41542">
              <w:rPr>
                <w:rFonts w:ascii="Perpetua" w:hAnsi="Perpetua" w:cs="Times New Roman"/>
                <w:sz w:val="24"/>
                <w:szCs w:val="24"/>
                <w:lang w:val="fr-FR"/>
              </w:rPr>
              <w:t xml:space="preserve">:00 – </w:t>
            </w:r>
            <w:r w:rsidR="00417C9B">
              <w:rPr>
                <w:rFonts w:ascii="Perpetua" w:hAnsi="Perpetua" w:cs="Times New Roman"/>
                <w:sz w:val="24"/>
                <w:szCs w:val="24"/>
                <w:lang w:val="fr-FR"/>
              </w:rPr>
              <w:t>11</w:t>
            </w:r>
            <w:r w:rsidR="00495B66" w:rsidRPr="00D41542">
              <w:rPr>
                <w:rFonts w:ascii="Perpetua" w:hAnsi="Perpetua" w:cs="Times New Roman"/>
                <w:sz w:val="24"/>
                <w:szCs w:val="24"/>
                <w:lang w:val="fr-FR"/>
              </w:rPr>
              <w:t xml:space="preserve">:50 AM; </w:t>
            </w:r>
            <w:r w:rsidR="00417C9B">
              <w:rPr>
                <w:rFonts w:ascii="Perpetua" w:hAnsi="Perpetua" w:cs="Times New Roman"/>
                <w:sz w:val="24"/>
                <w:szCs w:val="24"/>
                <w:lang w:val="fr-FR"/>
              </w:rPr>
              <w:t>W</w:t>
            </w:r>
            <w:r w:rsidR="00495B66" w:rsidRPr="00D41542">
              <w:rPr>
                <w:rFonts w:ascii="Perpetua" w:hAnsi="Perpetua" w:cs="Times New Roman"/>
                <w:sz w:val="24"/>
                <w:szCs w:val="24"/>
                <w:lang w:val="fr-FR"/>
              </w:rPr>
              <w:t>:</w:t>
            </w:r>
            <w:r w:rsidR="00495B66">
              <w:rPr>
                <w:rFonts w:ascii="Perpetua" w:hAnsi="Perpetua" w:cs="Times New Roman"/>
                <w:sz w:val="24"/>
                <w:szCs w:val="24"/>
                <w:lang w:val="fr-FR"/>
              </w:rPr>
              <w:br/>
            </w:r>
            <w:r w:rsidR="00495B66" w:rsidRPr="00D41542">
              <w:rPr>
                <w:rFonts w:ascii="Perpetua" w:hAnsi="Perpetua" w:cs="Times New Roman"/>
                <w:sz w:val="24"/>
                <w:szCs w:val="24"/>
                <w:lang w:val="fr-FR"/>
              </w:rPr>
              <w:t>A1-5</w:t>
            </w:r>
            <w:r w:rsidR="00495B66">
              <w:rPr>
                <w:rFonts w:ascii="Perpetua" w:hAnsi="Perpetua" w:cs="Times New Roman"/>
                <w:sz w:val="24"/>
                <w:szCs w:val="24"/>
                <w:lang w:val="fr-FR"/>
              </w:rPr>
              <w:t xml:space="preserve">4/1; </w:t>
            </w:r>
            <w:r w:rsidR="00495B66" w:rsidRPr="00D41542">
              <w:rPr>
                <w:rFonts w:ascii="Perpetua" w:hAnsi="Perpetua" w:cs="Times New Roman"/>
                <w:sz w:val="24"/>
                <w:szCs w:val="24"/>
                <w:lang w:val="fr-FR"/>
              </w:rPr>
              <w:t>Dr. El-Sherbeeny</w:t>
            </w:r>
          </w:p>
        </w:tc>
        <w:tc>
          <w:tcPr>
            <w:tcW w:w="4770" w:type="dxa"/>
            <w:tcBorders>
              <w:top w:val="nil"/>
              <w:bottom w:val="nil"/>
              <w:right w:val="nil"/>
            </w:tcBorders>
          </w:tcPr>
          <w:p w:rsidR="003A6AA8" w:rsidRPr="00D41542" w:rsidRDefault="003A6AA8" w:rsidP="00A36AC4">
            <w:pPr>
              <w:rPr>
                <w:rFonts w:ascii="Perpetua" w:hAnsi="Perpetua"/>
                <w:b/>
                <w:bCs/>
                <w:sz w:val="24"/>
                <w:szCs w:val="24"/>
              </w:rPr>
            </w:pPr>
          </w:p>
        </w:tc>
      </w:tr>
      <w:tr w:rsidR="003A6AA8" w:rsidRPr="00D41542" w:rsidTr="003A6AA8">
        <w:tc>
          <w:tcPr>
            <w:tcW w:w="4878" w:type="dxa"/>
          </w:tcPr>
          <w:p w:rsidR="003A6AA8" w:rsidRPr="00D41542" w:rsidRDefault="003A6AA8" w:rsidP="006C200D">
            <w:pPr>
              <w:rPr>
                <w:rFonts w:ascii="Perpetua" w:hAnsi="Perpetua"/>
                <w:b/>
                <w:bCs/>
                <w:sz w:val="24"/>
                <w:szCs w:val="24"/>
              </w:rPr>
            </w:pPr>
            <w:r w:rsidRPr="00D41542">
              <w:rPr>
                <w:rFonts w:ascii="Perpetua" w:hAnsi="Perpetua" w:cs="Times New Roman"/>
                <w:sz w:val="24"/>
                <w:szCs w:val="24"/>
                <w:lang w:val="fr-FR"/>
              </w:rPr>
              <w:t>Lab. (</w:t>
            </w:r>
            <w:r w:rsidR="00546C36" w:rsidRPr="00546C36">
              <w:rPr>
                <w:rFonts w:ascii="Perpetua" w:hAnsi="Perpetua" w:cs="Times New Roman"/>
                <w:sz w:val="24"/>
                <w:szCs w:val="24"/>
                <w:lang w:val="fr-FR"/>
              </w:rPr>
              <w:t>4695</w:t>
            </w:r>
            <w:r w:rsidR="00546C36">
              <w:rPr>
                <w:rFonts w:ascii="Perpetua" w:hAnsi="Perpetua" w:cs="Times New Roman"/>
                <w:sz w:val="24"/>
                <w:szCs w:val="24"/>
                <w:lang w:val="fr-FR"/>
              </w:rPr>
              <w:t>2</w:t>
            </w:r>
            <w:r w:rsidRPr="00D41542">
              <w:rPr>
                <w:rFonts w:ascii="Perpetua" w:hAnsi="Perpetua" w:cs="Times New Roman"/>
                <w:sz w:val="24"/>
                <w:szCs w:val="24"/>
                <w:lang w:val="fr-FR"/>
              </w:rPr>
              <w:t xml:space="preserve">): </w:t>
            </w:r>
            <w:r w:rsidR="006C200D">
              <w:rPr>
                <w:rFonts w:ascii="Perpetua" w:hAnsi="Perpetua" w:cs="Times New Roman"/>
                <w:sz w:val="24"/>
                <w:szCs w:val="24"/>
                <w:lang w:val="fr-FR"/>
              </w:rPr>
              <w:t>10</w:t>
            </w:r>
            <w:r w:rsidR="008F41BF" w:rsidRPr="002F2995">
              <w:rPr>
                <w:rFonts w:ascii="Perpetua" w:hAnsi="Perpetua" w:cs="Times New Roman"/>
                <w:sz w:val="24"/>
                <w:szCs w:val="24"/>
                <w:lang w:val="fr-FR"/>
              </w:rPr>
              <w:t xml:space="preserve">:00 – </w:t>
            </w:r>
            <w:r w:rsidR="006C200D">
              <w:rPr>
                <w:rFonts w:ascii="Perpetua" w:hAnsi="Perpetua" w:cs="Times New Roman"/>
                <w:sz w:val="24"/>
                <w:szCs w:val="24"/>
                <w:lang w:val="fr-FR"/>
              </w:rPr>
              <w:t>11</w:t>
            </w:r>
            <w:r w:rsidR="008F41BF" w:rsidRPr="002F2995">
              <w:rPr>
                <w:rFonts w:ascii="Perpetua" w:hAnsi="Perpetua" w:cs="Times New Roman"/>
                <w:sz w:val="24"/>
                <w:szCs w:val="24"/>
                <w:lang w:val="fr-FR"/>
              </w:rPr>
              <w:t xml:space="preserve">:50 </w:t>
            </w:r>
            <w:r w:rsidR="006C200D">
              <w:rPr>
                <w:rFonts w:ascii="Perpetua" w:hAnsi="Perpetua" w:cs="Times New Roman"/>
                <w:sz w:val="24"/>
                <w:szCs w:val="24"/>
                <w:lang w:val="fr-FR"/>
              </w:rPr>
              <w:t>A</w:t>
            </w:r>
            <w:r w:rsidR="008F41BF" w:rsidRPr="002F2995">
              <w:rPr>
                <w:rFonts w:ascii="Perpetua" w:hAnsi="Perpetua" w:cs="Times New Roman"/>
                <w:sz w:val="24"/>
                <w:szCs w:val="24"/>
                <w:lang w:val="fr-FR"/>
              </w:rPr>
              <w:t xml:space="preserve">M; </w:t>
            </w:r>
            <w:r w:rsidR="006C200D">
              <w:rPr>
                <w:rFonts w:ascii="Perpetua" w:hAnsi="Perpetua" w:cs="Times New Roman"/>
                <w:sz w:val="24"/>
                <w:szCs w:val="24"/>
                <w:lang w:val="fr-FR"/>
              </w:rPr>
              <w:t>M</w:t>
            </w:r>
            <w:r w:rsidR="008F41BF" w:rsidRPr="00D41542">
              <w:rPr>
                <w:rFonts w:ascii="Perpetua" w:hAnsi="Perpetua" w:cs="Times New Roman"/>
                <w:sz w:val="24"/>
                <w:szCs w:val="24"/>
                <w:lang w:val="fr-FR"/>
              </w:rPr>
              <w:t xml:space="preserve">: </w:t>
            </w:r>
            <w:r w:rsidR="008F41BF" w:rsidRPr="00AA41CB">
              <w:rPr>
                <w:rFonts w:ascii="Perpetua" w:hAnsi="Perpetua" w:cs="Times New Roman"/>
                <w:sz w:val="24"/>
                <w:szCs w:val="24"/>
              </w:rPr>
              <w:t>Ergonomics</w:t>
            </w:r>
            <w:r w:rsidR="008F41BF">
              <w:rPr>
                <w:rFonts w:ascii="Perpetua" w:hAnsi="Perpetua" w:cs="Times New Roman"/>
                <w:sz w:val="24"/>
                <w:szCs w:val="24"/>
                <w:lang w:val="fr-FR"/>
              </w:rPr>
              <w:t xml:space="preserve"> </w:t>
            </w:r>
            <w:r w:rsidR="008F41BF" w:rsidRPr="003D2FCD">
              <w:rPr>
                <w:rFonts w:ascii="Perpetua" w:hAnsi="Perpetua" w:cs="Times New Roman"/>
                <w:sz w:val="24"/>
                <w:szCs w:val="24"/>
              </w:rPr>
              <w:t>Lab</w:t>
            </w:r>
            <w:r w:rsidR="008F41BF">
              <w:rPr>
                <w:rFonts w:ascii="Perpetua" w:hAnsi="Perpetua" w:cs="Times New Roman"/>
                <w:sz w:val="24"/>
                <w:szCs w:val="24"/>
                <w:lang w:val="fr-FR"/>
              </w:rPr>
              <w:t xml:space="preserve"> (AG-65); </w:t>
            </w:r>
            <w:proofErr w:type="spellStart"/>
            <w:r w:rsidR="008F41BF">
              <w:rPr>
                <w:rFonts w:ascii="Perpetua" w:hAnsi="Perpetua" w:cs="Times New Roman"/>
                <w:sz w:val="24"/>
                <w:szCs w:val="24"/>
                <w:lang w:val="fr-FR"/>
              </w:rPr>
              <w:t>Engr</w:t>
            </w:r>
            <w:proofErr w:type="spellEnd"/>
            <w:r w:rsidR="008F41BF">
              <w:rPr>
                <w:rFonts w:ascii="Perpetua" w:hAnsi="Perpetua" w:cs="Times New Roman"/>
                <w:sz w:val="24"/>
                <w:szCs w:val="24"/>
                <w:lang w:val="fr-FR"/>
              </w:rPr>
              <w:t xml:space="preserve">. </w:t>
            </w:r>
            <w:proofErr w:type="spellStart"/>
            <w:r w:rsidR="008F41BF">
              <w:rPr>
                <w:rFonts w:ascii="Perpetua" w:hAnsi="Perpetua" w:cs="Times New Roman"/>
                <w:sz w:val="24"/>
                <w:szCs w:val="24"/>
                <w:lang w:val="fr-FR"/>
              </w:rPr>
              <w:t>Tawheed</w:t>
            </w:r>
            <w:proofErr w:type="spellEnd"/>
          </w:p>
        </w:tc>
        <w:tc>
          <w:tcPr>
            <w:tcW w:w="4770" w:type="dxa"/>
            <w:tcBorders>
              <w:top w:val="nil"/>
              <w:bottom w:val="nil"/>
              <w:right w:val="nil"/>
            </w:tcBorders>
          </w:tcPr>
          <w:p w:rsidR="003A6AA8" w:rsidRPr="00D41542" w:rsidRDefault="003A6AA8" w:rsidP="00A36AC4">
            <w:pPr>
              <w:rPr>
                <w:rFonts w:ascii="Perpetua" w:hAnsi="Perpetua"/>
                <w:b/>
                <w:bCs/>
                <w:sz w:val="24"/>
                <w:szCs w:val="24"/>
              </w:rPr>
            </w:pPr>
          </w:p>
        </w:tc>
      </w:tr>
    </w:tbl>
    <w:p w:rsidR="009738CF" w:rsidRPr="001D236A" w:rsidRDefault="009738CF" w:rsidP="00BC4DEB">
      <w:pPr>
        <w:pBdr>
          <w:bottom w:val="single" w:sz="4" w:space="1" w:color="auto"/>
        </w:pBdr>
        <w:shd w:val="clear" w:color="auto" w:fill="FFFF99"/>
        <w:spacing w:before="360"/>
        <w:rPr>
          <w:rFonts w:ascii="Perpetua" w:hAnsi="Perpetua" w:cs="Tahoma"/>
          <w:b/>
          <w:bCs/>
          <w:sz w:val="24"/>
          <w:szCs w:val="24"/>
        </w:rPr>
      </w:pPr>
      <w:r w:rsidRPr="001D236A">
        <w:rPr>
          <w:rFonts w:ascii="Perpetua" w:hAnsi="Perpetua" w:cs="Tahoma"/>
          <w:b/>
          <w:bCs/>
          <w:sz w:val="24"/>
          <w:szCs w:val="24"/>
        </w:rPr>
        <w:t>Course Resources</w:t>
      </w:r>
    </w:p>
    <w:p w:rsidR="009738CF" w:rsidRPr="001D236A" w:rsidRDefault="009738CF" w:rsidP="009738CF">
      <w:pPr>
        <w:rPr>
          <w:rFonts w:ascii="Perpetua" w:hAnsi="Perpetua" w:cs="Times New Roman"/>
          <w:sz w:val="24"/>
          <w:szCs w:val="24"/>
        </w:rPr>
      </w:pPr>
    </w:p>
    <w:p w:rsidR="009738CF" w:rsidRPr="001D236A" w:rsidRDefault="009738CF" w:rsidP="00857433">
      <w:pPr>
        <w:jc w:val="both"/>
        <w:rPr>
          <w:rFonts w:ascii="Perpetua" w:hAnsi="Perpetua"/>
          <w:sz w:val="24"/>
          <w:szCs w:val="24"/>
        </w:rPr>
      </w:pPr>
      <w:r w:rsidRPr="001D236A">
        <w:rPr>
          <w:rFonts w:ascii="Perpetua" w:hAnsi="Perpetua"/>
          <w:sz w:val="24"/>
          <w:szCs w:val="24"/>
        </w:rPr>
        <w:t>Resources for th</w:t>
      </w:r>
      <w:r w:rsidR="00464EAC">
        <w:rPr>
          <w:rFonts w:ascii="Perpetua" w:hAnsi="Perpetua"/>
          <w:sz w:val="24"/>
          <w:szCs w:val="24"/>
        </w:rPr>
        <w:t>e course include the instructor;</w:t>
      </w:r>
      <w:r w:rsidRPr="001D236A">
        <w:rPr>
          <w:rFonts w:ascii="Perpetua" w:hAnsi="Perpetua"/>
          <w:sz w:val="24"/>
          <w:szCs w:val="24"/>
        </w:rPr>
        <w:t xml:space="preserve"> references; class notes and handouts; your teammates; the library; </w:t>
      </w:r>
      <w:r w:rsidR="00F60B5A">
        <w:rPr>
          <w:rFonts w:ascii="Perpetua" w:hAnsi="Perpetua"/>
          <w:sz w:val="24"/>
          <w:szCs w:val="24"/>
        </w:rPr>
        <w:t xml:space="preserve">and </w:t>
      </w:r>
      <w:r w:rsidRPr="001D236A">
        <w:rPr>
          <w:rFonts w:ascii="Perpetua" w:hAnsi="Perpetua"/>
          <w:sz w:val="24"/>
          <w:szCs w:val="24"/>
        </w:rPr>
        <w:t xml:space="preserve">the </w:t>
      </w:r>
      <w:r w:rsidR="00F60B5A">
        <w:rPr>
          <w:rFonts w:ascii="Perpetua" w:hAnsi="Perpetua"/>
          <w:sz w:val="24"/>
          <w:szCs w:val="24"/>
        </w:rPr>
        <w:t>World Wide Web</w:t>
      </w:r>
      <w:r w:rsidRPr="001D236A">
        <w:rPr>
          <w:rFonts w:ascii="Perpetua" w:hAnsi="Perpetua"/>
          <w:sz w:val="24"/>
          <w:szCs w:val="24"/>
        </w:rPr>
        <w:t>.</w:t>
      </w:r>
    </w:p>
    <w:p w:rsidR="009738CF" w:rsidRPr="001D236A" w:rsidRDefault="009738CF" w:rsidP="009738CF">
      <w:pPr>
        <w:rPr>
          <w:rFonts w:ascii="Perpetua" w:hAnsi="Perpetua" w:cs="Times New Roman"/>
          <w:sz w:val="24"/>
          <w:szCs w:val="24"/>
        </w:rPr>
      </w:pPr>
    </w:p>
    <w:p w:rsidR="009738CF" w:rsidRPr="001D236A" w:rsidRDefault="003D76A7" w:rsidP="00200005">
      <w:pPr>
        <w:rPr>
          <w:rFonts w:ascii="Perpetua" w:hAnsi="Perpetua" w:cs="Tahoma"/>
          <w:b/>
          <w:bCs/>
          <w:sz w:val="24"/>
          <w:szCs w:val="24"/>
        </w:rPr>
      </w:pPr>
      <w:r>
        <w:rPr>
          <w:rFonts w:ascii="Perpetua" w:hAnsi="Perpetua" w:cs="Tahoma"/>
          <w:b/>
          <w:bCs/>
          <w:sz w:val="24"/>
          <w:szCs w:val="24"/>
        </w:rPr>
        <w:br w:type="page"/>
      </w:r>
      <w:r w:rsidR="009738CF" w:rsidRPr="001D236A">
        <w:rPr>
          <w:rFonts w:ascii="Perpetua" w:hAnsi="Perpetua" w:cs="Tahoma"/>
          <w:b/>
          <w:bCs/>
          <w:sz w:val="24"/>
          <w:szCs w:val="24"/>
        </w:rPr>
        <w:lastRenderedPageBreak/>
        <w:t>Instructor</w:t>
      </w:r>
    </w:p>
    <w:p w:rsidR="00FD519A" w:rsidRPr="001D236A" w:rsidRDefault="00FD519A" w:rsidP="00FD519A">
      <w:pPr>
        <w:rPr>
          <w:rFonts w:ascii="Perpetua" w:hAnsi="Perpetua"/>
          <w:sz w:val="24"/>
          <w:szCs w:val="24"/>
        </w:rPr>
      </w:pPr>
      <w:r w:rsidRPr="001D236A">
        <w:rPr>
          <w:rFonts w:ascii="Perpetua" w:hAnsi="Perpetua"/>
          <w:sz w:val="24"/>
          <w:szCs w:val="24"/>
        </w:rPr>
        <w:t>Ahm</w:t>
      </w:r>
      <w:r>
        <w:rPr>
          <w:rFonts w:ascii="Perpetua" w:hAnsi="Perpetua"/>
          <w:sz w:val="24"/>
          <w:szCs w:val="24"/>
        </w:rPr>
        <w:t>e</w:t>
      </w:r>
      <w:r w:rsidRPr="001D236A">
        <w:rPr>
          <w:rFonts w:ascii="Perpetua" w:hAnsi="Perpetua"/>
          <w:sz w:val="24"/>
          <w:szCs w:val="24"/>
        </w:rPr>
        <w:t xml:space="preserve">d </w:t>
      </w:r>
      <w:r>
        <w:rPr>
          <w:rFonts w:ascii="Perpetua" w:hAnsi="Perpetua"/>
          <w:sz w:val="24"/>
          <w:szCs w:val="24"/>
        </w:rPr>
        <w:t>M</w:t>
      </w:r>
      <w:r w:rsidRPr="001D236A">
        <w:rPr>
          <w:rFonts w:ascii="Perpetua" w:hAnsi="Perpetua"/>
          <w:sz w:val="24"/>
          <w:szCs w:val="24"/>
        </w:rPr>
        <w:t xml:space="preserve">. </w:t>
      </w:r>
      <w:r>
        <w:rPr>
          <w:rFonts w:ascii="Perpetua" w:hAnsi="Perpetua"/>
          <w:sz w:val="24"/>
          <w:szCs w:val="24"/>
        </w:rPr>
        <w:t>El-Sherbeeny, PhD</w:t>
      </w:r>
    </w:p>
    <w:p w:rsidR="00FD519A" w:rsidRDefault="00FD519A" w:rsidP="00FD519A">
      <w:pPr>
        <w:rPr>
          <w:rFonts w:ascii="Perpetua" w:hAnsi="Perpetua"/>
          <w:sz w:val="24"/>
          <w:szCs w:val="24"/>
        </w:rPr>
      </w:pPr>
      <w:r w:rsidRPr="001D236A">
        <w:rPr>
          <w:rFonts w:ascii="Perpetua" w:hAnsi="Perpetua"/>
          <w:sz w:val="24"/>
          <w:szCs w:val="24"/>
        </w:rPr>
        <w:t xml:space="preserve">Office: </w:t>
      </w:r>
      <w:r w:rsidRPr="003D2FCD">
        <w:rPr>
          <w:rFonts w:ascii="Perpetua" w:hAnsi="Perpetua"/>
          <w:sz w:val="24"/>
          <w:szCs w:val="24"/>
        </w:rPr>
        <w:t>Room</w:t>
      </w:r>
      <w:r>
        <w:rPr>
          <w:rFonts w:ascii="Perpetua" w:hAnsi="Perpetua"/>
          <w:sz w:val="24"/>
          <w:szCs w:val="24"/>
        </w:rPr>
        <w:t xml:space="preserve"> A2-128/1; e</w:t>
      </w:r>
      <w:r w:rsidRPr="001D236A">
        <w:rPr>
          <w:rFonts w:ascii="Perpetua" w:hAnsi="Perpetua"/>
          <w:sz w:val="24"/>
          <w:szCs w:val="24"/>
        </w:rPr>
        <w:t xml:space="preserve">mail: </w:t>
      </w:r>
      <w:hyperlink r:id="rId9" w:history="1">
        <w:r w:rsidRPr="00933DD2">
          <w:rPr>
            <w:rStyle w:val="Hyperlink"/>
            <w:rFonts w:ascii="Perpetua" w:hAnsi="Perpetua" w:cs="Courier 10cpi"/>
            <w:sz w:val="24"/>
            <w:szCs w:val="24"/>
          </w:rPr>
          <w:t>sherbo@hotmail.com</w:t>
        </w:r>
      </w:hyperlink>
      <w:r w:rsidR="00D1671D">
        <w:rPr>
          <w:rFonts w:ascii="Perpetua" w:hAnsi="Perpetua"/>
          <w:sz w:val="24"/>
          <w:szCs w:val="24"/>
        </w:rPr>
        <w:t xml:space="preserve"> / </w:t>
      </w:r>
      <w:hyperlink r:id="rId10" w:history="1">
        <w:r w:rsidR="00D1671D" w:rsidRPr="00180A70">
          <w:rPr>
            <w:rStyle w:val="Hyperlink"/>
            <w:rFonts w:ascii="Perpetua" w:hAnsi="Perpetua" w:cs="Courier 10cpi"/>
            <w:sz w:val="24"/>
            <w:szCs w:val="24"/>
          </w:rPr>
          <w:t>aelsherbeeny@ksu.edu.sa</w:t>
        </w:r>
      </w:hyperlink>
      <w:r w:rsidR="00D1671D">
        <w:rPr>
          <w:rFonts w:ascii="Perpetua" w:hAnsi="Perpetua"/>
          <w:sz w:val="24"/>
          <w:szCs w:val="24"/>
        </w:rPr>
        <w:t xml:space="preserve"> </w:t>
      </w:r>
    </w:p>
    <w:p w:rsidR="00FD519A" w:rsidRPr="001D236A" w:rsidRDefault="00FD519A" w:rsidP="00D1671D">
      <w:pPr>
        <w:rPr>
          <w:rFonts w:ascii="Perpetua" w:hAnsi="Perpetua"/>
          <w:sz w:val="24"/>
          <w:szCs w:val="24"/>
        </w:rPr>
      </w:pPr>
      <w:r>
        <w:rPr>
          <w:rFonts w:ascii="Perpetua" w:hAnsi="Perpetua"/>
          <w:sz w:val="24"/>
          <w:szCs w:val="24"/>
        </w:rPr>
        <w:t xml:space="preserve">Web Site: </w:t>
      </w:r>
      <w:hyperlink r:id="rId11" w:history="1">
        <w:r w:rsidR="00D1671D" w:rsidRPr="00180A70">
          <w:rPr>
            <w:rStyle w:val="Hyperlink"/>
            <w:rFonts w:ascii="Perpetua" w:hAnsi="Perpetua" w:cs="Courier 10cpi"/>
            <w:sz w:val="24"/>
            <w:szCs w:val="24"/>
          </w:rPr>
          <w:t>http://fac.ksu.edu.sa/aelsherbeeny</w:t>
        </w:r>
      </w:hyperlink>
    </w:p>
    <w:p w:rsidR="00FD519A" w:rsidRDefault="00FD519A" w:rsidP="00FD519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Phone (Office): +966-(0)</w:t>
      </w:r>
      <w:r w:rsidR="00D1671D">
        <w:rPr>
          <w:rFonts w:ascii="Perpetua" w:hAnsi="Perpetua" w:cs="Times New Roman"/>
          <w:sz w:val="24"/>
          <w:szCs w:val="24"/>
        </w:rPr>
        <w:t>1</w:t>
      </w:r>
      <w:r>
        <w:rPr>
          <w:rFonts w:ascii="Perpetua" w:hAnsi="Perpetua" w:cs="Times New Roman"/>
          <w:sz w:val="24"/>
          <w:szCs w:val="24"/>
        </w:rPr>
        <w:t>1-496-8535</w:t>
      </w:r>
    </w:p>
    <w:p w:rsidR="009738CF" w:rsidRPr="001D236A" w:rsidRDefault="009738CF" w:rsidP="00973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3D2FCD" w:rsidRDefault="003D2FCD" w:rsidP="009738CF">
      <w:pPr>
        <w:rPr>
          <w:rFonts w:ascii="Perpetua" w:hAnsi="Perpetua" w:cs="Tahoma"/>
          <w:b/>
          <w:bCs/>
          <w:sz w:val="24"/>
          <w:szCs w:val="24"/>
        </w:rPr>
      </w:pPr>
      <w:r>
        <w:rPr>
          <w:rFonts w:ascii="Perpetua" w:hAnsi="Perpetua" w:cs="Tahoma"/>
          <w:b/>
          <w:bCs/>
          <w:sz w:val="24"/>
          <w:szCs w:val="24"/>
        </w:rPr>
        <w:t>Teaching Assistant</w:t>
      </w:r>
    </w:p>
    <w:p w:rsidR="003D2FCD" w:rsidRPr="003D2FCD" w:rsidRDefault="003D2FCD" w:rsidP="009738CF">
      <w:pPr>
        <w:rPr>
          <w:rFonts w:ascii="Perpetua" w:hAnsi="Perpetua" w:cs="Tahoma"/>
          <w:sz w:val="24"/>
          <w:szCs w:val="24"/>
        </w:rPr>
      </w:pPr>
      <w:r>
        <w:rPr>
          <w:rFonts w:ascii="Perpetua" w:hAnsi="Perpetua" w:cs="Tahoma"/>
          <w:sz w:val="24"/>
          <w:szCs w:val="24"/>
        </w:rPr>
        <w:t xml:space="preserve">Ahmed </w:t>
      </w:r>
      <w:proofErr w:type="spellStart"/>
      <w:r>
        <w:rPr>
          <w:rFonts w:ascii="Perpetua" w:hAnsi="Perpetua" w:cs="Tahoma"/>
          <w:sz w:val="24"/>
          <w:szCs w:val="24"/>
        </w:rPr>
        <w:t>Tawheed</w:t>
      </w:r>
      <w:proofErr w:type="spellEnd"/>
      <w:r>
        <w:rPr>
          <w:rFonts w:ascii="Perpetua" w:hAnsi="Perpetua" w:cs="Tahoma"/>
          <w:sz w:val="24"/>
          <w:szCs w:val="24"/>
        </w:rPr>
        <w:t xml:space="preserve">, BSME; email: </w:t>
      </w:r>
      <w:hyperlink r:id="rId12" w:history="1">
        <w:r w:rsidRPr="004C7A01">
          <w:rPr>
            <w:rStyle w:val="Hyperlink"/>
            <w:rFonts w:ascii="Perpetua" w:hAnsi="Perpetua" w:cs="Tahoma"/>
            <w:sz w:val="24"/>
            <w:szCs w:val="24"/>
          </w:rPr>
          <w:t>Ahmed.Tawheed2020@yahoo.com</w:t>
        </w:r>
      </w:hyperlink>
      <w:r>
        <w:rPr>
          <w:rFonts w:ascii="Perpetua" w:hAnsi="Perpetua" w:cs="Tahoma"/>
          <w:sz w:val="24"/>
          <w:szCs w:val="24"/>
        </w:rPr>
        <w:t xml:space="preserve"> </w:t>
      </w:r>
    </w:p>
    <w:p w:rsidR="003D2FCD" w:rsidRPr="00FD519A" w:rsidRDefault="00FD519A" w:rsidP="009738CF">
      <w:pPr>
        <w:rPr>
          <w:rFonts w:ascii="Perpetua" w:hAnsi="Perpetua"/>
          <w:sz w:val="24"/>
          <w:szCs w:val="24"/>
        </w:rPr>
      </w:pPr>
      <w:r w:rsidRPr="00FD519A">
        <w:rPr>
          <w:rFonts w:ascii="Perpetua" w:hAnsi="Perpetua"/>
          <w:sz w:val="24"/>
          <w:szCs w:val="24"/>
        </w:rPr>
        <w:t>Office</w:t>
      </w:r>
      <w:r>
        <w:rPr>
          <w:rFonts w:ascii="Perpetua" w:hAnsi="Perpetua"/>
          <w:sz w:val="24"/>
          <w:szCs w:val="24"/>
        </w:rPr>
        <w:t xml:space="preserve">: </w:t>
      </w:r>
      <w:r w:rsidRPr="00AA41CB">
        <w:rPr>
          <w:rFonts w:ascii="Perpetua" w:hAnsi="Perpetua" w:cs="Times New Roman"/>
          <w:sz w:val="24"/>
          <w:szCs w:val="24"/>
        </w:rPr>
        <w:t>Ergonomics</w:t>
      </w:r>
      <w:r>
        <w:rPr>
          <w:rFonts w:ascii="Perpetua" w:hAnsi="Perpetua" w:cs="Times New Roman"/>
          <w:sz w:val="24"/>
          <w:szCs w:val="24"/>
          <w:lang w:val="fr-FR"/>
        </w:rPr>
        <w:t xml:space="preserve"> </w:t>
      </w:r>
      <w:r w:rsidRPr="003D2FCD">
        <w:rPr>
          <w:rFonts w:ascii="Perpetua" w:hAnsi="Perpetua" w:cs="Times New Roman"/>
          <w:sz w:val="24"/>
          <w:szCs w:val="24"/>
        </w:rPr>
        <w:t>Lab</w:t>
      </w:r>
      <w:r>
        <w:rPr>
          <w:rFonts w:ascii="Perpetua" w:hAnsi="Perpetua" w:cs="Times New Roman"/>
          <w:sz w:val="24"/>
          <w:szCs w:val="24"/>
          <w:lang w:val="fr-FR"/>
        </w:rPr>
        <w:t xml:space="preserve"> (AG-65)</w:t>
      </w:r>
    </w:p>
    <w:p w:rsidR="003B0EE3" w:rsidRDefault="003B0EE3" w:rsidP="009738CF">
      <w:pPr>
        <w:rPr>
          <w:rFonts w:ascii="Perpetua" w:hAnsi="Perpetua" w:cs="Tahoma"/>
          <w:b/>
          <w:bCs/>
          <w:sz w:val="24"/>
          <w:szCs w:val="24"/>
        </w:rPr>
      </w:pPr>
    </w:p>
    <w:p w:rsidR="009738CF" w:rsidRPr="001D236A" w:rsidRDefault="009738CF" w:rsidP="009738CF">
      <w:pPr>
        <w:rPr>
          <w:rFonts w:ascii="Perpetua" w:hAnsi="Perpetua" w:cs="Tahoma"/>
          <w:b/>
          <w:bCs/>
          <w:sz w:val="24"/>
          <w:szCs w:val="24"/>
        </w:rPr>
      </w:pPr>
      <w:r w:rsidRPr="001D236A">
        <w:rPr>
          <w:rFonts w:ascii="Perpetua" w:hAnsi="Perpetua" w:cs="Tahoma"/>
          <w:b/>
          <w:bCs/>
          <w:sz w:val="24"/>
          <w:szCs w:val="24"/>
        </w:rPr>
        <w:t>Office Hours</w:t>
      </w:r>
    </w:p>
    <w:p w:rsidR="00FD519A" w:rsidRPr="001D236A" w:rsidRDefault="00FD519A" w:rsidP="00D1671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sz w:val="24"/>
          <w:szCs w:val="24"/>
        </w:rPr>
      </w:pPr>
      <w:r w:rsidRPr="001D236A">
        <w:rPr>
          <w:rFonts w:ascii="Perpetua" w:hAnsi="Perpetua"/>
          <w:sz w:val="24"/>
          <w:szCs w:val="24"/>
        </w:rPr>
        <w:t>I adopt an open-office policy. You are encouraged to come to my office and ask questions, consult, provide feedback, or give suggestions at anytime during the day. Best times to find me in the office this semester are:</w:t>
      </w:r>
      <w:r w:rsidRPr="001D236A">
        <w:rPr>
          <w:rFonts w:ascii="Perpetua" w:hAnsi="Perpetua"/>
          <w:sz w:val="24"/>
          <w:szCs w:val="24"/>
        </w:rPr>
        <w:tab/>
      </w:r>
      <w:r w:rsidR="00A3292D">
        <w:rPr>
          <w:rFonts w:ascii="Perpetua" w:hAnsi="Perpetua"/>
          <w:b/>
          <w:bCs/>
          <w:sz w:val="24"/>
          <w:szCs w:val="24"/>
        </w:rPr>
        <w:t>S</w:t>
      </w:r>
      <w:r w:rsidR="00D1671D">
        <w:rPr>
          <w:rFonts w:ascii="Perpetua" w:hAnsi="Perpetua"/>
          <w:b/>
          <w:bCs/>
          <w:sz w:val="24"/>
          <w:szCs w:val="24"/>
        </w:rPr>
        <w:t xml:space="preserve">, </w:t>
      </w:r>
      <w:proofErr w:type="spellStart"/>
      <w:r w:rsidR="00D1671D">
        <w:rPr>
          <w:rFonts w:ascii="Perpetua" w:hAnsi="Perpetua"/>
          <w:b/>
          <w:bCs/>
          <w:sz w:val="24"/>
          <w:szCs w:val="24"/>
        </w:rPr>
        <w:t>Tu</w:t>
      </w:r>
      <w:proofErr w:type="spellEnd"/>
      <w:r w:rsidR="00D1671D">
        <w:rPr>
          <w:rFonts w:ascii="Perpetua" w:hAnsi="Perpetua"/>
          <w:b/>
          <w:bCs/>
          <w:sz w:val="24"/>
          <w:szCs w:val="24"/>
        </w:rPr>
        <w:t xml:space="preserve">, </w:t>
      </w:r>
      <w:proofErr w:type="spellStart"/>
      <w:proofErr w:type="gramStart"/>
      <w:r w:rsidR="00D1671D">
        <w:rPr>
          <w:rFonts w:ascii="Perpetua" w:hAnsi="Perpetua"/>
          <w:b/>
          <w:bCs/>
          <w:sz w:val="24"/>
          <w:szCs w:val="24"/>
        </w:rPr>
        <w:t>Th</w:t>
      </w:r>
      <w:proofErr w:type="spellEnd"/>
      <w:proofErr w:type="gramEnd"/>
      <w:r w:rsidR="00A3292D">
        <w:rPr>
          <w:rFonts w:ascii="Perpetua" w:hAnsi="Perpetua"/>
          <w:b/>
          <w:bCs/>
          <w:sz w:val="24"/>
          <w:szCs w:val="24"/>
        </w:rPr>
        <w:t xml:space="preserve">: </w:t>
      </w:r>
      <w:r w:rsidR="00D1671D">
        <w:rPr>
          <w:rFonts w:ascii="Perpetua" w:hAnsi="Perpetua"/>
          <w:b/>
          <w:bCs/>
          <w:sz w:val="24"/>
          <w:szCs w:val="24"/>
        </w:rPr>
        <w:t>11 AM</w:t>
      </w:r>
      <w:r w:rsidR="00A3292D">
        <w:rPr>
          <w:rFonts w:ascii="Perpetua" w:hAnsi="Perpetua"/>
          <w:b/>
          <w:bCs/>
          <w:sz w:val="24"/>
          <w:szCs w:val="24"/>
        </w:rPr>
        <w:t xml:space="preserve"> – </w:t>
      </w:r>
      <w:r w:rsidR="00D1671D">
        <w:rPr>
          <w:rFonts w:ascii="Perpetua" w:hAnsi="Perpetua"/>
          <w:b/>
          <w:bCs/>
          <w:sz w:val="24"/>
          <w:szCs w:val="24"/>
        </w:rPr>
        <w:t>12</w:t>
      </w:r>
      <w:r w:rsidR="00A3292D">
        <w:rPr>
          <w:rFonts w:ascii="Perpetua" w:hAnsi="Perpetua"/>
          <w:b/>
          <w:bCs/>
          <w:sz w:val="24"/>
          <w:szCs w:val="24"/>
        </w:rPr>
        <w:t xml:space="preserve"> </w:t>
      </w:r>
      <w:r w:rsidR="00D1671D">
        <w:rPr>
          <w:rFonts w:ascii="Perpetua" w:hAnsi="Perpetua"/>
          <w:b/>
          <w:bCs/>
          <w:sz w:val="24"/>
          <w:szCs w:val="24"/>
        </w:rPr>
        <w:t>Noon</w:t>
      </w:r>
      <w:r w:rsidR="00A3292D">
        <w:rPr>
          <w:rFonts w:ascii="Perpetua" w:hAnsi="Perpetua"/>
          <w:b/>
          <w:bCs/>
          <w:sz w:val="24"/>
          <w:szCs w:val="24"/>
        </w:rPr>
        <w:t xml:space="preserve">; </w:t>
      </w:r>
      <w:r w:rsidR="00D1671D">
        <w:rPr>
          <w:rFonts w:ascii="Perpetua" w:hAnsi="Perpetua"/>
          <w:b/>
          <w:bCs/>
          <w:sz w:val="24"/>
          <w:szCs w:val="24"/>
        </w:rPr>
        <w:t>M</w:t>
      </w:r>
      <w:r w:rsidR="00CC78AE">
        <w:rPr>
          <w:rFonts w:ascii="Perpetua" w:hAnsi="Perpetua"/>
          <w:b/>
          <w:bCs/>
          <w:sz w:val="24"/>
          <w:szCs w:val="24"/>
        </w:rPr>
        <w:t xml:space="preserve">: </w:t>
      </w:r>
      <w:r w:rsidR="00D1671D">
        <w:rPr>
          <w:rFonts w:ascii="Perpetua" w:hAnsi="Perpetua"/>
          <w:b/>
          <w:bCs/>
          <w:sz w:val="24"/>
          <w:szCs w:val="24"/>
        </w:rPr>
        <w:t>01 – 03</w:t>
      </w:r>
      <w:r w:rsidR="00A50E7B">
        <w:rPr>
          <w:rFonts w:ascii="Perpetua" w:hAnsi="Perpetua"/>
          <w:b/>
          <w:bCs/>
          <w:sz w:val="24"/>
          <w:szCs w:val="24"/>
        </w:rPr>
        <w:t xml:space="preserve"> </w:t>
      </w:r>
      <w:r w:rsidR="00D1671D">
        <w:rPr>
          <w:rFonts w:ascii="Perpetua" w:hAnsi="Perpetua"/>
          <w:b/>
          <w:bCs/>
          <w:sz w:val="24"/>
          <w:szCs w:val="24"/>
        </w:rPr>
        <w:t>P</w:t>
      </w:r>
      <w:r w:rsidR="00CC78AE">
        <w:rPr>
          <w:rFonts w:ascii="Perpetua" w:hAnsi="Perpetua"/>
          <w:b/>
          <w:bCs/>
          <w:sz w:val="24"/>
          <w:szCs w:val="24"/>
        </w:rPr>
        <w:t>M</w:t>
      </w:r>
      <w:r>
        <w:rPr>
          <w:rFonts w:ascii="Perpetua" w:hAnsi="Perpetua"/>
          <w:sz w:val="24"/>
          <w:szCs w:val="24"/>
        </w:rPr>
        <w:t>.</w:t>
      </w:r>
    </w:p>
    <w:p w:rsidR="009738CF" w:rsidRPr="001D236A" w:rsidRDefault="009738CF" w:rsidP="009738CF">
      <w:pPr>
        <w:rPr>
          <w:rFonts w:ascii="Perpetua" w:hAnsi="Perpetua" w:cs="Times New Roman"/>
          <w:sz w:val="24"/>
          <w:szCs w:val="24"/>
        </w:rPr>
      </w:pPr>
    </w:p>
    <w:p w:rsidR="009738CF" w:rsidRPr="007A6AD5" w:rsidRDefault="009738CF" w:rsidP="003D2FCD">
      <w:pPr>
        <w:rPr>
          <w:rFonts w:ascii="Perpetua" w:hAnsi="Perpetua" w:cs="Tahoma"/>
          <w:sz w:val="24"/>
          <w:szCs w:val="24"/>
        </w:rPr>
      </w:pPr>
      <w:r w:rsidRPr="001D236A">
        <w:rPr>
          <w:rFonts w:ascii="Perpetua" w:hAnsi="Perpetua" w:cs="Tahoma"/>
          <w:b/>
          <w:bCs/>
          <w:sz w:val="24"/>
          <w:szCs w:val="24"/>
        </w:rPr>
        <w:t>Textbook</w:t>
      </w:r>
      <w:r w:rsidR="007A6AD5">
        <w:rPr>
          <w:rFonts w:ascii="Perpetua" w:hAnsi="Perpetua" w:cs="Tahoma"/>
          <w:b/>
          <w:bCs/>
          <w:sz w:val="24"/>
          <w:szCs w:val="24"/>
        </w:rPr>
        <w:t>:</w:t>
      </w:r>
      <w:r w:rsidR="007A6AD5">
        <w:rPr>
          <w:rFonts w:ascii="Perpetua" w:hAnsi="Perpetua" w:cs="Tahoma"/>
          <w:sz w:val="24"/>
          <w:szCs w:val="24"/>
        </w:rPr>
        <w:t xml:space="preserve"> </w:t>
      </w:r>
      <w:r w:rsidR="00A30847" w:rsidRPr="00A30847">
        <w:rPr>
          <w:rFonts w:ascii="Perpetua" w:hAnsi="Perpetua" w:cs="Tahoma"/>
          <w:b/>
          <w:bCs/>
          <w:i/>
          <w:iCs/>
          <w:sz w:val="24"/>
          <w:szCs w:val="24"/>
        </w:rPr>
        <w:t>Human Factors in Engineering and Design</w:t>
      </w:r>
      <w:r w:rsidR="007A6AD5">
        <w:rPr>
          <w:rFonts w:ascii="Perpetua" w:hAnsi="Perpetua" w:cs="Tahoma"/>
          <w:sz w:val="24"/>
          <w:szCs w:val="24"/>
        </w:rPr>
        <w:t>.</w:t>
      </w:r>
      <w:r w:rsidR="00A30847">
        <w:rPr>
          <w:rFonts w:ascii="Perpetua" w:hAnsi="Perpetua" w:cs="Tahoma"/>
          <w:sz w:val="24"/>
          <w:szCs w:val="24"/>
        </w:rPr>
        <w:t xml:space="preserve"> </w:t>
      </w:r>
      <w:r w:rsidR="00A74B6D">
        <w:rPr>
          <w:rFonts w:ascii="Perpetua" w:hAnsi="Perpetua" w:cs="Tahoma"/>
          <w:sz w:val="24"/>
          <w:szCs w:val="24"/>
        </w:rPr>
        <w:t xml:space="preserve">Mark S. </w:t>
      </w:r>
      <w:r w:rsidR="00A30847">
        <w:rPr>
          <w:rFonts w:ascii="Perpetua" w:hAnsi="Perpetua" w:cs="Tahoma"/>
          <w:sz w:val="24"/>
          <w:szCs w:val="24"/>
        </w:rPr>
        <w:t>Sander</w:t>
      </w:r>
      <w:r w:rsidR="00A74B6D">
        <w:rPr>
          <w:rFonts w:ascii="Perpetua" w:hAnsi="Perpetua" w:cs="Tahoma"/>
          <w:sz w:val="24"/>
          <w:szCs w:val="24"/>
        </w:rPr>
        <w:t xml:space="preserve">s, Ernest J. McCormick. </w:t>
      </w:r>
      <w:proofErr w:type="gramStart"/>
      <w:r w:rsidR="003D2FCD">
        <w:rPr>
          <w:rFonts w:ascii="Perpetua" w:hAnsi="Perpetua" w:cs="Tahoma"/>
          <w:sz w:val="24"/>
          <w:szCs w:val="24"/>
        </w:rPr>
        <w:t>Seventh</w:t>
      </w:r>
      <w:r w:rsidR="00A74B6D">
        <w:rPr>
          <w:rFonts w:ascii="Perpetua" w:hAnsi="Perpetua" w:cs="Tahoma"/>
          <w:sz w:val="24"/>
          <w:szCs w:val="24"/>
        </w:rPr>
        <w:t xml:space="preserve"> Ed</w:t>
      </w:r>
      <w:r w:rsidR="009E0CFB">
        <w:rPr>
          <w:rFonts w:ascii="Perpetua" w:hAnsi="Perpetua" w:cs="Tahoma"/>
          <w:sz w:val="24"/>
          <w:szCs w:val="24"/>
        </w:rPr>
        <w:t>ition</w:t>
      </w:r>
      <w:r w:rsidR="00A74B6D">
        <w:rPr>
          <w:rFonts w:ascii="Perpetua" w:hAnsi="Perpetua" w:cs="Tahoma"/>
          <w:sz w:val="24"/>
          <w:szCs w:val="24"/>
        </w:rPr>
        <w:t>.</w:t>
      </w:r>
      <w:proofErr w:type="gramEnd"/>
      <w:r w:rsidR="00A74B6D">
        <w:rPr>
          <w:rFonts w:ascii="Perpetua" w:hAnsi="Perpetua" w:cs="Tahoma"/>
          <w:sz w:val="24"/>
          <w:szCs w:val="24"/>
        </w:rPr>
        <w:t xml:space="preserve"> McGraw: New York, 1993. ISBN</w:t>
      </w:r>
      <w:r w:rsidR="009E0CFB">
        <w:rPr>
          <w:rFonts w:ascii="Perpetua" w:hAnsi="Perpetua" w:cs="Tahoma"/>
          <w:sz w:val="24"/>
          <w:szCs w:val="24"/>
        </w:rPr>
        <w:t>:</w:t>
      </w:r>
      <w:r w:rsidR="00A74B6D">
        <w:rPr>
          <w:rFonts w:ascii="Perpetua" w:hAnsi="Perpetua" w:cs="Tahoma"/>
          <w:sz w:val="24"/>
          <w:szCs w:val="24"/>
        </w:rPr>
        <w:t xml:space="preserve"> 0-07-112826-3.</w:t>
      </w:r>
    </w:p>
    <w:p w:rsidR="009738CF" w:rsidRPr="001D236A" w:rsidRDefault="009738CF" w:rsidP="009738CF">
      <w:pPr>
        <w:rPr>
          <w:rFonts w:ascii="Perpetua" w:hAnsi="Perpetua" w:cs="Tahoma"/>
          <w:b/>
          <w:bCs/>
          <w:sz w:val="24"/>
          <w:szCs w:val="24"/>
        </w:rPr>
      </w:pPr>
    </w:p>
    <w:p w:rsidR="009738CF" w:rsidRPr="001D236A" w:rsidRDefault="00A74B6D" w:rsidP="00FD519A">
      <w:pPr>
        <w:rPr>
          <w:rFonts w:ascii="Perpetua" w:hAnsi="Perpetua"/>
          <w:sz w:val="24"/>
          <w:szCs w:val="24"/>
        </w:rPr>
      </w:pPr>
      <w:r>
        <w:rPr>
          <w:rFonts w:ascii="Perpetua" w:hAnsi="Perpetua" w:cs="Tahoma"/>
          <w:b/>
          <w:bCs/>
          <w:sz w:val="24"/>
          <w:szCs w:val="24"/>
        </w:rPr>
        <w:t>Reference</w:t>
      </w:r>
      <w:r w:rsidR="00E11CF1">
        <w:rPr>
          <w:rFonts w:ascii="Perpetua" w:hAnsi="Perpetua" w:cs="Tahoma"/>
          <w:b/>
          <w:bCs/>
          <w:sz w:val="24"/>
          <w:szCs w:val="24"/>
        </w:rPr>
        <w:t xml:space="preserve">: </w:t>
      </w:r>
      <w:proofErr w:type="spellStart"/>
      <w:r w:rsidR="00B026C3" w:rsidRPr="00B026C3">
        <w:rPr>
          <w:rFonts w:ascii="Perpetua" w:hAnsi="Perpetua"/>
          <w:b/>
          <w:bCs/>
          <w:i/>
          <w:iCs/>
          <w:sz w:val="24"/>
          <w:szCs w:val="24"/>
        </w:rPr>
        <w:t>Bodyspace</w:t>
      </w:r>
      <w:proofErr w:type="spellEnd"/>
      <w:r w:rsidR="00B026C3" w:rsidRPr="00B026C3">
        <w:rPr>
          <w:rFonts w:ascii="Perpetua" w:hAnsi="Perpetua"/>
          <w:b/>
          <w:bCs/>
          <w:i/>
          <w:iCs/>
          <w:sz w:val="24"/>
          <w:szCs w:val="24"/>
        </w:rPr>
        <w:t>: Anthropometry, Ergonom</w:t>
      </w:r>
      <w:r w:rsidR="00B026C3">
        <w:rPr>
          <w:rFonts w:ascii="Perpetua" w:hAnsi="Perpetua"/>
          <w:b/>
          <w:bCs/>
          <w:i/>
          <w:iCs/>
          <w:sz w:val="24"/>
          <w:szCs w:val="24"/>
        </w:rPr>
        <w:t xml:space="preserve">ics and the Design of </w:t>
      </w:r>
      <w:r w:rsidR="00B026C3" w:rsidRPr="000A0FF0">
        <w:rPr>
          <w:rFonts w:ascii="Perpetua" w:hAnsi="Perpetua"/>
          <w:b/>
          <w:bCs/>
          <w:i/>
          <w:iCs/>
          <w:sz w:val="24"/>
          <w:szCs w:val="24"/>
        </w:rPr>
        <w:t>Work</w:t>
      </w:r>
      <w:r w:rsidR="002478C8">
        <w:rPr>
          <w:rFonts w:ascii="Perpetua" w:hAnsi="Perpetua"/>
          <w:sz w:val="24"/>
          <w:szCs w:val="24"/>
        </w:rPr>
        <w:t>.</w:t>
      </w:r>
      <w:r w:rsidR="002478C8" w:rsidRPr="007A6AD5">
        <w:rPr>
          <w:rFonts w:ascii="Perpetua" w:hAnsi="Perpetua"/>
          <w:sz w:val="24"/>
          <w:szCs w:val="24"/>
        </w:rPr>
        <w:t xml:space="preserve"> </w:t>
      </w:r>
      <w:r w:rsidR="00B026C3" w:rsidRPr="00B026C3">
        <w:rPr>
          <w:rFonts w:ascii="Perpetua" w:hAnsi="Perpetua"/>
          <w:sz w:val="24"/>
          <w:szCs w:val="24"/>
        </w:rPr>
        <w:t>Stephen Pheasant</w:t>
      </w:r>
      <w:r w:rsidR="00FD519A">
        <w:rPr>
          <w:rFonts w:ascii="Perpetua" w:hAnsi="Perpetua"/>
          <w:sz w:val="24"/>
          <w:szCs w:val="24"/>
        </w:rPr>
        <w:t xml:space="preserve">, Christine M. </w:t>
      </w:r>
      <w:proofErr w:type="spellStart"/>
      <w:r w:rsidR="00FD519A">
        <w:rPr>
          <w:rFonts w:ascii="Perpetua" w:hAnsi="Perpetua"/>
          <w:sz w:val="24"/>
          <w:szCs w:val="24"/>
        </w:rPr>
        <w:t>Haslegrave</w:t>
      </w:r>
      <w:proofErr w:type="spellEnd"/>
      <w:r w:rsidR="00B026C3">
        <w:rPr>
          <w:rFonts w:ascii="Perpetua" w:hAnsi="Perpetua"/>
          <w:sz w:val="24"/>
          <w:szCs w:val="24"/>
        </w:rPr>
        <w:t xml:space="preserve">. </w:t>
      </w:r>
      <w:proofErr w:type="gramStart"/>
      <w:r w:rsidR="00FD519A">
        <w:rPr>
          <w:rFonts w:ascii="Perpetua" w:hAnsi="Perpetua"/>
          <w:sz w:val="24"/>
          <w:szCs w:val="24"/>
        </w:rPr>
        <w:t>Third</w:t>
      </w:r>
      <w:r w:rsidR="00B026C3" w:rsidRPr="00B026C3">
        <w:rPr>
          <w:rFonts w:ascii="Perpetua" w:hAnsi="Perpetua"/>
          <w:sz w:val="24"/>
          <w:szCs w:val="24"/>
        </w:rPr>
        <w:t xml:space="preserve"> Edition</w:t>
      </w:r>
      <w:r w:rsidR="00B026C3">
        <w:rPr>
          <w:rFonts w:ascii="Perpetua" w:hAnsi="Perpetua"/>
          <w:sz w:val="24"/>
          <w:szCs w:val="24"/>
        </w:rPr>
        <w:t>.</w:t>
      </w:r>
      <w:proofErr w:type="gramEnd"/>
      <w:r w:rsidR="00B026C3">
        <w:rPr>
          <w:rFonts w:ascii="Perpetua" w:hAnsi="Perpetua"/>
          <w:sz w:val="24"/>
          <w:szCs w:val="24"/>
        </w:rPr>
        <w:t xml:space="preserve"> Taylor and Francis: </w:t>
      </w:r>
      <w:r w:rsidR="00FD519A">
        <w:rPr>
          <w:rFonts w:ascii="Perpetua" w:hAnsi="Perpetua"/>
          <w:sz w:val="24"/>
          <w:szCs w:val="24"/>
        </w:rPr>
        <w:t>Boca Raton</w:t>
      </w:r>
      <w:r w:rsidR="00B026C3">
        <w:rPr>
          <w:rFonts w:ascii="Perpetua" w:hAnsi="Perpetua"/>
          <w:sz w:val="24"/>
          <w:szCs w:val="24"/>
        </w:rPr>
        <w:t>, 200</w:t>
      </w:r>
      <w:r w:rsidR="00FD519A">
        <w:rPr>
          <w:rFonts w:ascii="Perpetua" w:hAnsi="Perpetua"/>
          <w:sz w:val="24"/>
          <w:szCs w:val="24"/>
        </w:rPr>
        <w:t>6</w:t>
      </w:r>
      <w:r w:rsidR="007A6AD5" w:rsidRPr="007A6AD5">
        <w:rPr>
          <w:rFonts w:ascii="Perpetua" w:hAnsi="Perpetua"/>
          <w:sz w:val="24"/>
          <w:szCs w:val="24"/>
        </w:rPr>
        <w:t>.</w:t>
      </w:r>
      <w:r w:rsidR="009E0CFB">
        <w:rPr>
          <w:rFonts w:ascii="Perpetua" w:hAnsi="Perpetua"/>
          <w:sz w:val="24"/>
          <w:szCs w:val="24"/>
        </w:rPr>
        <w:t xml:space="preserve"> ISBN: </w:t>
      </w:r>
      <w:r w:rsidR="00FD519A">
        <w:rPr>
          <w:rFonts w:ascii="Perpetua" w:hAnsi="Perpetua"/>
          <w:sz w:val="24"/>
          <w:szCs w:val="24"/>
        </w:rPr>
        <w:t>0</w:t>
      </w:r>
      <w:r w:rsidR="009E0CFB">
        <w:rPr>
          <w:rFonts w:ascii="Perpetua" w:hAnsi="Perpetua"/>
          <w:sz w:val="24"/>
          <w:szCs w:val="24"/>
        </w:rPr>
        <w:t>-</w:t>
      </w:r>
      <w:r w:rsidR="00FD519A">
        <w:rPr>
          <w:rFonts w:ascii="Perpetua" w:hAnsi="Perpetua"/>
          <w:sz w:val="24"/>
          <w:szCs w:val="24"/>
        </w:rPr>
        <w:t>415-28520-8</w:t>
      </w:r>
      <w:r w:rsidR="009E0CFB">
        <w:rPr>
          <w:rFonts w:ascii="Perpetua" w:hAnsi="Perpetua"/>
          <w:sz w:val="24"/>
          <w:szCs w:val="24"/>
        </w:rPr>
        <w:t>.</w:t>
      </w:r>
    </w:p>
    <w:p w:rsidR="003D2FCD" w:rsidRDefault="003D2FCD" w:rsidP="009738CF">
      <w:pPr>
        <w:rPr>
          <w:rFonts w:ascii="Perpetua" w:hAnsi="Perpetua" w:cs="Arial"/>
          <w:b/>
          <w:bCs/>
          <w:sz w:val="24"/>
          <w:szCs w:val="24"/>
        </w:rPr>
      </w:pPr>
    </w:p>
    <w:p w:rsidR="00015B8C" w:rsidRDefault="00015B8C" w:rsidP="009738CF">
      <w:pPr>
        <w:rPr>
          <w:rFonts w:ascii="Perpetua" w:hAnsi="Perpetua" w:cs="Arial"/>
          <w:b/>
          <w:bCs/>
          <w:sz w:val="24"/>
          <w:szCs w:val="24"/>
        </w:rPr>
      </w:pPr>
      <w:r w:rsidRPr="001D236A">
        <w:rPr>
          <w:rFonts w:ascii="Perpetua" w:hAnsi="Perpetua" w:cs="Arial"/>
          <w:b/>
          <w:bCs/>
          <w:sz w:val="24"/>
          <w:szCs w:val="24"/>
        </w:rPr>
        <w:t>Website</w:t>
      </w:r>
      <w:r w:rsidR="00233808" w:rsidRPr="001D236A">
        <w:rPr>
          <w:rFonts w:ascii="Perpetua" w:hAnsi="Perpetua" w:cs="Arial"/>
          <w:b/>
          <w:bCs/>
          <w:sz w:val="24"/>
          <w:szCs w:val="24"/>
        </w:rPr>
        <w:t>s</w:t>
      </w:r>
      <w:r w:rsidR="008C4B36">
        <w:rPr>
          <w:rFonts w:ascii="Perpetua" w:hAnsi="Perpetua" w:cs="Arial"/>
          <w:b/>
          <w:bCs/>
          <w:sz w:val="24"/>
          <w:szCs w:val="24"/>
        </w:rPr>
        <w:t xml:space="preserve"> (sample)</w:t>
      </w:r>
    </w:p>
    <w:p w:rsidR="000E14A3" w:rsidRDefault="00D107E0" w:rsidP="000E14A3">
      <w:pPr>
        <w:rPr>
          <w:rFonts w:ascii="Perpetua" w:hAnsi="Perpetua" w:cs="Times New Roman"/>
          <w:sz w:val="24"/>
          <w:szCs w:val="24"/>
        </w:rPr>
      </w:pPr>
      <w:hyperlink r:id="rId13" w:history="1">
        <w:r w:rsidR="00F15AF9" w:rsidRPr="008E67C7">
          <w:rPr>
            <w:rStyle w:val="Hyperlink"/>
            <w:rFonts w:ascii="Perpetua" w:hAnsi="Perpetua"/>
            <w:sz w:val="24"/>
            <w:szCs w:val="24"/>
          </w:rPr>
          <w:t>http://en.wikipedia.org/wiki/Human_factors</w:t>
        </w:r>
      </w:hyperlink>
      <w:r w:rsidR="00F15AF9">
        <w:rPr>
          <w:rFonts w:ascii="Perpetua" w:hAnsi="Perpetua" w:cs="Times New Roman"/>
          <w:sz w:val="24"/>
          <w:szCs w:val="24"/>
        </w:rPr>
        <w:t xml:space="preserve"> </w:t>
      </w:r>
      <w:r w:rsidR="000E14A3">
        <w:rPr>
          <w:rFonts w:ascii="Perpetua" w:hAnsi="Perpetua" w:cs="Times New Roman"/>
          <w:sz w:val="24"/>
          <w:szCs w:val="24"/>
        </w:rPr>
        <w:t xml:space="preserve"> </w:t>
      </w:r>
    </w:p>
    <w:p w:rsidR="00FE4895" w:rsidRDefault="00D107E0" w:rsidP="00EC799D">
      <w:pPr>
        <w:rPr>
          <w:rFonts w:ascii="Perpetua" w:hAnsi="Perpetua" w:cs="Times New Roman"/>
          <w:sz w:val="24"/>
          <w:szCs w:val="24"/>
        </w:rPr>
      </w:pPr>
      <w:hyperlink r:id="rId14" w:history="1">
        <w:r w:rsidR="00F15AF9" w:rsidRPr="008E67C7">
          <w:rPr>
            <w:rStyle w:val="Hyperlink"/>
            <w:rFonts w:ascii="Perpetua" w:hAnsi="Perpetua"/>
            <w:sz w:val="24"/>
            <w:szCs w:val="24"/>
          </w:rPr>
          <w:t>http://reliability.sandia.gov/Human_Factor_Engineering/human_factor_engineering.html</w:t>
        </w:r>
      </w:hyperlink>
      <w:r w:rsidR="00F15AF9">
        <w:rPr>
          <w:rFonts w:ascii="Perpetua" w:hAnsi="Perpetua" w:cs="Times New Roman"/>
          <w:sz w:val="24"/>
          <w:szCs w:val="24"/>
        </w:rPr>
        <w:t xml:space="preserve"> </w:t>
      </w:r>
      <w:r w:rsidR="00FE4895">
        <w:rPr>
          <w:rFonts w:ascii="Perpetua" w:hAnsi="Perpetua" w:cs="Times New Roman"/>
          <w:sz w:val="24"/>
          <w:szCs w:val="24"/>
        </w:rPr>
        <w:t xml:space="preserve"> </w:t>
      </w:r>
    </w:p>
    <w:p w:rsidR="00705EE9" w:rsidRDefault="00705EE9" w:rsidP="00EC799D">
      <w:pPr>
        <w:rPr>
          <w:rFonts w:ascii="Perpetua" w:hAnsi="Perpetua" w:cs="Times New Roman"/>
          <w:sz w:val="24"/>
          <w:szCs w:val="24"/>
        </w:rPr>
      </w:pPr>
    </w:p>
    <w:p w:rsidR="00705EE9" w:rsidRPr="001D236A" w:rsidRDefault="00705EE9" w:rsidP="00705EE9">
      <w:pPr>
        <w:rPr>
          <w:rFonts w:ascii="Perpetua" w:hAnsi="Perpetua" w:cs="Tahoma"/>
          <w:b/>
          <w:bCs/>
          <w:sz w:val="24"/>
          <w:szCs w:val="24"/>
        </w:rPr>
      </w:pPr>
      <w:r>
        <w:rPr>
          <w:rFonts w:ascii="Perpetua" w:hAnsi="Perpetua" w:cs="Tahoma"/>
          <w:b/>
          <w:bCs/>
          <w:sz w:val="24"/>
          <w:szCs w:val="24"/>
        </w:rPr>
        <w:t>Computer Usage</w:t>
      </w:r>
    </w:p>
    <w:p w:rsidR="00705EE9" w:rsidRDefault="00705EE9" w:rsidP="00204541">
      <w:pPr>
        <w:rPr>
          <w:rFonts w:ascii="Perpetua" w:hAnsi="Perpetua" w:cs="Times New Roman"/>
          <w:sz w:val="24"/>
          <w:szCs w:val="24"/>
        </w:rPr>
      </w:pPr>
      <w:r>
        <w:rPr>
          <w:rFonts w:ascii="Perpetua" w:hAnsi="Perpetua" w:cs="Times New Roman"/>
          <w:sz w:val="24"/>
          <w:szCs w:val="24"/>
        </w:rPr>
        <w:t>Standard packages are required for analyzing results, comparing between post and pre-intervention results, and using computerized assessment tools to measure ergonomic risk factors (such as QEC and RULA).</w:t>
      </w:r>
    </w:p>
    <w:p w:rsidR="00705EE9" w:rsidRDefault="00705EE9" w:rsidP="00705EE9">
      <w:pPr>
        <w:rPr>
          <w:rFonts w:ascii="Perpetua" w:hAnsi="Perpetua" w:cs="Tahoma"/>
          <w:b/>
          <w:bCs/>
          <w:sz w:val="24"/>
          <w:szCs w:val="24"/>
        </w:rPr>
      </w:pPr>
    </w:p>
    <w:p w:rsidR="00705EE9" w:rsidRPr="001D236A" w:rsidRDefault="00705EE9" w:rsidP="00705EE9">
      <w:pPr>
        <w:rPr>
          <w:rFonts w:ascii="Perpetua" w:hAnsi="Perpetua" w:cs="Tahoma"/>
          <w:b/>
          <w:bCs/>
          <w:sz w:val="24"/>
          <w:szCs w:val="24"/>
        </w:rPr>
      </w:pPr>
      <w:r>
        <w:rPr>
          <w:rFonts w:ascii="Perpetua" w:hAnsi="Perpetua" w:cs="Tahoma"/>
          <w:b/>
          <w:bCs/>
          <w:sz w:val="24"/>
          <w:szCs w:val="24"/>
        </w:rPr>
        <w:t>Project Work</w:t>
      </w:r>
    </w:p>
    <w:p w:rsidR="00705EE9" w:rsidRPr="00E11CF1" w:rsidRDefault="00705EE9" w:rsidP="00D1671D">
      <w:pPr>
        <w:pStyle w:val="BodyTextIndent"/>
        <w:ind w:left="0"/>
        <w:rPr>
          <w:rFonts w:ascii="Perpetua" w:hAnsi="Perpetua" w:cs="Times New Roman"/>
          <w:sz w:val="24"/>
          <w:szCs w:val="24"/>
        </w:rPr>
      </w:pPr>
      <w:r>
        <w:rPr>
          <w:rFonts w:ascii="Perpetua" w:hAnsi="Perpetua" w:cs="Times New Roman"/>
          <w:sz w:val="24"/>
          <w:szCs w:val="24"/>
        </w:rPr>
        <w:t>The project entails the following activities: performing an ergonomic evaluation of a certain industrial case, measuring the current case situation and proposing the required ergonomic intervention (and if possible) measuring or predicting the effects of intervention, performing a full analysis of the existing methods, and developing a proposed method.</w:t>
      </w:r>
      <w:r w:rsidR="00D1671D">
        <w:rPr>
          <w:rFonts w:ascii="Perpetua" w:hAnsi="Perpetua" w:cs="Times New Roman"/>
          <w:sz w:val="24"/>
          <w:szCs w:val="24"/>
        </w:rPr>
        <w:t xml:space="preserve"> Alternatively, you may be asked to perform a literature review related to advances on one of the human factors engineering topics discussed in this course.</w:t>
      </w:r>
    </w:p>
    <w:p w:rsidR="00705EE9" w:rsidRDefault="00705EE9" w:rsidP="00705EE9">
      <w:pPr>
        <w:rPr>
          <w:rFonts w:ascii="Perpetua" w:hAnsi="Perpetua" w:cs="Tahoma"/>
          <w:b/>
          <w:bCs/>
          <w:sz w:val="24"/>
          <w:szCs w:val="24"/>
        </w:rPr>
      </w:pPr>
    </w:p>
    <w:p w:rsidR="00EC799D" w:rsidRPr="007623FF" w:rsidRDefault="00EC799D" w:rsidP="00EC799D">
      <w:pPr>
        <w:pBdr>
          <w:bottom w:val="single" w:sz="4" w:space="1" w:color="auto"/>
        </w:pBdr>
        <w:shd w:val="clear" w:color="auto" w:fill="FFFF99"/>
        <w:rPr>
          <w:rFonts w:ascii="Perpetua" w:hAnsi="Perpetua" w:cs="Tahoma"/>
          <w:b/>
          <w:bCs/>
          <w:sz w:val="24"/>
          <w:szCs w:val="24"/>
        </w:rPr>
      </w:pPr>
      <w:r>
        <w:rPr>
          <w:rFonts w:ascii="Perpetua" w:hAnsi="Perpetua" w:cs="Tahoma"/>
          <w:b/>
          <w:bCs/>
          <w:sz w:val="24"/>
          <w:szCs w:val="24"/>
        </w:rPr>
        <w:t>Course Objectives</w:t>
      </w:r>
    </w:p>
    <w:p w:rsidR="00EC799D" w:rsidRDefault="00EC799D" w:rsidP="00EC799D">
      <w:pPr>
        <w:pStyle w:val="BodyText"/>
        <w:rPr>
          <w:rFonts w:ascii="Perpetua" w:hAnsi="Perpetua" w:cs="Times New Roman"/>
          <w:sz w:val="24"/>
          <w:szCs w:val="24"/>
        </w:rPr>
      </w:pPr>
    </w:p>
    <w:p w:rsidR="00EC799D" w:rsidRDefault="00757535" w:rsidP="00CC6987">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The course introduce</w:t>
      </w:r>
      <w:r w:rsidR="00BE4B7E">
        <w:rPr>
          <w:rFonts w:ascii="Perpetua" w:hAnsi="Perpetua" w:cs="Times New Roman"/>
          <w:sz w:val="24"/>
          <w:szCs w:val="24"/>
        </w:rPr>
        <w:t>s</w:t>
      </w:r>
      <w:r>
        <w:rPr>
          <w:rFonts w:ascii="Perpetua" w:hAnsi="Perpetua" w:cs="Times New Roman"/>
          <w:sz w:val="24"/>
          <w:szCs w:val="24"/>
        </w:rPr>
        <w:t xml:space="preserve"> the students to the field of human factors </w:t>
      </w:r>
      <w:r w:rsidR="00D1671D">
        <w:rPr>
          <w:rFonts w:ascii="Perpetua" w:hAnsi="Perpetua" w:cs="Times New Roman"/>
          <w:sz w:val="24"/>
          <w:szCs w:val="24"/>
        </w:rPr>
        <w:t xml:space="preserve">engineering </w:t>
      </w:r>
      <w:r>
        <w:rPr>
          <w:rFonts w:ascii="Perpetua" w:hAnsi="Perpetua" w:cs="Times New Roman"/>
          <w:sz w:val="24"/>
          <w:szCs w:val="24"/>
        </w:rPr>
        <w:t xml:space="preserve">so that they </w:t>
      </w:r>
      <w:r w:rsidR="009E0CFB">
        <w:rPr>
          <w:rFonts w:ascii="Perpetua" w:hAnsi="Perpetua" w:cs="Times New Roman"/>
          <w:sz w:val="24"/>
          <w:szCs w:val="24"/>
        </w:rPr>
        <w:t xml:space="preserve">can </w:t>
      </w:r>
      <w:r>
        <w:rPr>
          <w:rFonts w:ascii="Perpetua" w:hAnsi="Perpetua" w:cs="Times New Roman"/>
          <w:sz w:val="24"/>
          <w:szCs w:val="24"/>
        </w:rPr>
        <w:t>make full recognition of the abilities and limitation</w:t>
      </w:r>
      <w:r w:rsidR="00705EE9">
        <w:rPr>
          <w:rFonts w:ascii="Perpetua" w:hAnsi="Perpetua" w:cs="Times New Roman"/>
          <w:sz w:val="24"/>
          <w:szCs w:val="24"/>
        </w:rPr>
        <w:t>s</w:t>
      </w:r>
      <w:r>
        <w:rPr>
          <w:rFonts w:ascii="Perpetua" w:hAnsi="Perpetua" w:cs="Times New Roman"/>
          <w:sz w:val="24"/>
          <w:szCs w:val="24"/>
        </w:rPr>
        <w:t xml:space="preserve"> of human</w:t>
      </w:r>
      <w:r w:rsidR="009E0CFB">
        <w:rPr>
          <w:rFonts w:ascii="Perpetua" w:hAnsi="Perpetua" w:cs="Times New Roman"/>
          <w:sz w:val="24"/>
          <w:szCs w:val="24"/>
        </w:rPr>
        <w:t xml:space="preserve"> beings</w:t>
      </w:r>
      <w:r>
        <w:rPr>
          <w:rFonts w:ascii="Perpetua" w:hAnsi="Perpetua" w:cs="Times New Roman"/>
          <w:sz w:val="24"/>
          <w:szCs w:val="24"/>
        </w:rPr>
        <w:t xml:space="preserve"> (operator or user) in order to enhance certain desirable values such as safety, job satisfaction, efficiency, and wellbeing. The course help</w:t>
      </w:r>
      <w:r w:rsidR="00705EE9">
        <w:rPr>
          <w:rFonts w:ascii="Perpetua" w:hAnsi="Perpetua" w:cs="Times New Roman"/>
          <w:sz w:val="24"/>
          <w:szCs w:val="24"/>
        </w:rPr>
        <w:t>s</w:t>
      </w:r>
      <w:r>
        <w:rPr>
          <w:rFonts w:ascii="Perpetua" w:hAnsi="Perpetua" w:cs="Times New Roman"/>
          <w:sz w:val="24"/>
          <w:szCs w:val="24"/>
        </w:rPr>
        <w:t xml:space="preserve"> the student in understanding how to optimize the relationship between people and technology.</w:t>
      </w:r>
    </w:p>
    <w:p w:rsidR="00EC799D" w:rsidRDefault="00EC799D" w:rsidP="00EC799D">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9738CF" w:rsidRPr="001D236A" w:rsidRDefault="00A05750" w:rsidP="0096456D">
      <w:pPr>
        <w:pBdr>
          <w:bottom w:val="single" w:sz="4" w:space="1" w:color="auto"/>
        </w:pBdr>
        <w:shd w:val="clear" w:color="auto" w:fill="FFFF99"/>
        <w:rPr>
          <w:rFonts w:ascii="Perpetua" w:hAnsi="Perpetua" w:cs="Tahoma"/>
          <w:b/>
          <w:bCs/>
          <w:sz w:val="24"/>
          <w:szCs w:val="24"/>
          <w:highlight w:val="lightGray"/>
        </w:rPr>
      </w:pPr>
      <w:r>
        <w:rPr>
          <w:rFonts w:ascii="Perpetua" w:hAnsi="Perpetua" w:cs="Tahoma"/>
          <w:b/>
          <w:bCs/>
          <w:sz w:val="24"/>
          <w:szCs w:val="24"/>
        </w:rPr>
        <w:t xml:space="preserve">Intended </w:t>
      </w:r>
      <w:r w:rsidR="00CA3026">
        <w:rPr>
          <w:rFonts w:ascii="Perpetua" w:hAnsi="Perpetua" w:cs="Tahoma"/>
          <w:b/>
          <w:bCs/>
          <w:sz w:val="24"/>
          <w:szCs w:val="24"/>
        </w:rPr>
        <w:t>Learning Outcomes</w:t>
      </w:r>
    </w:p>
    <w:p w:rsidR="009738CF" w:rsidRPr="001D236A" w:rsidRDefault="007F606B" w:rsidP="007F606B">
      <w:pPr>
        <w:tabs>
          <w:tab w:val="left" w:pos="-1440"/>
          <w:tab w:val="left" w:pos="-720"/>
          <w:tab w:val="left" w:pos="0"/>
          <w:tab w:val="left" w:pos="1735"/>
        </w:tabs>
        <w:jc w:val="both"/>
        <w:rPr>
          <w:rFonts w:ascii="Perpetua" w:hAnsi="Perpetua" w:cs="Times New Roman"/>
          <w:sz w:val="24"/>
          <w:szCs w:val="24"/>
        </w:rPr>
      </w:pPr>
      <w:r>
        <w:rPr>
          <w:rFonts w:ascii="Perpetua" w:hAnsi="Perpetua" w:cs="Times New Roman"/>
          <w:sz w:val="24"/>
          <w:szCs w:val="24"/>
        </w:rPr>
        <w:tab/>
      </w:r>
    </w:p>
    <w:p w:rsidR="002478C8" w:rsidRDefault="002478C8" w:rsidP="00BE4B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Perpetua" w:hAnsi="Perpetua" w:cs="Times New Roman"/>
          <w:sz w:val="24"/>
          <w:szCs w:val="24"/>
        </w:rPr>
      </w:pPr>
      <w:r>
        <w:rPr>
          <w:rFonts w:ascii="Perpetua" w:hAnsi="Perpetua" w:cs="Times New Roman"/>
          <w:sz w:val="24"/>
          <w:szCs w:val="24"/>
        </w:rPr>
        <w:t>At the end of this course, students are expected to:</w:t>
      </w:r>
    </w:p>
    <w:p w:rsidR="002478C8" w:rsidRDefault="00BE4B7E"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Understand the type of interactions (and the interfaces needed) between humans and any physical entity [</w:t>
      </w:r>
      <w:r w:rsidRPr="00BE4B7E">
        <w:rPr>
          <w:rFonts w:ascii="Perpetua" w:hAnsi="Perpetua" w:cs="Times New Roman"/>
          <w:b/>
          <w:bCs/>
          <w:sz w:val="24"/>
          <w:szCs w:val="24"/>
        </w:rPr>
        <w:t>c</w:t>
      </w:r>
      <w:r>
        <w:rPr>
          <w:rFonts w:ascii="Perpetua" w:hAnsi="Perpetua" w:cs="Times New Roman"/>
          <w:sz w:val="24"/>
          <w:szCs w:val="24"/>
        </w:rPr>
        <w:t>].</w:t>
      </w:r>
    </w:p>
    <w:p w:rsidR="00957D76" w:rsidRDefault="00BE4B7E"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 xml:space="preserve">Learn the process of information processing and how it affects </w:t>
      </w:r>
      <w:r w:rsidR="00735B4E">
        <w:rPr>
          <w:rFonts w:ascii="Perpetua" w:hAnsi="Perpetua" w:cs="Times New Roman"/>
          <w:sz w:val="24"/>
          <w:szCs w:val="24"/>
        </w:rPr>
        <w:t>the behavior and capabilities of humans [</w:t>
      </w:r>
      <w:r w:rsidR="00735B4E" w:rsidRPr="00735B4E">
        <w:rPr>
          <w:rFonts w:ascii="Perpetua" w:hAnsi="Perpetua" w:cs="Times New Roman"/>
          <w:b/>
          <w:bCs/>
          <w:sz w:val="24"/>
          <w:szCs w:val="24"/>
        </w:rPr>
        <w:t>a</w:t>
      </w:r>
      <w:r w:rsidR="00735B4E">
        <w:rPr>
          <w:rFonts w:ascii="Perpetua" w:hAnsi="Perpetua" w:cs="Times New Roman"/>
          <w:sz w:val="24"/>
          <w:szCs w:val="24"/>
        </w:rPr>
        <w:t>].</w:t>
      </w:r>
    </w:p>
    <w:p w:rsidR="00735B4E" w:rsidRDefault="002F2995"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lastRenderedPageBreak/>
        <w:t xml:space="preserve">Have the ability </w:t>
      </w:r>
      <w:r w:rsidR="00735B4E">
        <w:rPr>
          <w:rFonts w:ascii="Perpetua" w:hAnsi="Perpetua" w:cs="Times New Roman"/>
          <w:sz w:val="24"/>
          <w:szCs w:val="24"/>
        </w:rPr>
        <w:t>to recognize human capabilities and limitations [</w:t>
      </w:r>
      <w:r w:rsidR="00735B4E" w:rsidRPr="00735B4E">
        <w:rPr>
          <w:rFonts w:ascii="Perpetua" w:hAnsi="Perpetua" w:cs="Times New Roman"/>
          <w:b/>
          <w:bCs/>
          <w:sz w:val="24"/>
          <w:szCs w:val="24"/>
        </w:rPr>
        <w:t>c, f</w:t>
      </w:r>
      <w:r w:rsidR="00735B4E">
        <w:rPr>
          <w:rFonts w:ascii="Perpetua" w:hAnsi="Perpetua" w:cs="Times New Roman"/>
          <w:sz w:val="24"/>
          <w:szCs w:val="24"/>
        </w:rPr>
        <w:t>].</w:t>
      </w:r>
    </w:p>
    <w:p w:rsidR="00735B4E" w:rsidRDefault="002F2995"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Have the ability</w:t>
      </w:r>
      <w:r w:rsidR="0054419E">
        <w:rPr>
          <w:rFonts w:ascii="Perpetua" w:hAnsi="Perpetua" w:cs="Times New Roman"/>
          <w:sz w:val="24"/>
          <w:szCs w:val="24"/>
        </w:rPr>
        <w:t xml:space="preserve"> to make ergonomic assessments and propose improvements for controls, hand tools, devices, and the workplace [</w:t>
      </w:r>
      <w:r w:rsidR="0054419E" w:rsidRPr="0054419E">
        <w:rPr>
          <w:rFonts w:ascii="Perpetua" w:hAnsi="Perpetua" w:cs="Times New Roman"/>
          <w:b/>
          <w:bCs/>
          <w:sz w:val="24"/>
          <w:szCs w:val="24"/>
        </w:rPr>
        <w:t>a, b, c</w:t>
      </w:r>
      <w:r w:rsidR="0054419E">
        <w:rPr>
          <w:rFonts w:ascii="Perpetua" w:hAnsi="Perpetua" w:cs="Times New Roman"/>
          <w:sz w:val="24"/>
          <w:szCs w:val="24"/>
        </w:rPr>
        <w:t>].</w:t>
      </w:r>
    </w:p>
    <w:p w:rsidR="0054419E" w:rsidRDefault="00F6352C"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Learn the importance of anthropometric considerations in the design of machines,</w:t>
      </w:r>
      <w:r w:rsidR="00C432FA">
        <w:rPr>
          <w:rFonts w:ascii="Perpetua" w:hAnsi="Perpetua" w:cs="Times New Roman"/>
          <w:sz w:val="24"/>
          <w:szCs w:val="24"/>
        </w:rPr>
        <w:t xml:space="preserve"> tools, devices, products, and </w:t>
      </w:r>
      <w:r>
        <w:rPr>
          <w:rFonts w:ascii="Perpetua" w:hAnsi="Perpetua" w:cs="Times New Roman"/>
          <w:sz w:val="24"/>
          <w:szCs w:val="24"/>
        </w:rPr>
        <w:t>workplace</w:t>
      </w:r>
      <w:r w:rsidR="00C432FA">
        <w:rPr>
          <w:rFonts w:ascii="Perpetua" w:hAnsi="Perpetua" w:cs="Times New Roman"/>
          <w:sz w:val="24"/>
          <w:szCs w:val="24"/>
        </w:rPr>
        <w:t>s</w:t>
      </w:r>
      <w:r>
        <w:rPr>
          <w:rFonts w:ascii="Perpetua" w:hAnsi="Perpetua" w:cs="Times New Roman"/>
          <w:sz w:val="24"/>
          <w:szCs w:val="24"/>
        </w:rPr>
        <w:t xml:space="preserve"> [</w:t>
      </w:r>
      <w:r w:rsidRPr="00F6352C">
        <w:rPr>
          <w:rFonts w:ascii="Perpetua" w:hAnsi="Perpetua" w:cs="Times New Roman"/>
          <w:b/>
          <w:bCs/>
          <w:sz w:val="24"/>
          <w:szCs w:val="24"/>
        </w:rPr>
        <w:t>a, b, c</w:t>
      </w:r>
      <w:r>
        <w:rPr>
          <w:rFonts w:ascii="Perpetua" w:hAnsi="Perpetua" w:cs="Times New Roman"/>
          <w:sz w:val="24"/>
          <w:szCs w:val="24"/>
        </w:rPr>
        <w:t>].</w:t>
      </w:r>
    </w:p>
    <w:p w:rsidR="00F6352C" w:rsidRDefault="00F6352C" w:rsidP="00A36AC4">
      <w:pPr>
        <w:numPr>
          <w:ilvl w:val="0"/>
          <w:numId w:val="1"/>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Learn how humans are affected by environmental and thermal factors, lighting, and vibrations [</w:t>
      </w:r>
      <w:r w:rsidR="00AB1BF7">
        <w:rPr>
          <w:rFonts w:ascii="Perpetua" w:hAnsi="Perpetua" w:cs="Times New Roman"/>
          <w:b/>
          <w:bCs/>
          <w:sz w:val="24"/>
          <w:szCs w:val="24"/>
        </w:rPr>
        <w:t>f</w:t>
      </w:r>
      <w:r>
        <w:rPr>
          <w:rFonts w:ascii="Perpetua" w:hAnsi="Perpetua" w:cs="Times New Roman"/>
          <w:sz w:val="24"/>
          <w:szCs w:val="24"/>
        </w:rPr>
        <w:t>].</w:t>
      </w:r>
    </w:p>
    <w:p w:rsidR="009738CF" w:rsidRPr="000B6B81" w:rsidRDefault="00C57F3A" w:rsidP="000B6B81">
      <w:pPr>
        <w:pBdr>
          <w:bottom w:val="single" w:sz="4" w:space="1" w:color="auto"/>
        </w:pBdr>
        <w:shd w:val="clear" w:color="auto" w:fill="FFFF99"/>
        <w:spacing w:before="360"/>
        <w:rPr>
          <w:rFonts w:ascii="Perpetua" w:hAnsi="Perpetua" w:cs="Tahoma"/>
          <w:b/>
          <w:bCs/>
          <w:sz w:val="24"/>
          <w:szCs w:val="24"/>
        </w:rPr>
      </w:pPr>
      <w:r>
        <w:rPr>
          <w:rFonts w:ascii="Perpetua" w:hAnsi="Perpetua" w:cs="Tahoma"/>
          <w:b/>
          <w:bCs/>
          <w:sz w:val="24"/>
          <w:szCs w:val="24"/>
        </w:rPr>
        <w:t>Course Polic</w:t>
      </w:r>
      <w:r w:rsidR="008C4B36">
        <w:rPr>
          <w:rFonts w:ascii="Perpetua" w:hAnsi="Perpetua" w:cs="Tahoma"/>
          <w:b/>
          <w:bCs/>
          <w:sz w:val="24"/>
          <w:szCs w:val="24"/>
        </w:rPr>
        <w:t>ies</w:t>
      </w:r>
    </w:p>
    <w:p w:rsidR="009738CF" w:rsidRPr="001D236A" w:rsidRDefault="009738CF" w:rsidP="009738CF">
      <w:pPr>
        <w:pStyle w:val="BodyTextIndent"/>
        <w:ind w:left="0"/>
        <w:rPr>
          <w:rFonts w:ascii="Perpetua" w:hAnsi="Perpetua" w:cs="Times New Roman"/>
          <w:sz w:val="24"/>
          <w:szCs w:val="24"/>
        </w:rPr>
      </w:pPr>
    </w:p>
    <w:p w:rsidR="009738CF" w:rsidRPr="001D236A" w:rsidRDefault="009738CF" w:rsidP="009738CF">
      <w:pPr>
        <w:rPr>
          <w:rFonts w:ascii="Perpetua" w:hAnsi="Perpetua" w:cs="Tahoma"/>
          <w:b/>
          <w:bCs/>
          <w:sz w:val="24"/>
          <w:szCs w:val="24"/>
        </w:rPr>
      </w:pPr>
      <w:r w:rsidRPr="001D236A">
        <w:rPr>
          <w:rFonts w:ascii="Perpetua" w:hAnsi="Perpetua" w:cs="Tahoma"/>
          <w:b/>
          <w:bCs/>
          <w:sz w:val="24"/>
          <w:szCs w:val="24"/>
        </w:rPr>
        <w:t>Homework Policy</w:t>
      </w:r>
    </w:p>
    <w:p w:rsidR="009738CF" w:rsidRPr="001D236A" w:rsidRDefault="00EE0B8A" w:rsidP="00145560">
      <w:pPr>
        <w:pStyle w:val="BodyTextIndent"/>
        <w:ind w:left="0"/>
        <w:rPr>
          <w:rFonts w:ascii="Perpetua" w:hAnsi="Perpetua" w:cs="Times New Roman"/>
          <w:sz w:val="24"/>
          <w:szCs w:val="24"/>
        </w:rPr>
      </w:pPr>
      <w:r>
        <w:rPr>
          <w:rFonts w:ascii="Perpetua" w:hAnsi="Perpetua" w:cs="Times New Roman"/>
          <w:sz w:val="24"/>
          <w:szCs w:val="24"/>
        </w:rPr>
        <w:t>P</w:t>
      </w:r>
      <w:r w:rsidR="009738CF" w:rsidRPr="001D236A">
        <w:rPr>
          <w:rFonts w:ascii="Perpetua" w:hAnsi="Perpetua" w:cs="Times New Roman"/>
          <w:sz w:val="24"/>
          <w:szCs w:val="24"/>
        </w:rPr>
        <w:t>roblems will be assigned</w:t>
      </w:r>
      <w:r>
        <w:rPr>
          <w:rFonts w:ascii="Perpetua" w:hAnsi="Perpetua" w:cs="Times New Roman"/>
          <w:sz w:val="24"/>
          <w:szCs w:val="24"/>
        </w:rPr>
        <w:t xml:space="preserve"> </w:t>
      </w:r>
      <w:r w:rsidR="00814A5A">
        <w:rPr>
          <w:rFonts w:ascii="Perpetua" w:hAnsi="Perpetua" w:cs="Times New Roman"/>
          <w:sz w:val="24"/>
          <w:szCs w:val="24"/>
        </w:rPr>
        <w:t xml:space="preserve">and collected </w:t>
      </w:r>
      <w:r w:rsidR="00145560">
        <w:rPr>
          <w:rFonts w:ascii="Perpetua" w:hAnsi="Perpetua" w:cs="Times New Roman"/>
          <w:sz w:val="24"/>
          <w:szCs w:val="24"/>
        </w:rPr>
        <w:t>often</w:t>
      </w:r>
      <w:r w:rsidR="009738CF" w:rsidRPr="001D236A">
        <w:rPr>
          <w:rFonts w:ascii="Perpetua" w:hAnsi="Perpetua" w:cs="Times New Roman"/>
          <w:sz w:val="24"/>
          <w:szCs w:val="24"/>
        </w:rPr>
        <w:t xml:space="preserve">. </w:t>
      </w:r>
      <w:r>
        <w:rPr>
          <w:rFonts w:ascii="Perpetua" w:hAnsi="Perpetua" w:cs="Times New Roman"/>
          <w:sz w:val="24"/>
          <w:szCs w:val="24"/>
        </w:rPr>
        <w:t xml:space="preserve">I will try my best </w:t>
      </w:r>
      <w:r w:rsidR="00814A5A">
        <w:rPr>
          <w:rFonts w:ascii="Perpetua" w:hAnsi="Perpetua" w:cs="Times New Roman"/>
          <w:sz w:val="24"/>
          <w:szCs w:val="24"/>
        </w:rPr>
        <w:t>to</w:t>
      </w:r>
      <w:r>
        <w:rPr>
          <w:rFonts w:ascii="Perpetua" w:hAnsi="Perpetua" w:cs="Times New Roman"/>
          <w:sz w:val="24"/>
          <w:szCs w:val="24"/>
        </w:rPr>
        <w:t xml:space="preserve"> grade and promptly </w:t>
      </w:r>
      <w:r w:rsidR="00814A5A">
        <w:rPr>
          <w:rFonts w:ascii="Perpetua" w:hAnsi="Perpetua" w:cs="Times New Roman"/>
          <w:sz w:val="24"/>
          <w:szCs w:val="24"/>
        </w:rPr>
        <w:t>return</w:t>
      </w:r>
      <w:r>
        <w:rPr>
          <w:rFonts w:ascii="Perpetua" w:hAnsi="Perpetua" w:cs="Times New Roman"/>
          <w:sz w:val="24"/>
          <w:szCs w:val="24"/>
        </w:rPr>
        <w:t xml:space="preserve"> the results to you in order to </w:t>
      </w:r>
      <w:r w:rsidR="00814A5A">
        <w:rPr>
          <w:rFonts w:ascii="Perpetua" w:hAnsi="Perpetua" w:cs="Times New Roman"/>
          <w:sz w:val="24"/>
          <w:szCs w:val="24"/>
        </w:rPr>
        <w:t>stay up-to-date with your progress in the course. Your</w:t>
      </w:r>
      <w:r w:rsidR="009738CF" w:rsidRPr="001D236A">
        <w:rPr>
          <w:rFonts w:ascii="Perpetua" w:hAnsi="Perpetua" w:cs="Times New Roman"/>
          <w:sz w:val="24"/>
          <w:szCs w:val="24"/>
        </w:rPr>
        <w:t xml:space="preserve"> solution must be </w:t>
      </w:r>
      <w:r w:rsidR="00814A5A">
        <w:rPr>
          <w:rFonts w:ascii="Perpetua" w:hAnsi="Perpetua" w:cs="Times New Roman"/>
          <w:sz w:val="24"/>
          <w:szCs w:val="24"/>
        </w:rPr>
        <w:t xml:space="preserve">organized and neat, otherwise it will be returned to you ungraded. The solution must include a </w:t>
      </w:r>
      <w:r w:rsidR="009738CF" w:rsidRPr="001D236A">
        <w:rPr>
          <w:rFonts w:ascii="Perpetua" w:hAnsi="Perpetua" w:cs="Times New Roman"/>
          <w:sz w:val="24"/>
          <w:szCs w:val="24"/>
        </w:rPr>
        <w:t xml:space="preserve">problem </w:t>
      </w:r>
      <w:proofErr w:type="gramStart"/>
      <w:r w:rsidR="009738CF" w:rsidRPr="001D236A">
        <w:rPr>
          <w:rFonts w:ascii="Perpetua" w:hAnsi="Perpetua" w:cs="Times New Roman"/>
          <w:sz w:val="24"/>
          <w:szCs w:val="24"/>
        </w:rPr>
        <w:t>statement,</w:t>
      </w:r>
      <w:proofErr w:type="gramEnd"/>
      <w:r w:rsidR="009738CF" w:rsidRPr="001D236A">
        <w:rPr>
          <w:rFonts w:ascii="Perpetua" w:hAnsi="Perpetua" w:cs="Times New Roman"/>
          <w:sz w:val="24"/>
          <w:szCs w:val="24"/>
        </w:rPr>
        <w:t xml:space="preserve"> all pertinent solution steps, equations </w:t>
      </w:r>
      <w:r w:rsidR="00CE2052" w:rsidRPr="001D236A">
        <w:rPr>
          <w:rFonts w:ascii="Perpetua" w:hAnsi="Perpetua" w:cs="Times New Roman"/>
          <w:sz w:val="24"/>
          <w:szCs w:val="24"/>
        </w:rPr>
        <w:t>used</w:t>
      </w:r>
      <w:r w:rsidR="00CE2052">
        <w:rPr>
          <w:rFonts w:ascii="Perpetua" w:hAnsi="Perpetua" w:cs="Times New Roman"/>
          <w:sz w:val="24"/>
          <w:szCs w:val="24"/>
        </w:rPr>
        <w:t xml:space="preserve"> and</w:t>
      </w:r>
      <w:r w:rsidR="009738CF" w:rsidRPr="001D236A">
        <w:rPr>
          <w:rFonts w:ascii="Perpetua" w:hAnsi="Perpetua" w:cs="Times New Roman"/>
          <w:sz w:val="24"/>
          <w:szCs w:val="24"/>
        </w:rPr>
        <w:t xml:space="preserve"> assumptions made, and </w:t>
      </w:r>
      <w:r w:rsidR="009738CF" w:rsidRPr="00814A5A">
        <w:rPr>
          <w:rFonts w:ascii="Perpetua" w:hAnsi="Perpetua" w:cs="Times New Roman"/>
          <w:b/>
          <w:bCs/>
          <w:sz w:val="24"/>
          <w:szCs w:val="24"/>
        </w:rPr>
        <w:t>boxed</w:t>
      </w:r>
      <w:r w:rsidR="009738CF" w:rsidRPr="001D236A">
        <w:rPr>
          <w:rFonts w:ascii="Perpetua" w:hAnsi="Perpetua" w:cs="Times New Roman"/>
          <w:sz w:val="24"/>
          <w:szCs w:val="24"/>
        </w:rPr>
        <w:t xml:space="preserve"> answers with proper units. Use only one side of a sheet and start the solution of a new problem on a new page.</w:t>
      </w:r>
    </w:p>
    <w:p w:rsidR="009738CF" w:rsidRPr="001D236A" w:rsidRDefault="009738CF" w:rsidP="009738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A05750" w:rsidRPr="001D236A" w:rsidRDefault="00A05750" w:rsidP="00A05750">
      <w:pPr>
        <w:rPr>
          <w:rFonts w:ascii="Perpetua" w:hAnsi="Perpetua" w:cs="Tahoma"/>
          <w:sz w:val="24"/>
          <w:szCs w:val="24"/>
        </w:rPr>
      </w:pPr>
      <w:r w:rsidRPr="001D236A">
        <w:rPr>
          <w:rFonts w:ascii="Perpetua" w:hAnsi="Perpetua" w:cs="Tahoma"/>
          <w:b/>
          <w:bCs/>
          <w:sz w:val="24"/>
          <w:szCs w:val="24"/>
        </w:rPr>
        <w:t>Attendance</w:t>
      </w:r>
    </w:p>
    <w:p w:rsidR="00A05750" w:rsidRPr="001D236A" w:rsidRDefault="00814A5A" w:rsidP="00D75AC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Perpetua" w:hAnsi="Perpetua" w:cs="Times New Roman"/>
          <w:sz w:val="24"/>
          <w:szCs w:val="24"/>
        </w:rPr>
      </w:pPr>
      <w:r>
        <w:rPr>
          <w:rFonts w:ascii="Perpetua" w:hAnsi="Perpetua" w:cs="Times New Roman"/>
          <w:sz w:val="24"/>
          <w:szCs w:val="24"/>
          <w:u w:val="single"/>
        </w:rPr>
        <w:t>A</w:t>
      </w:r>
      <w:r w:rsidR="00A05750" w:rsidRPr="001D236A">
        <w:rPr>
          <w:rFonts w:ascii="Perpetua" w:hAnsi="Perpetua" w:cs="Times New Roman"/>
          <w:sz w:val="24"/>
          <w:szCs w:val="24"/>
          <w:u w:val="single"/>
        </w:rPr>
        <w:t xml:space="preserve">ttendance is </w:t>
      </w:r>
      <w:r w:rsidR="00F31E4E">
        <w:rPr>
          <w:rFonts w:ascii="Perpetua" w:hAnsi="Perpetua" w:cs="Times New Roman"/>
          <w:sz w:val="24"/>
          <w:szCs w:val="24"/>
          <w:u w:val="single"/>
        </w:rPr>
        <w:t>a must</w:t>
      </w:r>
      <w:r w:rsidR="00F23942">
        <w:rPr>
          <w:rFonts w:ascii="Perpetua" w:hAnsi="Perpetua" w:cs="Times New Roman"/>
          <w:sz w:val="24"/>
          <w:szCs w:val="24"/>
        </w:rPr>
        <w:t xml:space="preserve">! </w:t>
      </w:r>
      <w:r w:rsidR="00F23942" w:rsidRPr="00F23942">
        <w:rPr>
          <w:rFonts w:ascii="Perpetua" w:hAnsi="Perpetua" w:cs="Times"/>
          <w:sz w:val="24"/>
          <w:szCs w:val="24"/>
        </w:rPr>
        <w:t xml:space="preserve">Attendance will be taken at the beginning of each </w:t>
      </w:r>
      <w:r w:rsidR="00F23942">
        <w:rPr>
          <w:rFonts w:ascii="Perpetua" w:hAnsi="Perpetua" w:cs="Times"/>
          <w:sz w:val="24"/>
          <w:szCs w:val="24"/>
        </w:rPr>
        <w:t xml:space="preserve">class period. In case you are </w:t>
      </w:r>
      <w:r w:rsidR="00F23942" w:rsidRPr="00F23942">
        <w:rPr>
          <w:rFonts w:ascii="Perpetua" w:hAnsi="Perpetua" w:cs="Times"/>
          <w:sz w:val="24"/>
          <w:szCs w:val="24"/>
        </w:rPr>
        <w:t xml:space="preserve">not present when </w:t>
      </w:r>
      <w:r w:rsidR="00F23942">
        <w:rPr>
          <w:rFonts w:ascii="Perpetua" w:hAnsi="Perpetua" w:cs="Times"/>
          <w:sz w:val="24"/>
          <w:szCs w:val="24"/>
        </w:rPr>
        <w:t xml:space="preserve">attendance is </w:t>
      </w:r>
      <w:r w:rsidR="00D75AC4">
        <w:rPr>
          <w:rFonts w:ascii="Perpetua" w:hAnsi="Perpetua" w:cs="Times"/>
          <w:sz w:val="24"/>
          <w:szCs w:val="24"/>
        </w:rPr>
        <w:t>taken</w:t>
      </w:r>
      <w:r w:rsidR="00F23942" w:rsidRPr="00F23942">
        <w:rPr>
          <w:rFonts w:ascii="Perpetua" w:hAnsi="Perpetua" w:cs="Times"/>
          <w:sz w:val="24"/>
          <w:szCs w:val="24"/>
        </w:rPr>
        <w:t xml:space="preserve">, </w:t>
      </w:r>
      <w:r w:rsidR="00F23942" w:rsidRPr="00957D76">
        <w:rPr>
          <w:rFonts w:ascii="Perpetua" w:hAnsi="Perpetua" w:cs="Times"/>
          <w:sz w:val="24"/>
          <w:szCs w:val="24"/>
        </w:rPr>
        <w:t>you will be counted as absent</w:t>
      </w:r>
      <w:r w:rsidR="00F31E4E" w:rsidRPr="00957D76">
        <w:rPr>
          <w:rFonts w:ascii="Perpetua" w:hAnsi="Perpetua" w:cs="Times"/>
          <w:sz w:val="24"/>
          <w:szCs w:val="24"/>
        </w:rPr>
        <w:t>;</w:t>
      </w:r>
      <w:r w:rsidR="00F31E4E" w:rsidRPr="00F31E4E">
        <w:rPr>
          <w:rFonts w:ascii="Perpetua" w:hAnsi="Perpetua" w:cs="Times"/>
          <w:sz w:val="24"/>
          <w:szCs w:val="24"/>
        </w:rPr>
        <w:t xml:space="preserve"> no exceptions</w:t>
      </w:r>
      <w:r w:rsidR="00F23942" w:rsidRPr="00F23942">
        <w:rPr>
          <w:rFonts w:ascii="Perpetua" w:hAnsi="Perpetua" w:cs="Times"/>
          <w:sz w:val="24"/>
          <w:szCs w:val="24"/>
        </w:rPr>
        <w:t xml:space="preserve">. </w:t>
      </w:r>
      <w:r w:rsidR="009C2315">
        <w:rPr>
          <w:rFonts w:ascii="Perpetua" w:hAnsi="Perpetua" w:cs="Times New Roman"/>
          <w:sz w:val="24"/>
          <w:szCs w:val="24"/>
        </w:rPr>
        <w:t xml:space="preserve">Students who absent themselves during a semester for </w:t>
      </w:r>
      <w:r w:rsidR="009C2315" w:rsidRPr="00957D76">
        <w:rPr>
          <w:rFonts w:ascii="Perpetua" w:hAnsi="Perpetua" w:cs="Times New Roman"/>
          <w:sz w:val="24"/>
          <w:szCs w:val="24"/>
        </w:rPr>
        <w:t>more than 25%</w:t>
      </w:r>
      <w:r w:rsidR="009C2315">
        <w:rPr>
          <w:rFonts w:ascii="Perpetua" w:hAnsi="Perpetua" w:cs="Times New Roman"/>
          <w:sz w:val="24"/>
          <w:szCs w:val="24"/>
        </w:rPr>
        <w:t xml:space="preserve"> of the required number of lectures </w:t>
      </w:r>
      <w:r w:rsidR="00957D76">
        <w:rPr>
          <w:rFonts w:ascii="Perpetua" w:hAnsi="Perpetua" w:cs="Times New Roman"/>
          <w:sz w:val="24"/>
          <w:szCs w:val="24"/>
        </w:rPr>
        <w:t xml:space="preserve">may </w:t>
      </w:r>
      <w:r w:rsidR="009C2315">
        <w:rPr>
          <w:rFonts w:ascii="Perpetua" w:hAnsi="Perpetua" w:cs="Times New Roman"/>
          <w:sz w:val="24"/>
          <w:szCs w:val="24"/>
        </w:rPr>
        <w:t xml:space="preserve">not </w:t>
      </w:r>
      <w:r w:rsidR="00957D76">
        <w:rPr>
          <w:rFonts w:ascii="Perpetua" w:hAnsi="Perpetua" w:cs="Times New Roman"/>
          <w:sz w:val="24"/>
          <w:szCs w:val="24"/>
        </w:rPr>
        <w:t xml:space="preserve">be </w:t>
      </w:r>
      <w:r w:rsidR="009C2315">
        <w:rPr>
          <w:rFonts w:ascii="Perpetua" w:hAnsi="Perpetua" w:cs="Times New Roman"/>
          <w:sz w:val="24"/>
          <w:szCs w:val="24"/>
        </w:rPr>
        <w:t xml:space="preserve">allowed to continue the course, denied from sitting for the final examination, </w:t>
      </w:r>
      <w:r w:rsidR="009C2315" w:rsidRPr="00957D76">
        <w:rPr>
          <w:rFonts w:ascii="Perpetua" w:hAnsi="Perpetua" w:cs="Times New Roman"/>
          <w:sz w:val="24"/>
          <w:szCs w:val="24"/>
        </w:rPr>
        <w:t>and assigned a course grade of DN</w:t>
      </w:r>
      <w:r w:rsidR="009C2315">
        <w:rPr>
          <w:rFonts w:ascii="Perpetua" w:hAnsi="Perpetua" w:cs="Times New Roman"/>
          <w:sz w:val="24"/>
          <w:szCs w:val="24"/>
        </w:rPr>
        <w:t xml:space="preserve"> which is reported in their transcript</w:t>
      </w:r>
      <w:r w:rsidR="00957D76">
        <w:rPr>
          <w:rFonts w:ascii="Perpetua" w:hAnsi="Perpetua" w:cs="Times New Roman"/>
          <w:sz w:val="24"/>
          <w:szCs w:val="24"/>
        </w:rPr>
        <w:t>.</w:t>
      </w:r>
    </w:p>
    <w:p w:rsidR="00A05750" w:rsidRPr="001D236A" w:rsidRDefault="00A05750" w:rsidP="00A057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A05750" w:rsidRPr="001D236A" w:rsidRDefault="00A05750" w:rsidP="00A05750">
      <w:pPr>
        <w:rPr>
          <w:rFonts w:ascii="Perpetua" w:hAnsi="Perpetua" w:cs="Tahoma"/>
          <w:b/>
          <w:bCs/>
          <w:sz w:val="24"/>
          <w:szCs w:val="24"/>
        </w:rPr>
      </w:pPr>
      <w:r w:rsidRPr="001D236A">
        <w:rPr>
          <w:rFonts w:ascii="Perpetua" w:hAnsi="Perpetua" w:cs="Tahoma"/>
          <w:b/>
          <w:bCs/>
          <w:sz w:val="24"/>
          <w:szCs w:val="24"/>
        </w:rPr>
        <w:t>Class Discussion</w:t>
      </w:r>
    </w:p>
    <w:p w:rsidR="00A05750" w:rsidRPr="001D236A" w:rsidRDefault="00A05750" w:rsidP="00211CC4">
      <w:pPr>
        <w:pStyle w:val="BodyText"/>
        <w:rPr>
          <w:rFonts w:ascii="Perpetua" w:hAnsi="Perpetua" w:cs="Times New Roman"/>
          <w:sz w:val="24"/>
          <w:szCs w:val="24"/>
        </w:rPr>
      </w:pPr>
      <w:r w:rsidRPr="001D236A">
        <w:rPr>
          <w:rFonts w:ascii="Perpetua" w:hAnsi="Perpetua" w:cs="Times New Roman"/>
          <w:sz w:val="24"/>
          <w:szCs w:val="24"/>
        </w:rPr>
        <w:t>Communication is very important in achieving collective goals and objectives. Feel free to voice your opinions and ask questions anytime during a class period. Practice y</w:t>
      </w:r>
      <w:r w:rsidR="00211CC4">
        <w:rPr>
          <w:rFonts w:ascii="Perpetua" w:hAnsi="Perpetua" w:cs="Times New Roman"/>
          <w:sz w:val="24"/>
          <w:szCs w:val="24"/>
        </w:rPr>
        <w:t>our right and freedom to learn.</w:t>
      </w:r>
    </w:p>
    <w:p w:rsidR="00A05750" w:rsidRPr="001D236A" w:rsidRDefault="00A05750" w:rsidP="00A057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A05750" w:rsidRPr="001D236A" w:rsidRDefault="00A05750" w:rsidP="00A05750">
      <w:pPr>
        <w:rPr>
          <w:rFonts w:ascii="Perpetua" w:hAnsi="Perpetua" w:cs="Tahoma"/>
          <w:b/>
          <w:bCs/>
          <w:sz w:val="24"/>
          <w:szCs w:val="24"/>
        </w:rPr>
      </w:pPr>
      <w:r w:rsidRPr="001D236A">
        <w:rPr>
          <w:rFonts w:ascii="Perpetua" w:hAnsi="Perpetua" w:cs="Tahoma"/>
          <w:b/>
          <w:bCs/>
          <w:sz w:val="24"/>
          <w:szCs w:val="24"/>
        </w:rPr>
        <w:t>Help Sessions</w:t>
      </w:r>
    </w:p>
    <w:p w:rsidR="00A05750" w:rsidRPr="001D236A" w:rsidRDefault="00D47111" w:rsidP="00A057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t>H</w:t>
      </w:r>
      <w:r w:rsidR="00A05750" w:rsidRPr="001D236A">
        <w:rPr>
          <w:rFonts w:ascii="Perpetua" w:hAnsi="Perpetua" w:cs="Times New Roman"/>
          <w:sz w:val="24"/>
          <w:szCs w:val="24"/>
        </w:rPr>
        <w:t xml:space="preserve">elp sessions will be organized at convenient times as needed upon request from students. </w:t>
      </w:r>
    </w:p>
    <w:p w:rsidR="00A05750" w:rsidRPr="001D236A" w:rsidRDefault="00A05750" w:rsidP="00A05750">
      <w:pPr>
        <w:rPr>
          <w:rFonts w:ascii="Perpetua" w:hAnsi="Perpetua"/>
          <w:sz w:val="24"/>
          <w:szCs w:val="24"/>
        </w:rPr>
      </w:pPr>
    </w:p>
    <w:p w:rsidR="00A05750" w:rsidRPr="001D236A" w:rsidRDefault="00A05750" w:rsidP="00A05750">
      <w:pPr>
        <w:rPr>
          <w:rFonts w:ascii="Perpetua" w:hAnsi="Perpetua" w:cs="Tahoma"/>
          <w:b/>
          <w:bCs/>
          <w:sz w:val="24"/>
          <w:szCs w:val="24"/>
        </w:rPr>
      </w:pPr>
      <w:r w:rsidRPr="001D236A">
        <w:rPr>
          <w:rFonts w:ascii="Perpetua" w:hAnsi="Perpetua" w:cs="Tahoma"/>
          <w:b/>
          <w:bCs/>
          <w:sz w:val="24"/>
          <w:szCs w:val="24"/>
        </w:rPr>
        <w:t>Make-up Tests and Late homework Policy</w:t>
      </w:r>
    </w:p>
    <w:p w:rsidR="00A05750" w:rsidRPr="00CE2052" w:rsidRDefault="00211CC4" w:rsidP="00CE205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Perpetua" w:hAnsi="Perpetua" w:cs="Times New Roman"/>
          <w:sz w:val="24"/>
          <w:szCs w:val="24"/>
        </w:rPr>
      </w:pPr>
      <w:r>
        <w:rPr>
          <w:rFonts w:ascii="Perpetua" w:hAnsi="Perpetua" w:cs="Times New Roman"/>
          <w:sz w:val="24"/>
          <w:szCs w:val="24"/>
        </w:rPr>
        <w:t>No</w:t>
      </w:r>
      <w:r w:rsidR="00D47111">
        <w:rPr>
          <w:rFonts w:ascii="Perpetua" w:hAnsi="Perpetua" w:cs="Times New Roman"/>
          <w:sz w:val="24"/>
          <w:szCs w:val="24"/>
        </w:rPr>
        <w:t xml:space="preserve"> make</w:t>
      </w:r>
      <w:r w:rsidR="00A05750" w:rsidRPr="001D236A">
        <w:rPr>
          <w:rFonts w:ascii="Perpetua" w:hAnsi="Perpetua" w:cs="Times New Roman"/>
          <w:sz w:val="24"/>
          <w:szCs w:val="24"/>
        </w:rPr>
        <w:t xml:space="preserve">up test will be given and late homework will not be accepted unless the reason is beyond the student's control. </w:t>
      </w:r>
      <w:r w:rsidR="00CE2052">
        <w:rPr>
          <w:rFonts w:ascii="Perpetua" w:hAnsi="Perpetua" w:cs="Times New Roman"/>
          <w:sz w:val="24"/>
          <w:szCs w:val="24"/>
        </w:rPr>
        <w:t>A valid excuse must be presented.</w:t>
      </w:r>
    </w:p>
    <w:p w:rsidR="00A05750" w:rsidRPr="001D236A" w:rsidRDefault="00A05750" w:rsidP="00A0575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A05750" w:rsidRPr="001D236A" w:rsidRDefault="00A05750" w:rsidP="00A05750">
      <w:pPr>
        <w:rPr>
          <w:rFonts w:ascii="Perpetua" w:hAnsi="Perpetua" w:cs="Tahoma"/>
          <w:sz w:val="24"/>
          <w:szCs w:val="24"/>
        </w:rPr>
      </w:pPr>
      <w:r w:rsidRPr="001D236A">
        <w:rPr>
          <w:rFonts w:ascii="Perpetua" w:hAnsi="Perpetua" w:cs="Tahoma"/>
          <w:b/>
          <w:bCs/>
          <w:sz w:val="24"/>
          <w:szCs w:val="24"/>
        </w:rPr>
        <w:t>Expected Behavior</w:t>
      </w:r>
    </w:p>
    <w:p w:rsidR="00A05750" w:rsidRDefault="00A05750" w:rsidP="0008473C">
      <w:pPr>
        <w:pStyle w:val="BodyText"/>
        <w:rPr>
          <w:rFonts w:ascii="Perpetua" w:hAnsi="Perpetua" w:cs="Times New Roman"/>
          <w:sz w:val="24"/>
          <w:szCs w:val="24"/>
        </w:rPr>
      </w:pPr>
      <w:r w:rsidRPr="001D236A">
        <w:rPr>
          <w:rFonts w:ascii="Perpetua" w:hAnsi="Perpetua" w:cs="Times New Roman"/>
          <w:sz w:val="24"/>
          <w:szCs w:val="24"/>
        </w:rPr>
        <w:t xml:space="preserve">Practicing engineers are expected to conduct themselves in an </w:t>
      </w:r>
      <w:r>
        <w:rPr>
          <w:rFonts w:ascii="Perpetua" w:hAnsi="Perpetua" w:cs="Times New Roman"/>
          <w:sz w:val="24"/>
          <w:szCs w:val="24"/>
        </w:rPr>
        <w:t>ethical and professional manner</w:t>
      </w:r>
      <w:r w:rsidRPr="001D236A">
        <w:rPr>
          <w:rFonts w:ascii="Perpetua" w:hAnsi="Perpetua" w:cs="Times New Roman"/>
          <w:sz w:val="24"/>
          <w:szCs w:val="24"/>
        </w:rPr>
        <w:t xml:space="preserve">. This includes </w:t>
      </w:r>
      <w:r>
        <w:rPr>
          <w:rFonts w:ascii="Perpetua" w:hAnsi="Perpetua" w:cs="Times New Roman"/>
          <w:sz w:val="24"/>
          <w:szCs w:val="24"/>
        </w:rPr>
        <w:t>attending all class activities; meeting deadlines; observing common courtesies to fellow students, teachers, and staff; being honest;</w:t>
      </w:r>
      <w:r w:rsidRPr="001D236A">
        <w:rPr>
          <w:rFonts w:ascii="Perpetua" w:hAnsi="Perpetua" w:cs="Times New Roman"/>
          <w:sz w:val="24"/>
          <w:szCs w:val="24"/>
        </w:rPr>
        <w:t xml:space="preserve"> making a diligent effort </w:t>
      </w:r>
      <w:r>
        <w:rPr>
          <w:rFonts w:ascii="Perpetua" w:hAnsi="Perpetua" w:cs="Times New Roman"/>
          <w:sz w:val="24"/>
          <w:szCs w:val="24"/>
        </w:rPr>
        <w:t>to learn;</w:t>
      </w:r>
      <w:r w:rsidRPr="001D236A">
        <w:rPr>
          <w:rFonts w:ascii="Perpetua" w:hAnsi="Perpetua" w:cs="Times New Roman"/>
          <w:sz w:val="24"/>
          <w:szCs w:val="24"/>
        </w:rPr>
        <w:t xml:space="preserve"> and </w:t>
      </w:r>
      <w:r w:rsidR="003E5227">
        <w:rPr>
          <w:rFonts w:ascii="Perpetua" w:hAnsi="Perpetua" w:cs="Times New Roman"/>
          <w:sz w:val="24"/>
          <w:szCs w:val="24"/>
        </w:rPr>
        <w:t xml:space="preserve">not </w:t>
      </w:r>
      <w:r>
        <w:rPr>
          <w:rFonts w:ascii="Perpetua" w:hAnsi="Perpetua" w:cs="Times New Roman"/>
          <w:sz w:val="24"/>
          <w:szCs w:val="24"/>
        </w:rPr>
        <w:t>engag</w:t>
      </w:r>
      <w:r w:rsidR="0008473C">
        <w:rPr>
          <w:rFonts w:ascii="Perpetua" w:hAnsi="Perpetua" w:cs="Times New Roman"/>
          <w:sz w:val="24"/>
          <w:szCs w:val="24"/>
        </w:rPr>
        <w:t>ing</w:t>
      </w:r>
      <w:r>
        <w:rPr>
          <w:rFonts w:ascii="Perpetua" w:hAnsi="Perpetua" w:cs="Times New Roman"/>
          <w:sz w:val="24"/>
          <w:szCs w:val="24"/>
        </w:rPr>
        <w:t xml:space="preserve"> in </w:t>
      </w:r>
      <w:r w:rsidR="003E5227">
        <w:rPr>
          <w:rFonts w:ascii="Perpetua" w:hAnsi="Perpetua" w:cs="Times New Roman"/>
          <w:sz w:val="24"/>
          <w:szCs w:val="24"/>
        </w:rPr>
        <w:t>any</w:t>
      </w:r>
      <w:r w:rsidRPr="001D236A">
        <w:rPr>
          <w:rFonts w:ascii="Perpetua" w:hAnsi="Perpetua" w:cs="Times New Roman"/>
          <w:sz w:val="24"/>
          <w:szCs w:val="24"/>
        </w:rPr>
        <w:t xml:space="preserve"> disruptive</w:t>
      </w:r>
      <w:r w:rsidR="0008473C">
        <w:rPr>
          <w:rFonts w:ascii="Perpetua" w:hAnsi="Perpetua" w:cs="Times New Roman"/>
          <w:sz w:val="24"/>
          <w:szCs w:val="24"/>
        </w:rPr>
        <w:t>,</w:t>
      </w:r>
      <w:r w:rsidRPr="001D236A">
        <w:rPr>
          <w:rFonts w:ascii="Perpetua" w:hAnsi="Perpetua" w:cs="Times New Roman"/>
          <w:sz w:val="24"/>
          <w:szCs w:val="24"/>
        </w:rPr>
        <w:t xml:space="preserve"> </w:t>
      </w:r>
      <w:r w:rsidR="003E5227">
        <w:rPr>
          <w:rFonts w:ascii="Perpetua" w:hAnsi="Perpetua" w:cs="Times New Roman"/>
          <w:sz w:val="24"/>
          <w:szCs w:val="24"/>
        </w:rPr>
        <w:t>irresponsible</w:t>
      </w:r>
      <w:r w:rsidR="00D45B29">
        <w:rPr>
          <w:rFonts w:ascii="Perpetua" w:hAnsi="Perpetua" w:cs="Times New Roman"/>
          <w:sz w:val="24"/>
          <w:szCs w:val="24"/>
        </w:rPr>
        <w:t xml:space="preserve"> </w:t>
      </w:r>
      <w:r w:rsidR="003E5227">
        <w:rPr>
          <w:rFonts w:ascii="Perpetua" w:hAnsi="Perpetua" w:cs="Times New Roman"/>
          <w:sz w:val="24"/>
          <w:szCs w:val="24"/>
        </w:rPr>
        <w:t>manner.</w:t>
      </w:r>
      <w:r w:rsidRPr="001D236A">
        <w:rPr>
          <w:rFonts w:ascii="Perpetua" w:hAnsi="Perpetua" w:cs="Times New Roman"/>
          <w:sz w:val="24"/>
          <w:szCs w:val="24"/>
        </w:rPr>
        <w:t xml:space="preserve"> Legitimate collaboration is encouraged but academic dishonesty will not be tolerated.</w:t>
      </w:r>
    </w:p>
    <w:p w:rsidR="00775EFA" w:rsidRDefault="00775EFA" w:rsidP="00775EFA">
      <w:pPr>
        <w:rPr>
          <w:rFonts w:ascii="Perpetua" w:hAnsi="Perpetua" w:cs="Times New Roman"/>
          <w:sz w:val="24"/>
          <w:szCs w:val="24"/>
        </w:rPr>
      </w:pPr>
    </w:p>
    <w:p w:rsidR="009738CF" w:rsidRPr="00775EFA" w:rsidRDefault="009738CF" w:rsidP="00775EFA">
      <w:pPr>
        <w:pBdr>
          <w:bottom w:val="single" w:sz="4" w:space="1" w:color="auto"/>
        </w:pBdr>
        <w:shd w:val="clear" w:color="auto" w:fill="FFFF99"/>
        <w:rPr>
          <w:rFonts w:ascii="Perpetua" w:hAnsi="Perpetua" w:cs="Tahoma"/>
          <w:b/>
          <w:bCs/>
          <w:sz w:val="24"/>
          <w:szCs w:val="24"/>
        </w:rPr>
      </w:pPr>
      <w:r w:rsidRPr="00775EFA">
        <w:rPr>
          <w:rFonts w:ascii="Perpetua" w:hAnsi="Perpetua" w:cs="Tahoma"/>
          <w:b/>
          <w:bCs/>
          <w:sz w:val="24"/>
          <w:szCs w:val="24"/>
        </w:rPr>
        <w:t>Assessment and Evaluation</w:t>
      </w:r>
    </w:p>
    <w:p w:rsidR="009738CF" w:rsidRPr="001D236A" w:rsidRDefault="009738CF" w:rsidP="009738CF">
      <w:pPr>
        <w:rPr>
          <w:rFonts w:ascii="Perpetua" w:hAnsi="Perpetua" w:cs="Tahoma"/>
          <w:b/>
          <w:bCs/>
          <w:sz w:val="24"/>
          <w:szCs w:val="24"/>
          <w:highlight w:val="lightGray"/>
        </w:rPr>
      </w:pPr>
    </w:p>
    <w:p w:rsidR="009738CF" w:rsidRPr="001D236A" w:rsidRDefault="009738CF" w:rsidP="00B40DF8">
      <w:pPr>
        <w:jc w:val="both"/>
        <w:rPr>
          <w:rFonts w:ascii="Perpetua" w:hAnsi="Perpetua"/>
          <w:sz w:val="24"/>
          <w:szCs w:val="24"/>
        </w:rPr>
      </w:pPr>
      <w:r w:rsidRPr="001D236A">
        <w:rPr>
          <w:rFonts w:ascii="Perpetua" w:hAnsi="Perpetua"/>
          <w:sz w:val="24"/>
          <w:szCs w:val="24"/>
        </w:rPr>
        <w:t xml:space="preserve">Many aspects of the course will receive on-going, real-time assessments and feedback to help improve students’ performance. This will be done by discussing performance in class and by arranging individual meetings. </w:t>
      </w:r>
    </w:p>
    <w:p w:rsidR="009738CF" w:rsidRPr="001D236A" w:rsidRDefault="009738CF" w:rsidP="009738CF">
      <w:pPr>
        <w:rPr>
          <w:rFonts w:ascii="Perpetua" w:hAnsi="Perpetua"/>
          <w:sz w:val="24"/>
          <w:szCs w:val="24"/>
        </w:rPr>
      </w:pPr>
    </w:p>
    <w:p w:rsidR="00FD519A" w:rsidRDefault="009738CF" w:rsidP="001D236A">
      <w:pPr>
        <w:jc w:val="both"/>
        <w:rPr>
          <w:rFonts w:ascii="Perpetua" w:hAnsi="Perpetua"/>
          <w:sz w:val="24"/>
          <w:szCs w:val="24"/>
        </w:rPr>
      </w:pPr>
      <w:r w:rsidRPr="001D236A">
        <w:rPr>
          <w:rFonts w:ascii="Perpetua" w:hAnsi="Perpetua"/>
          <w:sz w:val="24"/>
          <w:szCs w:val="24"/>
        </w:rPr>
        <w:t>Assessment in the following areas will be converted to points, to compute your final grade in the course:</w:t>
      </w:r>
    </w:p>
    <w:p w:rsidR="00A12730" w:rsidRPr="001D236A" w:rsidRDefault="00EA4754" w:rsidP="00A12730">
      <w:pPr>
        <w:rPr>
          <w:rFonts w:ascii="Perpetua" w:hAnsi="Perpetua"/>
          <w:sz w:val="24"/>
          <w:szCs w:val="24"/>
        </w:rPr>
      </w:pPr>
      <w:r>
        <w:rPr>
          <w:rFonts w:ascii="Perpetua" w:hAnsi="Perpetua"/>
          <w:sz w:val="24"/>
          <w:szCs w:val="24"/>
        </w:rPr>
        <w:br w:type="page"/>
      </w:r>
    </w:p>
    <w:tbl>
      <w:tblPr>
        <w:tblW w:w="8931"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30"/>
        <w:gridCol w:w="4941"/>
        <w:gridCol w:w="1560"/>
      </w:tblGrid>
      <w:tr w:rsidR="00A12730" w:rsidRPr="001D236A" w:rsidTr="00BE49F3">
        <w:trPr>
          <w:trHeight w:val="282"/>
          <w:tblHeader/>
        </w:trPr>
        <w:tc>
          <w:tcPr>
            <w:tcW w:w="2430" w:type="dxa"/>
            <w:tcBorders>
              <w:top w:val="single" w:sz="12" w:space="0" w:color="008000"/>
              <w:bottom w:val="single" w:sz="6" w:space="0" w:color="008000"/>
            </w:tcBorders>
          </w:tcPr>
          <w:p w:rsidR="00A12730" w:rsidRPr="001D236A" w:rsidRDefault="00A12730" w:rsidP="00BE49F3">
            <w:pPr>
              <w:rPr>
                <w:rFonts w:ascii="Perpetua" w:hAnsi="Perpetua"/>
                <w:b/>
                <w:sz w:val="24"/>
                <w:szCs w:val="24"/>
              </w:rPr>
            </w:pPr>
            <w:r w:rsidRPr="001D236A">
              <w:rPr>
                <w:rFonts w:ascii="Perpetua" w:hAnsi="Perpetua"/>
                <w:b/>
                <w:sz w:val="24"/>
                <w:szCs w:val="24"/>
              </w:rPr>
              <w:lastRenderedPageBreak/>
              <w:t>Assessment Item</w:t>
            </w:r>
          </w:p>
        </w:tc>
        <w:tc>
          <w:tcPr>
            <w:tcW w:w="4941" w:type="dxa"/>
            <w:tcBorders>
              <w:top w:val="single" w:sz="12" w:space="0" w:color="008000"/>
              <w:bottom w:val="single" w:sz="6" w:space="0" w:color="008000"/>
            </w:tcBorders>
          </w:tcPr>
          <w:p w:rsidR="00A12730" w:rsidRPr="001D236A" w:rsidRDefault="00A12730" w:rsidP="00BE49F3">
            <w:pPr>
              <w:rPr>
                <w:rFonts w:ascii="Perpetua" w:hAnsi="Perpetua"/>
                <w:b/>
                <w:sz w:val="24"/>
                <w:szCs w:val="24"/>
              </w:rPr>
            </w:pPr>
            <w:r>
              <w:rPr>
                <w:rFonts w:ascii="Perpetua" w:hAnsi="Perpetua"/>
                <w:b/>
                <w:sz w:val="24"/>
                <w:szCs w:val="24"/>
              </w:rPr>
              <w:t>Comment</w:t>
            </w:r>
          </w:p>
        </w:tc>
        <w:tc>
          <w:tcPr>
            <w:tcW w:w="1560" w:type="dxa"/>
            <w:tcBorders>
              <w:top w:val="single" w:sz="12" w:space="0" w:color="008000"/>
              <w:bottom w:val="single" w:sz="6" w:space="0" w:color="008000"/>
            </w:tcBorders>
          </w:tcPr>
          <w:p w:rsidR="00A12730" w:rsidRPr="001D236A" w:rsidRDefault="00A12730" w:rsidP="00BE49F3">
            <w:pPr>
              <w:jc w:val="center"/>
              <w:rPr>
                <w:rFonts w:ascii="Perpetua" w:hAnsi="Perpetua"/>
                <w:b/>
                <w:sz w:val="24"/>
                <w:szCs w:val="24"/>
              </w:rPr>
            </w:pPr>
            <w:r w:rsidRPr="001D236A">
              <w:rPr>
                <w:rFonts w:ascii="Perpetua" w:hAnsi="Perpetua"/>
                <w:b/>
                <w:sz w:val="24"/>
                <w:szCs w:val="24"/>
              </w:rPr>
              <w:t>Marks</w:t>
            </w:r>
            <w:r w:rsidR="007F3046">
              <w:rPr>
                <w:rFonts w:ascii="Perpetua" w:hAnsi="Perpetua"/>
                <w:b/>
                <w:sz w:val="24"/>
                <w:szCs w:val="24"/>
              </w:rPr>
              <w:t>*</w:t>
            </w:r>
          </w:p>
        </w:tc>
      </w:tr>
      <w:tr w:rsidR="00A12730" w:rsidRPr="00705EE9" w:rsidTr="00BE49F3">
        <w:trPr>
          <w:trHeight w:val="302"/>
        </w:trPr>
        <w:tc>
          <w:tcPr>
            <w:tcW w:w="2430" w:type="dxa"/>
            <w:tcBorders>
              <w:top w:val="nil"/>
            </w:tcBorders>
          </w:tcPr>
          <w:p w:rsidR="00A12730" w:rsidRPr="007F3046" w:rsidRDefault="00804233" w:rsidP="00BE49F3">
            <w:pPr>
              <w:rPr>
                <w:rFonts w:ascii="Perpetua" w:hAnsi="Perpetua"/>
                <w:i/>
                <w:iCs/>
                <w:sz w:val="24"/>
                <w:szCs w:val="24"/>
              </w:rPr>
            </w:pPr>
            <w:r>
              <w:rPr>
                <w:rFonts w:ascii="Perpetua" w:hAnsi="Perpetua"/>
                <w:i/>
                <w:iCs/>
                <w:sz w:val="24"/>
                <w:szCs w:val="24"/>
              </w:rPr>
              <w:t>Participation</w:t>
            </w:r>
          </w:p>
        </w:tc>
        <w:tc>
          <w:tcPr>
            <w:tcW w:w="4941" w:type="dxa"/>
            <w:tcBorders>
              <w:top w:val="nil"/>
            </w:tcBorders>
          </w:tcPr>
          <w:p w:rsidR="00A12730" w:rsidRPr="007F3046" w:rsidRDefault="00A12730" w:rsidP="00BE49F3">
            <w:pPr>
              <w:rPr>
                <w:rFonts w:ascii="Perpetua" w:hAnsi="Perpetua"/>
                <w:sz w:val="24"/>
                <w:szCs w:val="24"/>
              </w:rPr>
            </w:pPr>
            <w:r w:rsidRPr="007F3046">
              <w:rPr>
                <w:rFonts w:ascii="Perpetua" w:hAnsi="Perpetua"/>
                <w:sz w:val="24"/>
                <w:szCs w:val="24"/>
              </w:rPr>
              <w:t xml:space="preserve">Taken </w:t>
            </w:r>
            <w:r w:rsidRPr="003E15D2">
              <w:rPr>
                <w:rFonts w:ascii="Perpetua" w:hAnsi="Perpetua"/>
                <w:b/>
                <w:bCs/>
                <w:i/>
                <w:iCs/>
                <w:sz w:val="24"/>
                <w:szCs w:val="24"/>
              </w:rPr>
              <w:t>beginning</w:t>
            </w:r>
            <w:r w:rsidRPr="007F3046">
              <w:rPr>
                <w:rFonts w:ascii="Perpetua" w:hAnsi="Perpetua"/>
                <w:sz w:val="24"/>
                <w:szCs w:val="24"/>
              </w:rPr>
              <w:t xml:space="preserve"> of every class</w:t>
            </w:r>
          </w:p>
        </w:tc>
        <w:tc>
          <w:tcPr>
            <w:tcW w:w="1560" w:type="dxa"/>
            <w:tcBorders>
              <w:top w:val="nil"/>
            </w:tcBorders>
          </w:tcPr>
          <w:p w:rsidR="00A12730" w:rsidRPr="007F3046" w:rsidRDefault="00705EE9" w:rsidP="00BE49F3">
            <w:pPr>
              <w:jc w:val="center"/>
              <w:rPr>
                <w:rFonts w:ascii="Perpetua" w:hAnsi="Perpetua"/>
                <w:sz w:val="24"/>
                <w:szCs w:val="24"/>
              </w:rPr>
            </w:pPr>
            <w:r w:rsidRPr="007F3046">
              <w:rPr>
                <w:rFonts w:ascii="Perpetua" w:hAnsi="Perpetua"/>
                <w:sz w:val="24"/>
                <w:szCs w:val="24"/>
              </w:rPr>
              <w:t>5</w:t>
            </w:r>
            <w:r w:rsidR="00A12730" w:rsidRPr="007F3046">
              <w:rPr>
                <w:rFonts w:ascii="Perpetua" w:hAnsi="Perpetua"/>
                <w:sz w:val="24"/>
                <w:szCs w:val="24"/>
              </w:rPr>
              <w:t>%</w:t>
            </w:r>
          </w:p>
        </w:tc>
      </w:tr>
      <w:tr w:rsidR="00A12730" w:rsidRPr="00705EE9" w:rsidTr="00BE49F3">
        <w:trPr>
          <w:trHeight w:val="302"/>
        </w:trPr>
        <w:tc>
          <w:tcPr>
            <w:tcW w:w="2430" w:type="dxa"/>
            <w:tcBorders>
              <w:top w:val="nil"/>
            </w:tcBorders>
          </w:tcPr>
          <w:p w:rsidR="00A12730" w:rsidRPr="007F3046" w:rsidRDefault="00A12730" w:rsidP="00BE49F3">
            <w:pPr>
              <w:rPr>
                <w:rFonts w:ascii="Perpetua" w:hAnsi="Perpetua"/>
                <w:i/>
                <w:iCs/>
                <w:sz w:val="24"/>
                <w:szCs w:val="24"/>
              </w:rPr>
            </w:pPr>
            <w:r w:rsidRPr="007F3046">
              <w:rPr>
                <w:rFonts w:ascii="Perpetua" w:hAnsi="Perpetua"/>
                <w:i/>
                <w:iCs/>
                <w:sz w:val="24"/>
                <w:szCs w:val="24"/>
              </w:rPr>
              <w:t>Homework</w:t>
            </w:r>
          </w:p>
        </w:tc>
        <w:tc>
          <w:tcPr>
            <w:tcW w:w="4941" w:type="dxa"/>
            <w:tcBorders>
              <w:top w:val="nil"/>
            </w:tcBorders>
          </w:tcPr>
          <w:p w:rsidR="00A12730" w:rsidRPr="007F3046" w:rsidRDefault="00A12730" w:rsidP="007F3046">
            <w:pPr>
              <w:rPr>
                <w:rFonts w:ascii="Perpetua" w:hAnsi="Perpetua"/>
                <w:sz w:val="24"/>
                <w:szCs w:val="24"/>
              </w:rPr>
            </w:pPr>
            <w:r w:rsidRPr="007F3046">
              <w:rPr>
                <w:rFonts w:ascii="Perpetua" w:hAnsi="Perpetua"/>
                <w:sz w:val="24"/>
                <w:szCs w:val="24"/>
              </w:rPr>
              <w:t xml:space="preserve">Assigned about </w:t>
            </w:r>
            <w:r w:rsidR="007F3046">
              <w:rPr>
                <w:rFonts w:ascii="Perpetua" w:hAnsi="Perpetua"/>
                <w:sz w:val="24"/>
                <w:szCs w:val="24"/>
              </w:rPr>
              <w:t>every 1-2 weeks</w:t>
            </w:r>
          </w:p>
        </w:tc>
        <w:tc>
          <w:tcPr>
            <w:tcW w:w="1560" w:type="dxa"/>
            <w:tcBorders>
              <w:top w:val="nil"/>
            </w:tcBorders>
          </w:tcPr>
          <w:p w:rsidR="00A12730" w:rsidRPr="007F3046" w:rsidRDefault="00A12730" w:rsidP="00BE49F3">
            <w:pPr>
              <w:jc w:val="center"/>
              <w:rPr>
                <w:rFonts w:ascii="Perpetua" w:hAnsi="Perpetua"/>
                <w:sz w:val="24"/>
                <w:szCs w:val="24"/>
              </w:rPr>
            </w:pPr>
            <w:r w:rsidRPr="007F3046">
              <w:rPr>
                <w:rFonts w:ascii="Perpetua" w:hAnsi="Perpetua"/>
                <w:sz w:val="24"/>
                <w:szCs w:val="24"/>
              </w:rPr>
              <w:t>5%</w:t>
            </w:r>
          </w:p>
        </w:tc>
      </w:tr>
      <w:tr w:rsidR="00A12730" w:rsidRPr="00705EE9" w:rsidTr="00BE49F3">
        <w:trPr>
          <w:trHeight w:val="282"/>
        </w:trPr>
        <w:tc>
          <w:tcPr>
            <w:tcW w:w="2430" w:type="dxa"/>
            <w:tcBorders>
              <w:top w:val="nil"/>
            </w:tcBorders>
          </w:tcPr>
          <w:p w:rsidR="00A12730" w:rsidRPr="007F3046" w:rsidRDefault="00A12730" w:rsidP="00BE49F3">
            <w:pPr>
              <w:rPr>
                <w:rFonts w:ascii="Perpetua" w:hAnsi="Perpetua"/>
                <w:i/>
                <w:iCs/>
                <w:sz w:val="24"/>
                <w:szCs w:val="24"/>
              </w:rPr>
            </w:pPr>
            <w:r w:rsidRPr="007F3046">
              <w:rPr>
                <w:rFonts w:ascii="Perpetua" w:hAnsi="Perpetua"/>
                <w:i/>
                <w:iCs/>
                <w:sz w:val="24"/>
                <w:szCs w:val="24"/>
              </w:rPr>
              <w:t>Project</w:t>
            </w:r>
          </w:p>
        </w:tc>
        <w:tc>
          <w:tcPr>
            <w:tcW w:w="4941" w:type="dxa"/>
            <w:tcBorders>
              <w:top w:val="nil"/>
            </w:tcBorders>
          </w:tcPr>
          <w:p w:rsidR="00A12730" w:rsidRPr="007F3046" w:rsidRDefault="00CE754A" w:rsidP="00BE49F3">
            <w:pPr>
              <w:rPr>
                <w:rFonts w:ascii="Perpetua" w:hAnsi="Perpetua"/>
                <w:sz w:val="24"/>
                <w:szCs w:val="24"/>
              </w:rPr>
            </w:pPr>
            <w:r w:rsidRPr="007F3046">
              <w:rPr>
                <w:rFonts w:ascii="Perpetua" w:hAnsi="Perpetua"/>
                <w:sz w:val="24"/>
                <w:szCs w:val="24"/>
              </w:rPr>
              <w:t>One</w:t>
            </w:r>
            <w:r w:rsidR="003F6C8B" w:rsidRPr="007F3046">
              <w:rPr>
                <w:rFonts w:ascii="Perpetua" w:hAnsi="Perpetua"/>
                <w:sz w:val="24"/>
                <w:szCs w:val="24"/>
              </w:rPr>
              <w:t xml:space="preserve"> semester project</w:t>
            </w:r>
          </w:p>
        </w:tc>
        <w:tc>
          <w:tcPr>
            <w:tcW w:w="1560" w:type="dxa"/>
            <w:tcBorders>
              <w:top w:val="nil"/>
            </w:tcBorders>
          </w:tcPr>
          <w:p w:rsidR="00A12730" w:rsidRPr="007F3046" w:rsidRDefault="00A12730" w:rsidP="007F3046">
            <w:pPr>
              <w:jc w:val="center"/>
              <w:rPr>
                <w:rFonts w:ascii="Perpetua" w:hAnsi="Perpetua"/>
                <w:sz w:val="24"/>
                <w:szCs w:val="24"/>
              </w:rPr>
            </w:pPr>
            <w:r w:rsidRPr="007F3046">
              <w:rPr>
                <w:rFonts w:ascii="Perpetua" w:hAnsi="Perpetua"/>
                <w:sz w:val="24"/>
                <w:szCs w:val="24"/>
              </w:rPr>
              <w:t>1</w:t>
            </w:r>
            <w:r w:rsidR="007F3046">
              <w:rPr>
                <w:rFonts w:ascii="Perpetua" w:hAnsi="Perpetua"/>
                <w:sz w:val="24"/>
                <w:szCs w:val="24"/>
              </w:rPr>
              <w:t>0</w:t>
            </w:r>
            <w:r w:rsidRPr="007F3046">
              <w:rPr>
                <w:rFonts w:ascii="Perpetua" w:hAnsi="Perpetua"/>
                <w:sz w:val="24"/>
                <w:szCs w:val="24"/>
              </w:rPr>
              <w:t>%</w:t>
            </w:r>
          </w:p>
        </w:tc>
      </w:tr>
      <w:tr w:rsidR="00E11CF1" w:rsidRPr="00705EE9" w:rsidTr="00BE49F3">
        <w:trPr>
          <w:trHeight w:val="282"/>
        </w:trPr>
        <w:tc>
          <w:tcPr>
            <w:tcW w:w="2430" w:type="dxa"/>
            <w:tcBorders>
              <w:top w:val="nil"/>
            </w:tcBorders>
          </w:tcPr>
          <w:p w:rsidR="00E11CF1" w:rsidRPr="007F3046" w:rsidRDefault="00E11CF1" w:rsidP="00BE49F3">
            <w:pPr>
              <w:rPr>
                <w:rFonts w:ascii="Perpetua" w:hAnsi="Perpetua"/>
                <w:i/>
                <w:iCs/>
                <w:sz w:val="24"/>
                <w:szCs w:val="24"/>
              </w:rPr>
            </w:pPr>
            <w:r w:rsidRPr="007F3046">
              <w:rPr>
                <w:rFonts w:ascii="Perpetua" w:hAnsi="Perpetua"/>
                <w:i/>
                <w:iCs/>
                <w:sz w:val="24"/>
                <w:szCs w:val="24"/>
              </w:rPr>
              <w:t xml:space="preserve">Lab </w:t>
            </w:r>
            <w:r w:rsidR="00D75AC4" w:rsidRPr="007F3046">
              <w:rPr>
                <w:rFonts w:ascii="Perpetua" w:hAnsi="Perpetua"/>
                <w:i/>
                <w:iCs/>
                <w:sz w:val="24"/>
                <w:szCs w:val="24"/>
              </w:rPr>
              <w:t>report</w:t>
            </w:r>
            <w:r w:rsidR="007F3046">
              <w:rPr>
                <w:rFonts w:ascii="Perpetua" w:hAnsi="Perpetua"/>
                <w:i/>
                <w:iCs/>
                <w:sz w:val="24"/>
                <w:szCs w:val="24"/>
              </w:rPr>
              <w:t>s</w:t>
            </w:r>
          </w:p>
        </w:tc>
        <w:tc>
          <w:tcPr>
            <w:tcW w:w="4941" w:type="dxa"/>
            <w:tcBorders>
              <w:top w:val="nil"/>
            </w:tcBorders>
          </w:tcPr>
          <w:p w:rsidR="00E11CF1" w:rsidRPr="007F3046" w:rsidRDefault="00705EE9" w:rsidP="00BE49F3">
            <w:pPr>
              <w:rPr>
                <w:rFonts w:ascii="Perpetua" w:hAnsi="Perpetua"/>
                <w:sz w:val="24"/>
                <w:szCs w:val="24"/>
              </w:rPr>
            </w:pPr>
            <w:r w:rsidRPr="007F3046">
              <w:rPr>
                <w:rFonts w:ascii="Perpetua" w:hAnsi="Perpetua"/>
                <w:sz w:val="24"/>
                <w:szCs w:val="24"/>
              </w:rPr>
              <w:t>Lab report is required for each session</w:t>
            </w:r>
            <w:r w:rsidR="00FB070C">
              <w:rPr>
                <w:rFonts w:ascii="Perpetua" w:hAnsi="Perpetua"/>
                <w:sz w:val="24"/>
                <w:szCs w:val="24"/>
              </w:rPr>
              <w:t xml:space="preserve"> (6 labs)</w:t>
            </w:r>
          </w:p>
        </w:tc>
        <w:tc>
          <w:tcPr>
            <w:tcW w:w="1560" w:type="dxa"/>
            <w:tcBorders>
              <w:top w:val="nil"/>
            </w:tcBorders>
          </w:tcPr>
          <w:p w:rsidR="00E11CF1" w:rsidRPr="007F3046" w:rsidRDefault="007F3046" w:rsidP="00BE49F3">
            <w:pPr>
              <w:jc w:val="center"/>
              <w:rPr>
                <w:rFonts w:ascii="Perpetua" w:hAnsi="Perpetua"/>
                <w:sz w:val="24"/>
                <w:szCs w:val="24"/>
              </w:rPr>
            </w:pPr>
            <w:r>
              <w:rPr>
                <w:rFonts w:ascii="Perpetua" w:hAnsi="Perpetua"/>
                <w:sz w:val="24"/>
                <w:szCs w:val="24"/>
              </w:rPr>
              <w:t>10</w:t>
            </w:r>
            <w:r w:rsidR="00705EE9" w:rsidRPr="007F3046">
              <w:rPr>
                <w:rFonts w:ascii="Perpetua" w:hAnsi="Perpetua"/>
                <w:sz w:val="24"/>
                <w:szCs w:val="24"/>
              </w:rPr>
              <w:t>%</w:t>
            </w:r>
          </w:p>
        </w:tc>
      </w:tr>
      <w:tr w:rsidR="00A12730" w:rsidRPr="00705EE9" w:rsidTr="00BE49F3">
        <w:trPr>
          <w:trHeight w:val="282"/>
        </w:trPr>
        <w:tc>
          <w:tcPr>
            <w:tcW w:w="2430" w:type="dxa"/>
            <w:tcBorders>
              <w:top w:val="nil"/>
            </w:tcBorders>
          </w:tcPr>
          <w:p w:rsidR="00A12730" w:rsidRPr="007F3046" w:rsidRDefault="00A12730" w:rsidP="00BE49F3">
            <w:pPr>
              <w:rPr>
                <w:rFonts w:ascii="Perpetua" w:hAnsi="Perpetua"/>
                <w:i/>
                <w:iCs/>
                <w:sz w:val="24"/>
                <w:szCs w:val="24"/>
              </w:rPr>
            </w:pPr>
            <w:r w:rsidRPr="007F3046">
              <w:rPr>
                <w:rFonts w:ascii="Perpetua" w:hAnsi="Perpetua"/>
                <w:i/>
                <w:iCs/>
                <w:sz w:val="24"/>
                <w:szCs w:val="24"/>
              </w:rPr>
              <w:t>Quizzes</w:t>
            </w:r>
          </w:p>
        </w:tc>
        <w:tc>
          <w:tcPr>
            <w:tcW w:w="4941" w:type="dxa"/>
            <w:tcBorders>
              <w:top w:val="nil"/>
            </w:tcBorders>
          </w:tcPr>
          <w:p w:rsidR="00A12730" w:rsidRPr="007F3046" w:rsidRDefault="00A12730" w:rsidP="007F3046">
            <w:pPr>
              <w:rPr>
                <w:rFonts w:ascii="Perpetua" w:hAnsi="Perpetua"/>
                <w:sz w:val="24"/>
                <w:szCs w:val="24"/>
              </w:rPr>
            </w:pPr>
            <w:r w:rsidRPr="007F3046">
              <w:rPr>
                <w:rFonts w:ascii="Perpetua" w:hAnsi="Perpetua"/>
                <w:sz w:val="24"/>
                <w:szCs w:val="24"/>
              </w:rPr>
              <w:t xml:space="preserve">Assigned once </w:t>
            </w:r>
            <w:r w:rsidR="007F3046">
              <w:rPr>
                <w:rFonts w:ascii="Perpetua" w:hAnsi="Perpetua"/>
                <w:sz w:val="24"/>
                <w:szCs w:val="24"/>
              </w:rPr>
              <w:t>every 1-2 weeks</w:t>
            </w:r>
          </w:p>
        </w:tc>
        <w:tc>
          <w:tcPr>
            <w:tcW w:w="1560" w:type="dxa"/>
            <w:tcBorders>
              <w:top w:val="nil"/>
            </w:tcBorders>
          </w:tcPr>
          <w:p w:rsidR="00A12730" w:rsidRPr="007F3046" w:rsidRDefault="00A12730" w:rsidP="007F3046">
            <w:pPr>
              <w:jc w:val="center"/>
              <w:rPr>
                <w:rFonts w:ascii="Perpetua" w:hAnsi="Perpetua"/>
                <w:sz w:val="24"/>
                <w:szCs w:val="24"/>
              </w:rPr>
            </w:pPr>
            <w:r w:rsidRPr="007F3046">
              <w:rPr>
                <w:rFonts w:ascii="Perpetua" w:hAnsi="Perpetua"/>
                <w:sz w:val="24"/>
                <w:szCs w:val="24"/>
              </w:rPr>
              <w:t>1</w:t>
            </w:r>
            <w:r w:rsidR="007F3046">
              <w:rPr>
                <w:rFonts w:ascii="Perpetua" w:hAnsi="Perpetua"/>
                <w:sz w:val="24"/>
                <w:szCs w:val="24"/>
              </w:rPr>
              <w:t>0</w:t>
            </w:r>
            <w:r w:rsidRPr="007F3046">
              <w:rPr>
                <w:rFonts w:ascii="Perpetua" w:hAnsi="Perpetua"/>
                <w:sz w:val="24"/>
                <w:szCs w:val="24"/>
              </w:rPr>
              <w:t>%</w:t>
            </w:r>
          </w:p>
        </w:tc>
      </w:tr>
      <w:tr w:rsidR="00A12730" w:rsidRPr="00705EE9" w:rsidTr="00BE49F3">
        <w:trPr>
          <w:trHeight w:val="282"/>
        </w:trPr>
        <w:tc>
          <w:tcPr>
            <w:tcW w:w="2430" w:type="dxa"/>
            <w:tcBorders>
              <w:top w:val="nil"/>
            </w:tcBorders>
          </w:tcPr>
          <w:p w:rsidR="00A12730" w:rsidRPr="007F3046" w:rsidRDefault="00A12730" w:rsidP="00BE49F3">
            <w:pPr>
              <w:rPr>
                <w:rFonts w:ascii="Perpetua" w:hAnsi="Perpetua"/>
                <w:i/>
                <w:iCs/>
                <w:sz w:val="24"/>
                <w:szCs w:val="24"/>
              </w:rPr>
            </w:pPr>
            <w:r w:rsidRPr="007F3046">
              <w:rPr>
                <w:rFonts w:ascii="Perpetua" w:hAnsi="Perpetua"/>
                <w:i/>
                <w:iCs/>
                <w:sz w:val="24"/>
                <w:szCs w:val="24"/>
              </w:rPr>
              <w:t xml:space="preserve">Midterms </w:t>
            </w:r>
          </w:p>
        </w:tc>
        <w:tc>
          <w:tcPr>
            <w:tcW w:w="4941" w:type="dxa"/>
            <w:tcBorders>
              <w:top w:val="nil"/>
            </w:tcBorders>
          </w:tcPr>
          <w:p w:rsidR="00A12730" w:rsidRPr="007F3046" w:rsidRDefault="003F6C8B" w:rsidP="00BE49F3">
            <w:pPr>
              <w:rPr>
                <w:rFonts w:ascii="Perpetua" w:hAnsi="Perpetua"/>
                <w:sz w:val="24"/>
                <w:szCs w:val="24"/>
              </w:rPr>
            </w:pPr>
            <w:r w:rsidRPr="007F3046">
              <w:rPr>
                <w:rFonts w:ascii="Perpetua" w:hAnsi="Perpetua"/>
                <w:sz w:val="24"/>
                <w:szCs w:val="24"/>
              </w:rPr>
              <w:t>Two midterms</w:t>
            </w:r>
          </w:p>
        </w:tc>
        <w:tc>
          <w:tcPr>
            <w:tcW w:w="1560" w:type="dxa"/>
            <w:tcBorders>
              <w:top w:val="nil"/>
            </w:tcBorders>
          </w:tcPr>
          <w:p w:rsidR="00A12730" w:rsidRPr="007F3046" w:rsidRDefault="00A12730" w:rsidP="00BE49F3">
            <w:pPr>
              <w:jc w:val="center"/>
              <w:rPr>
                <w:rFonts w:ascii="Perpetua" w:hAnsi="Perpetua"/>
                <w:sz w:val="24"/>
                <w:szCs w:val="24"/>
              </w:rPr>
            </w:pPr>
            <w:r w:rsidRPr="007F3046">
              <w:rPr>
                <w:rFonts w:ascii="Perpetua" w:hAnsi="Perpetua"/>
                <w:sz w:val="24"/>
                <w:szCs w:val="24"/>
              </w:rPr>
              <w:t>20%</w:t>
            </w:r>
          </w:p>
        </w:tc>
      </w:tr>
      <w:tr w:rsidR="00A12730" w:rsidRPr="00705EE9" w:rsidTr="00BE49F3">
        <w:trPr>
          <w:trHeight w:val="282"/>
        </w:trPr>
        <w:tc>
          <w:tcPr>
            <w:tcW w:w="2430" w:type="dxa"/>
            <w:tcBorders>
              <w:top w:val="nil"/>
            </w:tcBorders>
          </w:tcPr>
          <w:p w:rsidR="00A12730" w:rsidRPr="007F3046" w:rsidRDefault="00A12730" w:rsidP="00BE49F3">
            <w:pPr>
              <w:rPr>
                <w:rFonts w:ascii="Perpetua" w:hAnsi="Perpetua"/>
                <w:i/>
                <w:iCs/>
                <w:sz w:val="24"/>
                <w:szCs w:val="24"/>
              </w:rPr>
            </w:pPr>
            <w:r w:rsidRPr="007F3046">
              <w:rPr>
                <w:rFonts w:ascii="Perpetua" w:hAnsi="Perpetua"/>
                <w:i/>
                <w:iCs/>
                <w:sz w:val="24"/>
                <w:szCs w:val="24"/>
              </w:rPr>
              <w:t>Final Exam</w:t>
            </w:r>
          </w:p>
        </w:tc>
        <w:tc>
          <w:tcPr>
            <w:tcW w:w="4941" w:type="dxa"/>
            <w:tcBorders>
              <w:top w:val="nil"/>
            </w:tcBorders>
          </w:tcPr>
          <w:p w:rsidR="00A12730" w:rsidRPr="007F3046" w:rsidRDefault="00A12730" w:rsidP="00BE49F3">
            <w:pPr>
              <w:rPr>
                <w:rFonts w:ascii="Perpetua" w:hAnsi="Perpetua"/>
                <w:sz w:val="24"/>
                <w:szCs w:val="24"/>
              </w:rPr>
            </w:pPr>
            <w:r w:rsidRPr="007F3046">
              <w:rPr>
                <w:rFonts w:ascii="Perpetua" w:hAnsi="Perpetua"/>
                <w:sz w:val="24"/>
                <w:szCs w:val="24"/>
              </w:rPr>
              <w:t>Exams period</w:t>
            </w:r>
          </w:p>
        </w:tc>
        <w:tc>
          <w:tcPr>
            <w:tcW w:w="1560" w:type="dxa"/>
            <w:tcBorders>
              <w:top w:val="nil"/>
            </w:tcBorders>
          </w:tcPr>
          <w:p w:rsidR="00A12730" w:rsidRPr="007F3046" w:rsidRDefault="007F3046" w:rsidP="00BE49F3">
            <w:pPr>
              <w:jc w:val="center"/>
              <w:rPr>
                <w:rFonts w:ascii="Perpetua" w:hAnsi="Perpetua"/>
                <w:sz w:val="24"/>
                <w:szCs w:val="24"/>
              </w:rPr>
            </w:pPr>
            <w:r w:rsidRPr="007F3046">
              <w:rPr>
                <w:rFonts w:ascii="Perpetua" w:hAnsi="Perpetua"/>
                <w:sz w:val="24"/>
                <w:szCs w:val="24"/>
              </w:rPr>
              <w:t>4</w:t>
            </w:r>
            <w:r w:rsidR="00A12730" w:rsidRPr="007F3046">
              <w:rPr>
                <w:rFonts w:ascii="Perpetua" w:hAnsi="Perpetua"/>
                <w:sz w:val="24"/>
                <w:szCs w:val="24"/>
              </w:rPr>
              <w:t>0%</w:t>
            </w:r>
          </w:p>
        </w:tc>
      </w:tr>
    </w:tbl>
    <w:p w:rsidR="00A12730" w:rsidRDefault="007F3046" w:rsidP="007F3046">
      <w:pPr>
        <w:rPr>
          <w:rFonts w:ascii="Book Antiqua" w:hAnsi="Book Antiqua" w:cs="Times New Roman"/>
        </w:rPr>
      </w:pPr>
      <w:r w:rsidRPr="007F3046">
        <w:rPr>
          <w:rFonts w:ascii="Book Antiqua" w:hAnsi="Book Antiqua" w:cs="Times New Roman"/>
        </w:rPr>
        <w:t>*</w:t>
      </w:r>
      <w:r>
        <w:rPr>
          <w:rFonts w:ascii="Book Antiqua" w:hAnsi="Book Antiqua" w:cs="Times New Roman"/>
        </w:rPr>
        <w:t xml:space="preserve"> Tentative</w:t>
      </w:r>
    </w:p>
    <w:p w:rsidR="007F3046" w:rsidRPr="00793E21" w:rsidRDefault="007F3046" w:rsidP="00793E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ahoma"/>
          <w:b/>
          <w:bCs/>
          <w:sz w:val="24"/>
          <w:szCs w:val="24"/>
        </w:rPr>
      </w:pPr>
    </w:p>
    <w:p w:rsidR="00FA0BF8" w:rsidRPr="00FA0BF8" w:rsidRDefault="00FA0BF8" w:rsidP="005E44D7">
      <w:pPr>
        <w:pBdr>
          <w:bottom w:val="single" w:sz="4" w:space="1" w:color="auto"/>
        </w:pBdr>
        <w:shd w:val="clear" w:color="auto" w:fill="FFFF99"/>
        <w:rPr>
          <w:rFonts w:ascii="Perpetua" w:hAnsi="Perpetua" w:cs="Tahoma"/>
          <w:b/>
          <w:bCs/>
          <w:sz w:val="24"/>
          <w:szCs w:val="24"/>
          <w:rtl/>
        </w:rPr>
      </w:pPr>
      <w:r w:rsidRPr="00FA0BF8">
        <w:rPr>
          <w:rFonts w:ascii="Perpetua" w:hAnsi="Perpetua" w:cs="Tahoma"/>
          <w:b/>
          <w:bCs/>
          <w:sz w:val="24"/>
          <w:szCs w:val="24"/>
        </w:rPr>
        <w:t>Course Curriculum:</w:t>
      </w:r>
    </w:p>
    <w:p w:rsidR="00FA0BF8" w:rsidRDefault="00FA0BF8" w:rsidP="00FA0BF8">
      <w:pPr>
        <w:rPr>
          <w:rFonts w:ascii="Book Antiqua" w:hAnsi="Book Antiqua" w:cs="Times New Roman"/>
        </w:rPr>
      </w:pPr>
    </w:p>
    <w:p w:rsidR="00FA0BF8" w:rsidRPr="00D75AC4" w:rsidRDefault="00211CC4" w:rsidP="00D75AC4">
      <w:pPr>
        <w:rPr>
          <w:rFonts w:ascii="Perpetua" w:hAnsi="Perpetua" w:cs="Tahoma"/>
          <w:b/>
          <w:bCs/>
          <w:sz w:val="24"/>
          <w:szCs w:val="24"/>
        </w:rPr>
      </w:pPr>
      <w:r w:rsidRPr="00D75AC4">
        <w:rPr>
          <w:rFonts w:ascii="Perpetua" w:hAnsi="Perpetua" w:cs="Tahoma"/>
          <w:b/>
          <w:bCs/>
          <w:sz w:val="24"/>
          <w:szCs w:val="24"/>
        </w:rPr>
        <w:t>C</w:t>
      </w:r>
      <w:r w:rsidR="00FA0BF8" w:rsidRPr="00D75AC4">
        <w:rPr>
          <w:rFonts w:ascii="Perpetua" w:hAnsi="Perpetua" w:cs="Tahoma"/>
          <w:b/>
          <w:bCs/>
          <w:sz w:val="24"/>
          <w:szCs w:val="24"/>
        </w:rPr>
        <w:t>ourse topics: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 xml:space="preserve">Introduction to human-machine </w:t>
      </w:r>
      <w:r w:rsidR="00211CC4">
        <w:rPr>
          <w:rFonts w:ascii="Perpetua" w:hAnsi="Perpetua" w:cs="Times New Roman"/>
          <w:sz w:val="24"/>
          <w:szCs w:val="24"/>
        </w:rPr>
        <w:t>systems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(2 classes)</w:t>
      </w:r>
    </w:p>
    <w:p w:rsidR="00DE766D" w:rsidRDefault="00DE766D"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Workplace design</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(5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Information input and processing</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(3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Human capabilities: hearing, vision, and psychomotor skills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(5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Human-machine interfaces, display design</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(4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Control design, feedback and control</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(4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Hand tools and devices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(4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Environmental and thermal factors, lighting, air pollutants, noise, vibration</w:t>
      </w:r>
      <w:r w:rsidR="00211CC4">
        <w:rPr>
          <w:rFonts w:ascii="Perpetua" w:hAnsi="Perpetua" w:cs="Times New Roman"/>
          <w:sz w:val="24"/>
          <w:szCs w:val="24"/>
        </w:rPr>
        <w:tab/>
        <w:t>(3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Physical work and manual materials handling</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(4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Work-related musculoskeletal disorders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(3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Ergonomic work assessment techniques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(2 classes)</w:t>
      </w:r>
    </w:p>
    <w:p w:rsidR="00957D76" w:rsidRDefault="00957D76" w:rsidP="00A36AC4">
      <w:pPr>
        <w:numPr>
          <w:ilvl w:val="0"/>
          <w:numId w:val="2"/>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Design applications</w:t>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r>
      <w:r w:rsidR="00211CC4">
        <w:rPr>
          <w:rFonts w:ascii="Perpetua" w:hAnsi="Perpetua" w:cs="Times New Roman"/>
          <w:sz w:val="24"/>
          <w:szCs w:val="24"/>
        </w:rPr>
        <w:tab/>
        <w:t>(3 classes)</w:t>
      </w:r>
    </w:p>
    <w:p w:rsidR="00211CC4" w:rsidRDefault="00211CC4" w:rsidP="00211C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p>
    <w:p w:rsidR="00211CC4" w:rsidRPr="00D75AC4" w:rsidRDefault="00211CC4" w:rsidP="00D75AC4">
      <w:pPr>
        <w:rPr>
          <w:rFonts w:ascii="Perpetua" w:hAnsi="Perpetua" w:cs="Tahoma"/>
          <w:b/>
          <w:bCs/>
          <w:sz w:val="24"/>
          <w:szCs w:val="24"/>
        </w:rPr>
      </w:pPr>
      <w:r w:rsidRPr="00D75AC4">
        <w:rPr>
          <w:rFonts w:ascii="Perpetua" w:hAnsi="Perpetua" w:cs="Tahoma"/>
          <w:b/>
          <w:bCs/>
          <w:sz w:val="24"/>
          <w:szCs w:val="24"/>
        </w:rPr>
        <w:t>Laboratory topics:</w:t>
      </w:r>
    </w:p>
    <w:p w:rsidR="00211CC4"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Determination of r</w:t>
      </w:r>
      <w:r w:rsidR="00211CC4">
        <w:rPr>
          <w:rFonts w:ascii="Perpetua" w:hAnsi="Perpetua" w:cs="Times New Roman"/>
          <w:sz w:val="24"/>
          <w:szCs w:val="24"/>
        </w:rPr>
        <w:t xml:space="preserve">eaction time </w:t>
      </w:r>
      <w:r>
        <w:rPr>
          <w:rFonts w:ascii="Perpetua" w:hAnsi="Perpetua" w:cs="Times New Roman"/>
          <w:sz w:val="24"/>
          <w:szCs w:val="24"/>
        </w:rPr>
        <w:t xml:space="preserve">under noise </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w:t>
      </w:r>
      <w:r>
        <w:rPr>
          <w:rFonts w:ascii="Perpetua" w:hAnsi="Perpetua" w:cs="Times New Roman"/>
          <w:sz w:val="24"/>
          <w:szCs w:val="24"/>
        </w:rPr>
        <w:t>1</w:t>
      </w:r>
      <w:r>
        <w:rPr>
          <w:rFonts w:ascii="Perpetua" w:hAnsi="Perpetua" w:cs="Times New Roman"/>
          <w:sz w:val="24"/>
          <w:szCs w:val="24"/>
        </w:rPr>
        <w:t xml:space="preserve"> session)</w:t>
      </w:r>
    </w:p>
    <w:p w:rsidR="00F442DE"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Determination of reaction time</w:t>
      </w:r>
      <w:r>
        <w:rPr>
          <w:rFonts w:ascii="Perpetua" w:hAnsi="Perpetua" w:cs="Times New Roman"/>
          <w:sz w:val="24"/>
          <w:szCs w:val="24"/>
        </w:rPr>
        <w:t xml:space="preserve"> with multiple alternatives</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(1 session)</w:t>
      </w:r>
    </w:p>
    <w:p w:rsidR="00F442DE"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Anthropometric measurements and applications</w:t>
      </w:r>
      <w:r>
        <w:rPr>
          <w:rFonts w:ascii="Perpetua" w:hAnsi="Perpetua" w:cs="Times New Roman"/>
          <w:sz w:val="24"/>
          <w:szCs w:val="24"/>
        </w:rPr>
        <w:t xml:space="preserve"> </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(2 sessions)</w:t>
      </w:r>
    </w:p>
    <w:p w:rsidR="00F442DE"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 xml:space="preserve">EMG (Electromyogram) measurement </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(1 session)</w:t>
      </w:r>
    </w:p>
    <w:p w:rsidR="00211CC4"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E</w:t>
      </w:r>
      <w:r>
        <w:rPr>
          <w:rFonts w:ascii="Perpetua" w:hAnsi="Perpetua" w:cs="Times New Roman"/>
          <w:sz w:val="24"/>
          <w:szCs w:val="24"/>
        </w:rPr>
        <w:t>C</w:t>
      </w:r>
      <w:r>
        <w:rPr>
          <w:rFonts w:ascii="Perpetua" w:hAnsi="Perpetua" w:cs="Times New Roman"/>
          <w:sz w:val="24"/>
          <w:szCs w:val="24"/>
        </w:rPr>
        <w:t>G (Electro</w:t>
      </w:r>
      <w:r>
        <w:rPr>
          <w:rFonts w:ascii="Perpetua" w:hAnsi="Perpetua" w:cs="Times New Roman"/>
          <w:sz w:val="24"/>
          <w:szCs w:val="24"/>
        </w:rPr>
        <w:t>cardio</w:t>
      </w:r>
      <w:r>
        <w:rPr>
          <w:rFonts w:ascii="Perpetua" w:hAnsi="Perpetua" w:cs="Times New Roman"/>
          <w:sz w:val="24"/>
          <w:szCs w:val="24"/>
        </w:rPr>
        <w:t xml:space="preserve">gram) measurement </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(1 session)</w:t>
      </w:r>
    </w:p>
    <w:p w:rsidR="00211CC4" w:rsidRDefault="00F442DE" w:rsidP="00F442DE">
      <w:pPr>
        <w:numPr>
          <w:ilvl w:val="0"/>
          <w:numId w:val="3"/>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Pr>
          <w:rFonts w:ascii="Perpetua" w:hAnsi="Perpetua" w:cs="Times New Roman"/>
          <w:sz w:val="24"/>
          <w:szCs w:val="24"/>
        </w:rPr>
        <w:t xml:space="preserve">Skin resistance </w:t>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r>
      <w:r>
        <w:rPr>
          <w:rFonts w:ascii="Perpetua" w:hAnsi="Perpetua" w:cs="Times New Roman"/>
          <w:sz w:val="24"/>
          <w:szCs w:val="24"/>
        </w:rPr>
        <w:tab/>
        <w:t>(</w:t>
      </w:r>
      <w:r>
        <w:rPr>
          <w:rFonts w:ascii="Perpetua" w:hAnsi="Perpetua" w:cs="Times New Roman"/>
          <w:sz w:val="24"/>
          <w:szCs w:val="24"/>
        </w:rPr>
        <w:t>1 session)</w:t>
      </w:r>
    </w:p>
    <w:p w:rsidR="00211CC4" w:rsidRDefault="00DA6BCA" w:rsidP="00211CC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cs="Times New Roman"/>
          <w:sz w:val="24"/>
          <w:szCs w:val="24"/>
        </w:rPr>
      </w:pPr>
      <w:r>
        <w:rPr>
          <w:rFonts w:ascii="Perpetua" w:hAnsi="Perpetua" w:cs="Times New Roman"/>
          <w:sz w:val="24"/>
          <w:szCs w:val="24"/>
        </w:rPr>
        <w:br w:type="page"/>
      </w:r>
    </w:p>
    <w:p w:rsidR="00D27C47" w:rsidRPr="006273E6" w:rsidRDefault="00F23942" w:rsidP="005E697D">
      <w:pPr>
        <w:pBdr>
          <w:bottom w:val="single" w:sz="4" w:space="1" w:color="auto"/>
        </w:pBdr>
        <w:shd w:val="clear" w:color="auto" w:fill="FFFF99"/>
        <w:rPr>
          <w:rFonts w:ascii="Perpetua" w:hAnsi="Perpetua" w:cs="Tahoma"/>
          <w:b/>
          <w:bCs/>
          <w:sz w:val="24"/>
          <w:szCs w:val="24"/>
        </w:rPr>
      </w:pPr>
      <w:r w:rsidRPr="006273E6">
        <w:rPr>
          <w:rFonts w:ascii="Perpetua" w:hAnsi="Perpetua" w:cs="Tahoma"/>
          <w:b/>
          <w:bCs/>
          <w:sz w:val="24"/>
          <w:szCs w:val="24"/>
        </w:rPr>
        <w:lastRenderedPageBreak/>
        <w:t>Course Outline</w:t>
      </w:r>
      <w:r w:rsidR="005C2157">
        <w:rPr>
          <w:rFonts w:ascii="Perpetua" w:hAnsi="Perpetua" w:cs="Tahoma"/>
          <w:b/>
          <w:bCs/>
          <w:sz w:val="24"/>
          <w:szCs w:val="24"/>
        </w:rPr>
        <w:t>*</w:t>
      </w:r>
    </w:p>
    <w:p w:rsidR="004606B6" w:rsidRDefault="004606B6" w:rsidP="00721A3C">
      <w:pPr>
        <w:jc w:val="center"/>
        <w:rPr>
          <w:rFonts w:ascii="Arial" w:hAnsi="Arial" w:cs="Arial"/>
          <w:b/>
          <w:bCs/>
          <w:sz w:val="28"/>
          <w:szCs w:val="28"/>
        </w:rPr>
      </w:pPr>
    </w:p>
    <w:tbl>
      <w:tblPr>
        <w:tblW w:w="8820"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0"/>
        <w:gridCol w:w="1800"/>
        <w:gridCol w:w="4950"/>
        <w:gridCol w:w="90"/>
        <w:gridCol w:w="1170"/>
      </w:tblGrid>
      <w:tr w:rsidR="006273E6" w:rsidRPr="001D236A" w:rsidTr="00804233">
        <w:trPr>
          <w:trHeight w:val="282"/>
          <w:tblHeader/>
        </w:trPr>
        <w:tc>
          <w:tcPr>
            <w:tcW w:w="810" w:type="dxa"/>
            <w:tcBorders>
              <w:top w:val="single" w:sz="12" w:space="0" w:color="008000"/>
              <w:bottom w:val="single" w:sz="6" w:space="0" w:color="008000"/>
            </w:tcBorders>
          </w:tcPr>
          <w:p w:rsidR="006273E6" w:rsidRPr="001D236A" w:rsidRDefault="006273E6" w:rsidP="003F19E6">
            <w:pPr>
              <w:rPr>
                <w:rFonts w:ascii="Perpetua" w:hAnsi="Perpetua"/>
                <w:b/>
                <w:sz w:val="24"/>
                <w:szCs w:val="24"/>
              </w:rPr>
            </w:pPr>
            <w:r>
              <w:rPr>
                <w:rFonts w:ascii="Perpetua" w:hAnsi="Perpetua"/>
                <w:b/>
                <w:sz w:val="24"/>
                <w:szCs w:val="24"/>
              </w:rPr>
              <w:t>Week</w:t>
            </w:r>
          </w:p>
        </w:tc>
        <w:tc>
          <w:tcPr>
            <w:tcW w:w="1800" w:type="dxa"/>
            <w:tcBorders>
              <w:top w:val="single" w:sz="12" w:space="0" w:color="008000"/>
              <w:bottom w:val="single" w:sz="6" w:space="0" w:color="008000"/>
            </w:tcBorders>
          </w:tcPr>
          <w:p w:rsidR="006273E6" w:rsidRPr="001D236A" w:rsidRDefault="00DB4A21" w:rsidP="00DB4A21">
            <w:pPr>
              <w:rPr>
                <w:rFonts w:ascii="Perpetua" w:hAnsi="Perpetua"/>
                <w:b/>
                <w:sz w:val="24"/>
                <w:szCs w:val="24"/>
              </w:rPr>
            </w:pPr>
            <w:r>
              <w:rPr>
                <w:rFonts w:ascii="Perpetua" w:hAnsi="Perpetua"/>
                <w:b/>
                <w:sz w:val="24"/>
                <w:szCs w:val="24"/>
              </w:rPr>
              <w:t xml:space="preserve">Date: </w:t>
            </w:r>
            <w:r w:rsidR="00AB41BD">
              <w:rPr>
                <w:rFonts w:ascii="Perpetua" w:hAnsi="Perpetua"/>
                <w:b/>
                <w:sz w:val="24"/>
                <w:szCs w:val="24"/>
              </w:rPr>
              <w:t xml:space="preserve">G </w:t>
            </w:r>
            <w:r>
              <w:rPr>
                <w:rFonts w:ascii="Perpetua" w:hAnsi="Perpetua"/>
                <w:b/>
                <w:sz w:val="24"/>
                <w:szCs w:val="24"/>
              </w:rPr>
              <w:t>(</w:t>
            </w:r>
            <w:r w:rsidR="00AB41BD">
              <w:rPr>
                <w:rFonts w:ascii="Perpetua" w:hAnsi="Perpetua"/>
                <w:b/>
                <w:sz w:val="24"/>
                <w:szCs w:val="24"/>
              </w:rPr>
              <w:t>H)</w:t>
            </w:r>
          </w:p>
        </w:tc>
        <w:tc>
          <w:tcPr>
            <w:tcW w:w="5040" w:type="dxa"/>
            <w:gridSpan w:val="2"/>
            <w:tcBorders>
              <w:top w:val="single" w:sz="12" w:space="0" w:color="008000"/>
              <w:bottom w:val="single" w:sz="6" w:space="0" w:color="008000"/>
            </w:tcBorders>
          </w:tcPr>
          <w:p w:rsidR="006273E6" w:rsidRPr="001D236A" w:rsidRDefault="006273E6" w:rsidP="003F19E6">
            <w:pPr>
              <w:jc w:val="center"/>
              <w:rPr>
                <w:rFonts w:ascii="Perpetua" w:hAnsi="Perpetua"/>
                <w:b/>
                <w:sz w:val="24"/>
                <w:szCs w:val="24"/>
              </w:rPr>
            </w:pPr>
            <w:r>
              <w:rPr>
                <w:rFonts w:ascii="Perpetua" w:hAnsi="Perpetua"/>
                <w:b/>
                <w:sz w:val="24"/>
                <w:szCs w:val="24"/>
              </w:rPr>
              <w:t>Topic</w:t>
            </w:r>
            <w:r w:rsidR="005E697D">
              <w:rPr>
                <w:rFonts w:ascii="Perpetua" w:hAnsi="Perpetua"/>
                <w:b/>
                <w:sz w:val="24"/>
                <w:szCs w:val="24"/>
              </w:rPr>
              <w:t>*</w:t>
            </w:r>
          </w:p>
        </w:tc>
        <w:tc>
          <w:tcPr>
            <w:tcW w:w="1170" w:type="dxa"/>
            <w:tcBorders>
              <w:top w:val="single" w:sz="12" w:space="0" w:color="008000"/>
              <w:bottom w:val="single" w:sz="6" w:space="0" w:color="008000"/>
            </w:tcBorders>
          </w:tcPr>
          <w:p w:rsidR="006273E6" w:rsidRPr="001D236A" w:rsidRDefault="006273E6" w:rsidP="003F19E6">
            <w:pPr>
              <w:jc w:val="center"/>
              <w:rPr>
                <w:rFonts w:ascii="Perpetua" w:hAnsi="Perpetua"/>
                <w:b/>
                <w:sz w:val="24"/>
                <w:szCs w:val="24"/>
              </w:rPr>
            </w:pPr>
            <w:r>
              <w:rPr>
                <w:rFonts w:ascii="Perpetua" w:hAnsi="Perpetua"/>
                <w:b/>
                <w:sz w:val="24"/>
                <w:szCs w:val="24"/>
              </w:rPr>
              <w:t>Activity</w:t>
            </w:r>
            <w:r w:rsidR="000D4053">
              <w:rPr>
                <w:rFonts w:ascii="Perpetua" w:hAnsi="Perpetua"/>
                <w:b/>
                <w:sz w:val="24"/>
                <w:szCs w:val="24"/>
              </w:rPr>
              <w:t>*</w:t>
            </w:r>
          </w:p>
        </w:tc>
      </w:tr>
      <w:tr w:rsidR="006273E6" w:rsidRPr="006273E6" w:rsidTr="00804233">
        <w:trPr>
          <w:trHeight w:val="302"/>
        </w:trPr>
        <w:tc>
          <w:tcPr>
            <w:tcW w:w="810" w:type="dxa"/>
            <w:tcBorders>
              <w:top w:val="nil"/>
            </w:tcBorders>
          </w:tcPr>
          <w:p w:rsidR="006273E6" w:rsidRPr="006273E6" w:rsidRDefault="006273E6" w:rsidP="006273E6">
            <w:pPr>
              <w:jc w:val="center"/>
              <w:rPr>
                <w:rFonts w:ascii="Perpetua" w:hAnsi="Perpetua"/>
                <w:sz w:val="24"/>
                <w:szCs w:val="24"/>
              </w:rPr>
            </w:pPr>
            <w:r>
              <w:rPr>
                <w:rFonts w:ascii="Perpetua" w:hAnsi="Perpetua"/>
                <w:sz w:val="24"/>
                <w:szCs w:val="24"/>
              </w:rPr>
              <w:t>1</w:t>
            </w:r>
          </w:p>
        </w:tc>
        <w:tc>
          <w:tcPr>
            <w:tcW w:w="1800" w:type="dxa"/>
            <w:tcBorders>
              <w:top w:val="nil"/>
            </w:tcBorders>
          </w:tcPr>
          <w:p w:rsidR="006011B3" w:rsidRDefault="00960B80" w:rsidP="00960B80">
            <w:pPr>
              <w:rPr>
                <w:rFonts w:ascii="Perpetua" w:hAnsi="Perpetua"/>
                <w:sz w:val="24"/>
                <w:szCs w:val="24"/>
              </w:rPr>
            </w:pPr>
            <w:r>
              <w:rPr>
                <w:rFonts w:ascii="Perpetua" w:hAnsi="Perpetua"/>
                <w:sz w:val="24"/>
                <w:szCs w:val="24"/>
              </w:rPr>
              <w:t>Aug</w:t>
            </w:r>
            <w:r w:rsidR="006011B3">
              <w:rPr>
                <w:rFonts w:ascii="Perpetua" w:hAnsi="Perpetua"/>
                <w:sz w:val="24"/>
                <w:szCs w:val="24"/>
              </w:rPr>
              <w:t xml:space="preserve"> </w:t>
            </w:r>
            <w:r>
              <w:rPr>
                <w:rFonts w:ascii="Perpetua" w:hAnsi="Perpetua"/>
                <w:sz w:val="24"/>
                <w:szCs w:val="24"/>
              </w:rPr>
              <w:t>31</w:t>
            </w:r>
            <w:r w:rsidR="006011B3">
              <w:rPr>
                <w:rFonts w:ascii="Perpetua" w:hAnsi="Perpetua"/>
                <w:sz w:val="24"/>
                <w:szCs w:val="24"/>
              </w:rPr>
              <w:t xml:space="preserve"> –</w:t>
            </w:r>
            <w:r>
              <w:rPr>
                <w:rFonts w:ascii="Perpetua" w:hAnsi="Perpetua"/>
                <w:sz w:val="24"/>
                <w:szCs w:val="24"/>
              </w:rPr>
              <w:t xml:space="preserve"> Sep 04</w:t>
            </w:r>
            <w:r w:rsidR="006011B3">
              <w:rPr>
                <w:rFonts w:ascii="Perpetua" w:hAnsi="Perpetua"/>
                <w:sz w:val="24"/>
                <w:szCs w:val="24"/>
              </w:rPr>
              <w:t>, ‘1</w:t>
            </w:r>
            <w:r w:rsidR="000A1289">
              <w:rPr>
                <w:rFonts w:ascii="Perpetua" w:hAnsi="Perpetua"/>
                <w:sz w:val="24"/>
                <w:szCs w:val="24"/>
              </w:rPr>
              <w:t>4</w:t>
            </w:r>
          </w:p>
          <w:p w:rsidR="006273E6" w:rsidRPr="004E2B51" w:rsidRDefault="006011B3" w:rsidP="00CE7F13">
            <w:pPr>
              <w:rPr>
                <w:rFonts w:ascii="Perpetua" w:hAnsi="Perpetua" w:cs="Arial"/>
                <w:sz w:val="24"/>
                <w:szCs w:val="24"/>
              </w:rPr>
            </w:pPr>
            <w:r>
              <w:rPr>
                <w:rFonts w:ascii="Perpetua" w:hAnsi="Perpetua"/>
                <w:sz w:val="24"/>
                <w:szCs w:val="24"/>
              </w:rPr>
              <w:t>(</w:t>
            </w:r>
            <w:r w:rsidR="00960B80">
              <w:rPr>
                <w:rFonts w:ascii="Perpetua" w:hAnsi="Perpetua" w:cstheme="minorBidi" w:hint="cs"/>
                <w:sz w:val="24"/>
                <w:szCs w:val="24"/>
                <w:rtl/>
              </w:rPr>
              <w:t xml:space="preserve">5-9 </w:t>
            </w:r>
            <w:r w:rsidR="00CE7F13">
              <w:rPr>
                <w:rFonts w:ascii="Perpetua" w:hAnsi="Perpetua" w:cstheme="minorBidi" w:hint="cs"/>
                <w:sz w:val="24"/>
                <w:szCs w:val="24"/>
                <w:rtl/>
              </w:rPr>
              <w:t>ذو القعدة</w:t>
            </w:r>
            <w:r w:rsidR="003B0B20">
              <w:rPr>
                <w:rFonts w:ascii="Perpetua" w:hAnsi="Perpetua" w:cstheme="minorBidi" w:hint="cs"/>
                <w:sz w:val="24"/>
                <w:szCs w:val="24"/>
                <w:rtl/>
              </w:rPr>
              <w:t>,</w:t>
            </w:r>
            <w:r w:rsidR="00960B80">
              <w:rPr>
                <w:rFonts w:ascii="Perpetua" w:hAnsi="Perpetua" w:cstheme="minorBidi" w:hint="cs"/>
                <w:sz w:val="24"/>
                <w:szCs w:val="24"/>
                <w:rtl/>
              </w:rPr>
              <w:t xml:space="preserve"> 1435</w:t>
            </w:r>
            <w:r>
              <w:rPr>
                <w:rFonts w:ascii="Perpetua" w:hAnsi="Perpetua" w:cs="Arial"/>
                <w:sz w:val="24"/>
                <w:szCs w:val="24"/>
              </w:rPr>
              <w:t>)</w:t>
            </w:r>
          </w:p>
        </w:tc>
        <w:tc>
          <w:tcPr>
            <w:tcW w:w="5040" w:type="dxa"/>
            <w:gridSpan w:val="2"/>
            <w:tcBorders>
              <w:top w:val="nil"/>
            </w:tcBorders>
          </w:tcPr>
          <w:p w:rsidR="00721A3C" w:rsidRDefault="00721A3C" w:rsidP="00AB41BD">
            <w:pPr>
              <w:rPr>
                <w:rFonts w:ascii="Perpetua" w:hAnsi="Perpetua"/>
                <w:b/>
                <w:bCs/>
                <w:sz w:val="24"/>
                <w:szCs w:val="24"/>
              </w:rPr>
            </w:pPr>
            <w:r>
              <w:rPr>
                <w:rFonts w:ascii="Perpetua" w:hAnsi="Perpetua"/>
                <w:b/>
                <w:bCs/>
                <w:sz w:val="24"/>
                <w:szCs w:val="24"/>
              </w:rPr>
              <w:t>Student Registration</w:t>
            </w:r>
          </w:p>
          <w:p w:rsidR="006273E6" w:rsidRDefault="00D75AC4" w:rsidP="00AB41BD">
            <w:pPr>
              <w:rPr>
                <w:rFonts w:ascii="Perpetua" w:hAnsi="Perpetua"/>
                <w:b/>
                <w:bCs/>
                <w:sz w:val="24"/>
                <w:szCs w:val="24"/>
              </w:rPr>
            </w:pPr>
            <w:r>
              <w:rPr>
                <w:rFonts w:ascii="Perpetua" w:hAnsi="Perpetua"/>
                <w:b/>
                <w:bCs/>
                <w:sz w:val="24"/>
                <w:szCs w:val="24"/>
              </w:rPr>
              <w:t>Syllabus, course content</w:t>
            </w:r>
          </w:p>
          <w:p w:rsidR="00DE766D" w:rsidRPr="006011B3" w:rsidRDefault="00DE766D"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sidRPr="00195732">
              <w:rPr>
                <w:rFonts w:ascii="Perpetua" w:hAnsi="Perpetua" w:cs="Times New Roman"/>
                <w:b/>
                <w:bCs/>
                <w:sz w:val="24"/>
                <w:szCs w:val="24"/>
              </w:rPr>
              <w:t>Introduction to human-machine systems</w:t>
            </w:r>
            <w:r>
              <w:rPr>
                <w:rFonts w:ascii="Perpetua" w:hAnsi="Perpetua" w:cs="Times New Roman"/>
                <w:b/>
                <w:bCs/>
                <w:sz w:val="24"/>
                <w:szCs w:val="24"/>
              </w:rPr>
              <w:t xml:space="preserve"> </w:t>
            </w:r>
          </w:p>
          <w:p w:rsidR="00FA0BF8" w:rsidRPr="00FA0BF8" w:rsidRDefault="002F2700" w:rsidP="00721A3C">
            <w:pPr>
              <w:ind w:left="1080"/>
              <w:rPr>
                <w:rFonts w:ascii="Perpetua" w:hAnsi="Perpetua" w:cs="Times New Roman"/>
                <w:sz w:val="24"/>
                <w:szCs w:val="24"/>
              </w:rPr>
            </w:pPr>
            <w:r w:rsidRPr="002F2700">
              <w:rPr>
                <w:rFonts w:ascii="Perpetua" w:hAnsi="Perpetua" w:cs="Times New Roman"/>
                <w:sz w:val="24"/>
                <w:szCs w:val="24"/>
              </w:rPr>
              <w:tab/>
            </w:r>
          </w:p>
        </w:tc>
        <w:tc>
          <w:tcPr>
            <w:tcW w:w="1170" w:type="dxa"/>
            <w:tcBorders>
              <w:top w:val="nil"/>
            </w:tcBorders>
          </w:tcPr>
          <w:p w:rsidR="00445475" w:rsidRDefault="00445475" w:rsidP="00392265">
            <w:pPr>
              <w:jc w:val="center"/>
              <w:rPr>
                <w:rFonts w:ascii="Perpetua" w:hAnsi="Perpetua"/>
                <w:sz w:val="24"/>
                <w:szCs w:val="24"/>
              </w:rPr>
            </w:pPr>
          </w:p>
          <w:p w:rsidR="006701A9" w:rsidRDefault="006701A9" w:rsidP="00392265">
            <w:pPr>
              <w:jc w:val="center"/>
              <w:rPr>
                <w:rFonts w:ascii="Perpetua" w:hAnsi="Perpetua"/>
                <w:sz w:val="24"/>
                <w:szCs w:val="24"/>
              </w:rPr>
            </w:pPr>
          </w:p>
          <w:p w:rsidR="005F0FE5" w:rsidRDefault="005F0FE5" w:rsidP="00392265">
            <w:pPr>
              <w:jc w:val="center"/>
              <w:rPr>
                <w:rFonts w:ascii="Perpetua" w:hAnsi="Perpetua"/>
                <w:sz w:val="24"/>
                <w:szCs w:val="24"/>
              </w:rPr>
            </w:pPr>
          </w:p>
          <w:p w:rsidR="005F0FE5" w:rsidRPr="006273E6" w:rsidRDefault="005F0FE5" w:rsidP="00392265">
            <w:pPr>
              <w:jc w:val="center"/>
              <w:rPr>
                <w:rFonts w:ascii="Perpetua" w:hAnsi="Perpetua"/>
                <w:sz w:val="24"/>
                <w:szCs w:val="24"/>
              </w:rPr>
            </w:pPr>
          </w:p>
        </w:tc>
      </w:tr>
      <w:tr w:rsidR="006273E6" w:rsidRPr="006273E6" w:rsidTr="00804233">
        <w:trPr>
          <w:trHeight w:val="302"/>
        </w:trPr>
        <w:tc>
          <w:tcPr>
            <w:tcW w:w="810" w:type="dxa"/>
            <w:tcBorders>
              <w:top w:val="nil"/>
            </w:tcBorders>
            <w:shd w:val="clear" w:color="auto" w:fill="D9D9D9"/>
          </w:tcPr>
          <w:p w:rsidR="006273E6" w:rsidRPr="006273E6" w:rsidRDefault="006273E6" w:rsidP="006273E6">
            <w:pPr>
              <w:jc w:val="center"/>
              <w:rPr>
                <w:rFonts w:ascii="Perpetua" w:hAnsi="Perpetua"/>
                <w:sz w:val="24"/>
                <w:szCs w:val="24"/>
              </w:rPr>
            </w:pPr>
            <w:r>
              <w:rPr>
                <w:rFonts w:ascii="Perpetua" w:hAnsi="Perpetua"/>
                <w:sz w:val="24"/>
                <w:szCs w:val="24"/>
              </w:rPr>
              <w:t>2</w:t>
            </w:r>
          </w:p>
        </w:tc>
        <w:tc>
          <w:tcPr>
            <w:tcW w:w="1800" w:type="dxa"/>
            <w:tcBorders>
              <w:top w:val="nil"/>
            </w:tcBorders>
            <w:shd w:val="clear" w:color="auto" w:fill="D9D9D9"/>
          </w:tcPr>
          <w:p w:rsidR="009B71A4" w:rsidRDefault="009B71A4" w:rsidP="00CE7F13">
            <w:pPr>
              <w:rPr>
                <w:rFonts w:ascii="Perpetua" w:hAnsi="Perpetua"/>
                <w:sz w:val="24"/>
                <w:szCs w:val="24"/>
              </w:rPr>
            </w:pPr>
            <w:r>
              <w:rPr>
                <w:rFonts w:ascii="Perpetua" w:hAnsi="Perpetua"/>
                <w:sz w:val="24"/>
                <w:szCs w:val="24"/>
              </w:rPr>
              <w:t xml:space="preserve">Sep </w:t>
            </w:r>
            <w:r w:rsidR="00CE7F13">
              <w:rPr>
                <w:rFonts w:ascii="Perpetua" w:hAnsi="Perpetua" w:hint="cs"/>
                <w:sz w:val="24"/>
                <w:szCs w:val="24"/>
                <w:rtl/>
              </w:rPr>
              <w:t>07</w:t>
            </w:r>
            <w:r>
              <w:rPr>
                <w:rFonts w:ascii="Perpetua" w:hAnsi="Perpetua"/>
                <w:sz w:val="24"/>
                <w:szCs w:val="24"/>
              </w:rPr>
              <w:t xml:space="preserve"> – </w:t>
            </w:r>
            <w:r w:rsidR="00CE7F13">
              <w:rPr>
                <w:rFonts w:ascii="Perpetua" w:hAnsi="Perpetua" w:hint="cs"/>
                <w:sz w:val="24"/>
                <w:szCs w:val="24"/>
                <w:rtl/>
              </w:rPr>
              <w:t>11</w:t>
            </w:r>
            <w:r>
              <w:rPr>
                <w:rFonts w:ascii="Perpetua" w:hAnsi="Perpetua"/>
                <w:sz w:val="24"/>
                <w:szCs w:val="24"/>
              </w:rPr>
              <w:t>, ‘1</w:t>
            </w:r>
            <w:r w:rsidR="000A1289">
              <w:rPr>
                <w:rFonts w:ascii="Perpetua" w:hAnsi="Perpetua"/>
                <w:sz w:val="24"/>
                <w:szCs w:val="24"/>
              </w:rPr>
              <w:t>4</w:t>
            </w:r>
          </w:p>
          <w:p w:rsidR="004E2B51" w:rsidRPr="006273E6" w:rsidRDefault="009B71A4" w:rsidP="00CE7F13">
            <w:pPr>
              <w:rPr>
                <w:rFonts w:ascii="Perpetua" w:hAnsi="Perpetua"/>
                <w:sz w:val="24"/>
                <w:szCs w:val="24"/>
              </w:rPr>
            </w:pPr>
            <w:r>
              <w:rPr>
                <w:rFonts w:ascii="Perpetua" w:hAnsi="Perpetua"/>
                <w:sz w:val="24"/>
                <w:szCs w:val="24"/>
              </w:rPr>
              <w:t>(</w:t>
            </w:r>
            <w:r w:rsidR="00CE7F13">
              <w:rPr>
                <w:rFonts w:ascii="Perpetua" w:hAnsi="Perpetua" w:hint="cs"/>
                <w:sz w:val="24"/>
                <w:szCs w:val="24"/>
                <w:rtl/>
              </w:rPr>
              <w:t xml:space="preserve">12-16 </w:t>
            </w:r>
            <w:r w:rsidR="00CE7F13">
              <w:rPr>
                <w:rFonts w:ascii="Perpetua" w:hAnsi="Perpetua" w:cs="Times New Roman" w:hint="cs"/>
                <w:sz w:val="24"/>
                <w:szCs w:val="24"/>
                <w:rtl/>
              </w:rPr>
              <w:t>ذو القعدة</w:t>
            </w:r>
            <w:r w:rsidR="00CE7F13">
              <w:rPr>
                <w:rFonts w:ascii="Perpetua" w:hAnsi="Perpetua" w:hint="cs"/>
                <w:sz w:val="24"/>
                <w:szCs w:val="24"/>
                <w:rtl/>
              </w:rPr>
              <w:t>, 1435</w:t>
            </w:r>
            <w:r>
              <w:rPr>
                <w:rFonts w:ascii="Perpetua" w:hAnsi="Perpetua" w:cs="Arial"/>
                <w:sz w:val="24"/>
                <w:szCs w:val="24"/>
              </w:rPr>
              <w:t>)</w:t>
            </w:r>
          </w:p>
        </w:tc>
        <w:tc>
          <w:tcPr>
            <w:tcW w:w="5040" w:type="dxa"/>
            <w:gridSpan w:val="2"/>
            <w:tcBorders>
              <w:top w:val="nil"/>
            </w:tcBorders>
            <w:shd w:val="clear" w:color="auto" w:fill="D9D9D9"/>
          </w:tcPr>
          <w:p w:rsidR="00DE766D" w:rsidRPr="00DE766D" w:rsidRDefault="00DE766D" w:rsidP="00DE766D">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DE766D">
              <w:rPr>
                <w:rFonts w:ascii="Perpetua" w:hAnsi="Perpetua" w:cs="Times New Roman"/>
                <w:b/>
                <w:bCs/>
                <w:sz w:val="24"/>
                <w:szCs w:val="24"/>
              </w:rPr>
              <w:t xml:space="preserve">Cont. </w:t>
            </w:r>
            <w:r w:rsidRPr="00195732">
              <w:rPr>
                <w:rFonts w:ascii="Perpetua" w:hAnsi="Perpetua" w:cs="Times New Roman"/>
                <w:b/>
                <w:bCs/>
                <w:sz w:val="24"/>
                <w:szCs w:val="24"/>
              </w:rPr>
              <w:t>Introduction to human-machine systems</w:t>
            </w:r>
          </w:p>
          <w:p w:rsidR="00DE766D" w:rsidRPr="00DE766D" w:rsidRDefault="00DE766D"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r w:rsidRPr="00744083">
              <w:rPr>
                <w:rFonts w:ascii="Perpetua" w:hAnsi="Perpetua" w:cs="Times New Roman"/>
                <w:b/>
                <w:bCs/>
                <w:sz w:val="24"/>
                <w:szCs w:val="24"/>
              </w:rPr>
              <w:t>Workplace design</w:t>
            </w:r>
            <w:r w:rsidRPr="00195732">
              <w:rPr>
                <w:rFonts w:ascii="Perpetua" w:hAnsi="Perpetua" w:cs="Times New Roman"/>
                <w:b/>
                <w:bCs/>
                <w:sz w:val="24"/>
                <w:szCs w:val="24"/>
              </w:rPr>
              <w:t xml:space="preserve"> </w:t>
            </w:r>
          </w:p>
          <w:p w:rsidR="006011B3" w:rsidRPr="00195732" w:rsidRDefault="006011B3" w:rsidP="00DE766D">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sz w:val="24"/>
                <w:szCs w:val="24"/>
              </w:rPr>
            </w:pPr>
          </w:p>
        </w:tc>
        <w:tc>
          <w:tcPr>
            <w:tcW w:w="1170" w:type="dxa"/>
            <w:tcBorders>
              <w:top w:val="nil"/>
            </w:tcBorders>
            <w:shd w:val="clear" w:color="auto" w:fill="D9D9D9"/>
          </w:tcPr>
          <w:p w:rsidR="00DE766D" w:rsidRDefault="00DE766D" w:rsidP="00DE766D">
            <w:pPr>
              <w:jc w:val="center"/>
              <w:rPr>
                <w:rFonts w:ascii="Perpetua" w:hAnsi="Perpetua"/>
                <w:sz w:val="24"/>
                <w:szCs w:val="24"/>
              </w:rPr>
            </w:pPr>
            <w:r>
              <w:rPr>
                <w:rFonts w:ascii="Perpetua" w:hAnsi="Perpetua"/>
                <w:sz w:val="24"/>
                <w:szCs w:val="24"/>
              </w:rPr>
              <w:t>HW 1</w:t>
            </w:r>
          </w:p>
          <w:p w:rsidR="00FD6BDD" w:rsidRDefault="00FD6BDD" w:rsidP="00DE766D">
            <w:pPr>
              <w:jc w:val="center"/>
              <w:rPr>
                <w:rFonts w:ascii="Perpetua" w:hAnsi="Perpetua"/>
                <w:sz w:val="24"/>
                <w:szCs w:val="24"/>
              </w:rPr>
            </w:pPr>
          </w:p>
          <w:p w:rsidR="006735F7" w:rsidRDefault="00DE766D" w:rsidP="00DE766D">
            <w:pPr>
              <w:jc w:val="center"/>
              <w:rPr>
                <w:rFonts w:ascii="Perpetua" w:hAnsi="Perpetua"/>
                <w:sz w:val="24"/>
                <w:szCs w:val="24"/>
              </w:rPr>
            </w:pPr>
            <w:r>
              <w:rPr>
                <w:rFonts w:ascii="Perpetua" w:hAnsi="Perpetua"/>
                <w:sz w:val="24"/>
                <w:szCs w:val="24"/>
              </w:rPr>
              <w:t>Quiz 1</w:t>
            </w:r>
          </w:p>
          <w:p w:rsidR="00FD6BDD" w:rsidRDefault="00FD6BDD" w:rsidP="00DE766D">
            <w:pPr>
              <w:jc w:val="center"/>
              <w:rPr>
                <w:rFonts w:ascii="Perpetua" w:hAnsi="Perpetua"/>
                <w:sz w:val="24"/>
                <w:szCs w:val="24"/>
              </w:rPr>
            </w:pPr>
          </w:p>
          <w:p w:rsidR="005F0FE5" w:rsidRPr="005E697D" w:rsidRDefault="00DE766D" w:rsidP="00872804">
            <w:pPr>
              <w:jc w:val="center"/>
              <w:rPr>
                <w:rFonts w:ascii="Perpetua" w:hAnsi="Perpetua"/>
                <w:b/>
                <w:bCs/>
                <w:sz w:val="24"/>
                <w:szCs w:val="24"/>
              </w:rPr>
            </w:pPr>
            <w:r>
              <w:rPr>
                <w:rFonts w:ascii="Perpetua" w:hAnsi="Perpetua"/>
                <w:sz w:val="24"/>
                <w:szCs w:val="24"/>
              </w:rPr>
              <w:t>Lab 1</w:t>
            </w:r>
          </w:p>
        </w:tc>
      </w:tr>
      <w:tr w:rsidR="006273E6" w:rsidRPr="006273E6" w:rsidTr="00804233">
        <w:trPr>
          <w:trHeight w:val="282"/>
        </w:trPr>
        <w:tc>
          <w:tcPr>
            <w:tcW w:w="810" w:type="dxa"/>
            <w:tcBorders>
              <w:top w:val="nil"/>
            </w:tcBorders>
          </w:tcPr>
          <w:p w:rsidR="006273E6" w:rsidRPr="006273E6" w:rsidRDefault="006273E6" w:rsidP="006273E6">
            <w:pPr>
              <w:jc w:val="center"/>
              <w:rPr>
                <w:rFonts w:ascii="Perpetua" w:hAnsi="Perpetua"/>
                <w:sz w:val="24"/>
                <w:szCs w:val="24"/>
              </w:rPr>
            </w:pPr>
            <w:r>
              <w:rPr>
                <w:rFonts w:ascii="Perpetua" w:hAnsi="Perpetua"/>
                <w:sz w:val="24"/>
                <w:szCs w:val="24"/>
              </w:rPr>
              <w:t>3</w:t>
            </w:r>
          </w:p>
        </w:tc>
        <w:tc>
          <w:tcPr>
            <w:tcW w:w="1800" w:type="dxa"/>
            <w:tcBorders>
              <w:top w:val="nil"/>
            </w:tcBorders>
          </w:tcPr>
          <w:p w:rsidR="009B71A4" w:rsidRDefault="00FF57C4" w:rsidP="00CE7F13">
            <w:pPr>
              <w:rPr>
                <w:rFonts w:ascii="Perpetua" w:hAnsi="Perpetua"/>
                <w:sz w:val="24"/>
                <w:szCs w:val="24"/>
              </w:rPr>
            </w:pPr>
            <w:r>
              <w:rPr>
                <w:rFonts w:ascii="Perpetua" w:hAnsi="Perpetua"/>
                <w:sz w:val="24"/>
                <w:szCs w:val="24"/>
              </w:rPr>
              <w:t>Sep</w:t>
            </w:r>
            <w:r w:rsidR="009B71A4">
              <w:rPr>
                <w:rFonts w:ascii="Perpetua" w:hAnsi="Perpetua"/>
                <w:sz w:val="24"/>
                <w:szCs w:val="24"/>
              </w:rPr>
              <w:t xml:space="preserve"> </w:t>
            </w:r>
            <w:r w:rsidR="002C6300">
              <w:rPr>
                <w:rFonts w:ascii="Perpetua" w:hAnsi="Perpetua"/>
                <w:sz w:val="24"/>
                <w:szCs w:val="24"/>
              </w:rPr>
              <w:t>1</w:t>
            </w:r>
            <w:r w:rsidR="00CE7F13">
              <w:rPr>
                <w:rFonts w:ascii="Perpetua" w:hAnsi="Perpetua" w:hint="cs"/>
                <w:sz w:val="24"/>
                <w:szCs w:val="24"/>
                <w:rtl/>
              </w:rPr>
              <w:t>4</w:t>
            </w:r>
            <w:r w:rsidR="009B71A4">
              <w:rPr>
                <w:rFonts w:ascii="Perpetua" w:hAnsi="Perpetua"/>
                <w:sz w:val="24"/>
                <w:szCs w:val="24"/>
              </w:rPr>
              <w:t xml:space="preserve"> – </w:t>
            </w:r>
            <w:r w:rsidR="002C6300">
              <w:rPr>
                <w:rFonts w:ascii="Perpetua" w:hAnsi="Perpetua"/>
                <w:sz w:val="24"/>
                <w:szCs w:val="24"/>
              </w:rPr>
              <w:t>1</w:t>
            </w:r>
            <w:r w:rsidR="00CE7F13">
              <w:rPr>
                <w:rFonts w:ascii="Perpetua" w:hAnsi="Perpetua" w:hint="cs"/>
                <w:sz w:val="24"/>
                <w:szCs w:val="24"/>
                <w:rtl/>
              </w:rPr>
              <w:t>8</w:t>
            </w:r>
            <w:r w:rsidR="009B71A4">
              <w:rPr>
                <w:rFonts w:ascii="Perpetua" w:hAnsi="Perpetua"/>
                <w:sz w:val="24"/>
                <w:szCs w:val="24"/>
              </w:rPr>
              <w:t>, ‘1</w:t>
            </w:r>
            <w:r w:rsidR="000A1289">
              <w:rPr>
                <w:rFonts w:ascii="Perpetua" w:hAnsi="Perpetua"/>
                <w:sz w:val="24"/>
                <w:szCs w:val="24"/>
              </w:rPr>
              <w:t>4</w:t>
            </w:r>
          </w:p>
          <w:p w:rsidR="004E2B51" w:rsidRPr="006273E6" w:rsidRDefault="00CE7F13" w:rsidP="00CE7F13">
            <w:pPr>
              <w:rPr>
                <w:rFonts w:ascii="Perpetua" w:hAnsi="Perpetua"/>
                <w:sz w:val="24"/>
                <w:szCs w:val="24"/>
              </w:rPr>
            </w:pPr>
            <w:r>
              <w:rPr>
                <w:rFonts w:ascii="Perpetua" w:hAnsi="Perpetua"/>
                <w:sz w:val="24"/>
                <w:szCs w:val="24"/>
              </w:rPr>
              <w:t>(</w:t>
            </w:r>
            <w:r>
              <w:rPr>
                <w:rFonts w:ascii="Perpetua" w:hAnsi="Perpetua" w:hint="cs"/>
                <w:sz w:val="24"/>
                <w:szCs w:val="24"/>
                <w:rtl/>
              </w:rPr>
              <w:t xml:space="preserve">19-23 </w:t>
            </w:r>
            <w:r>
              <w:rPr>
                <w:rFonts w:ascii="Perpetua" w:hAnsi="Perpetua" w:cs="Times New Roman" w:hint="cs"/>
                <w:sz w:val="24"/>
                <w:szCs w:val="24"/>
                <w:rtl/>
              </w:rPr>
              <w:t>ذو القعدة</w:t>
            </w:r>
            <w:r>
              <w:rPr>
                <w:rFonts w:ascii="Perpetua" w:hAnsi="Perpetua" w:hint="cs"/>
                <w:sz w:val="24"/>
                <w:szCs w:val="24"/>
                <w:rtl/>
              </w:rPr>
              <w:t>, 1435</w:t>
            </w:r>
            <w:r>
              <w:rPr>
                <w:rFonts w:ascii="Perpetua" w:hAnsi="Perpetua" w:cs="Arial"/>
                <w:sz w:val="24"/>
                <w:szCs w:val="24"/>
              </w:rPr>
              <w:t>)</w:t>
            </w:r>
          </w:p>
        </w:tc>
        <w:tc>
          <w:tcPr>
            <w:tcW w:w="5040" w:type="dxa"/>
            <w:gridSpan w:val="2"/>
            <w:tcBorders>
              <w:top w:val="nil"/>
            </w:tcBorders>
          </w:tcPr>
          <w:p w:rsidR="00DE766D" w:rsidRDefault="00DE766D" w:rsidP="00DE766D">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Pr>
                <w:rFonts w:ascii="Perpetua" w:hAnsi="Perpetua" w:cs="Times New Roman"/>
                <w:b/>
                <w:bCs/>
                <w:sz w:val="24"/>
                <w:szCs w:val="24"/>
              </w:rPr>
              <w:t xml:space="preserve">Cont. </w:t>
            </w:r>
            <w:r w:rsidRPr="00744083">
              <w:rPr>
                <w:rFonts w:ascii="Perpetua" w:hAnsi="Perpetua" w:cs="Times New Roman"/>
                <w:b/>
                <w:bCs/>
                <w:sz w:val="24"/>
                <w:szCs w:val="24"/>
              </w:rPr>
              <w:t>Workplace design</w:t>
            </w:r>
          </w:p>
          <w:p w:rsidR="006701A9" w:rsidRPr="00195732" w:rsidRDefault="00DE766D"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195732">
              <w:rPr>
                <w:rFonts w:ascii="Perpetua" w:hAnsi="Perpetua" w:cs="Times New Roman"/>
                <w:b/>
                <w:bCs/>
                <w:sz w:val="24"/>
                <w:szCs w:val="24"/>
              </w:rPr>
              <w:t>Information input and processing</w:t>
            </w:r>
            <w:r w:rsidRPr="00195732">
              <w:rPr>
                <w:rFonts w:ascii="Perpetua" w:hAnsi="Perpetua" w:cs="Times New Roman"/>
                <w:b/>
                <w:bCs/>
                <w:sz w:val="24"/>
                <w:szCs w:val="24"/>
              </w:rPr>
              <w:tab/>
            </w:r>
          </w:p>
        </w:tc>
        <w:tc>
          <w:tcPr>
            <w:tcW w:w="1170" w:type="dxa"/>
            <w:tcBorders>
              <w:top w:val="nil"/>
            </w:tcBorders>
          </w:tcPr>
          <w:p w:rsidR="00DE766D" w:rsidRDefault="00DE766D" w:rsidP="00DE766D">
            <w:pPr>
              <w:jc w:val="center"/>
              <w:rPr>
                <w:rFonts w:ascii="Perpetua" w:hAnsi="Perpetua"/>
                <w:sz w:val="24"/>
                <w:szCs w:val="24"/>
              </w:rPr>
            </w:pPr>
          </w:p>
          <w:p w:rsidR="00FD6BDD" w:rsidRDefault="00FD6BDD" w:rsidP="00DE766D">
            <w:pPr>
              <w:jc w:val="center"/>
              <w:rPr>
                <w:rFonts w:ascii="Perpetua" w:hAnsi="Perpetua"/>
                <w:sz w:val="24"/>
                <w:szCs w:val="24"/>
              </w:rPr>
            </w:pPr>
          </w:p>
          <w:p w:rsidR="006701A9" w:rsidRDefault="00DE766D" w:rsidP="00DE766D">
            <w:pPr>
              <w:jc w:val="center"/>
              <w:rPr>
                <w:rFonts w:ascii="Perpetua" w:hAnsi="Perpetua"/>
                <w:sz w:val="24"/>
                <w:szCs w:val="24"/>
              </w:rPr>
            </w:pPr>
            <w:r>
              <w:rPr>
                <w:rFonts w:ascii="Perpetua" w:hAnsi="Perpetua"/>
                <w:sz w:val="24"/>
                <w:szCs w:val="24"/>
              </w:rPr>
              <w:t>Lab 2</w:t>
            </w:r>
          </w:p>
          <w:p w:rsidR="00872804" w:rsidRPr="006273E6" w:rsidRDefault="00872804" w:rsidP="00DE766D">
            <w:pPr>
              <w:jc w:val="center"/>
              <w:rPr>
                <w:rFonts w:ascii="Perpetua" w:hAnsi="Perpetua"/>
                <w:sz w:val="24"/>
                <w:szCs w:val="24"/>
              </w:rPr>
            </w:pPr>
          </w:p>
        </w:tc>
      </w:tr>
      <w:tr w:rsidR="00DE766D" w:rsidRPr="006273E6" w:rsidTr="00804233">
        <w:trPr>
          <w:trHeight w:val="282"/>
        </w:trPr>
        <w:tc>
          <w:tcPr>
            <w:tcW w:w="810" w:type="dxa"/>
            <w:tcBorders>
              <w:top w:val="nil"/>
            </w:tcBorders>
            <w:shd w:val="clear" w:color="auto" w:fill="D9D9D9"/>
          </w:tcPr>
          <w:p w:rsidR="00DE766D" w:rsidRPr="006273E6" w:rsidRDefault="00DE766D" w:rsidP="00956FD1">
            <w:pPr>
              <w:jc w:val="center"/>
              <w:rPr>
                <w:rFonts w:ascii="Perpetua" w:hAnsi="Perpetua"/>
                <w:sz w:val="24"/>
                <w:szCs w:val="24"/>
              </w:rPr>
            </w:pPr>
            <w:r>
              <w:rPr>
                <w:rFonts w:ascii="Perpetua" w:hAnsi="Perpetua"/>
                <w:sz w:val="24"/>
                <w:szCs w:val="24"/>
              </w:rPr>
              <w:t>4</w:t>
            </w:r>
          </w:p>
        </w:tc>
        <w:tc>
          <w:tcPr>
            <w:tcW w:w="1800" w:type="dxa"/>
            <w:tcBorders>
              <w:top w:val="nil"/>
            </w:tcBorders>
            <w:shd w:val="clear" w:color="auto" w:fill="D9D9D9"/>
          </w:tcPr>
          <w:p w:rsidR="00DA6D3B" w:rsidRDefault="006802A1" w:rsidP="00CE7F13">
            <w:pPr>
              <w:rPr>
                <w:rFonts w:ascii="Perpetua" w:hAnsi="Perpetua"/>
                <w:sz w:val="24"/>
                <w:szCs w:val="24"/>
              </w:rPr>
            </w:pPr>
            <w:r>
              <w:rPr>
                <w:rFonts w:ascii="Perpetua" w:hAnsi="Perpetua"/>
                <w:sz w:val="24"/>
                <w:szCs w:val="24"/>
              </w:rPr>
              <w:t xml:space="preserve">Sep </w:t>
            </w:r>
            <w:r w:rsidR="00CE7F13">
              <w:rPr>
                <w:rFonts w:ascii="Perpetua" w:hAnsi="Perpetua" w:hint="cs"/>
                <w:sz w:val="24"/>
                <w:szCs w:val="24"/>
                <w:rtl/>
              </w:rPr>
              <w:t>21</w:t>
            </w:r>
            <w:r>
              <w:rPr>
                <w:rFonts w:ascii="Perpetua" w:hAnsi="Perpetua"/>
                <w:sz w:val="24"/>
                <w:szCs w:val="24"/>
              </w:rPr>
              <w:t xml:space="preserve"> – </w:t>
            </w:r>
            <w:r w:rsidR="00CE7F13">
              <w:rPr>
                <w:rFonts w:ascii="Perpetua" w:hAnsi="Perpetua" w:hint="cs"/>
                <w:sz w:val="24"/>
                <w:szCs w:val="24"/>
                <w:rtl/>
              </w:rPr>
              <w:t>25</w:t>
            </w:r>
            <w:r>
              <w:rPr>
                <w:rFonts w:ascii="Perpetua" w:hAnsi="Perpetua"/>
                <w:sz w:val="24"/>
                <w:szCs w:val="24"/>
              </w:rPr>
              <w:t>, ‘1</w:t>
            </w:r>
            <w:r w:rsidR="000A1289">
              <w:rPr>
                <w:rFonts w:ascii="Perpetua" w:hAnsi="Perpetua"/>
                <w:sz w:val="24"/>
                <w:szCs w:val="24"/>
              </w:rPr>
              <w:t>4</w:t>
            </w:r>
          </w:p>
          <w:p w:rsidR="00DE766D" w:rsidRPr="006273E6" w:rsidRDefault="00CE7F13" w:rsidP="006C7992">
            <w:pPr>
              <w:rPr>
                <w:rFonts w:ascii="Perpetua" w:hAnsi="Perpetua"/>
                <w:sz w:val="24"/>
                <w:szCs w:val="24"/>
              </w:rPr>
            </w:pPr>
            <w:r>
              <w:rPr>
                <w:rFonts w:ascii="Perpetua" w:hAnsi="Perpetua"/>
                <w:sz w:val="24"/>
                <w:szCs w:val="24"/>
              </w:rPr>
              <w:t>(</w:t>
            </w:r>
            <w:r w:rsidR="006C7992">
              <w:rPr>
                <w:rFonts w:ascii="Perpetua" w:hAnsi="Perpetua" w:hint="cs"/>
                <w:sz w:val="24"/>
                <w:szCs w:val="24"/>
                <w:rtl/>
              </w:rPr>
              <w:t>26</w:t>
            </w:r>
            <w:r>
              <w:rPr>
                <w:rFonts w:ascii="Perpetua" w:hAnsi="Perpetua" w:hint="cs"/>
                <w:sz w:val="24"/>
                <w:szCs w:val="24"/>
                <w:rtl/>
              </w:rPr>
              <w:t xml:space="preserve"> </w:t>
            </w:r>
            <w:r>
              <w:rPr>
                <w:rFonts w:ascii="Perpetua" w:hAnsi="Perpetua" w:cs="Times New Roman" w:hint="cs"/>
                <w:sz w:val="24"/>
                <w:szCs w:val="24"/>
                <w:rtl/>
              </w:rPr>
              <w:t xml:space="preserve">ذو القعدة </w:t>
            </w:r>
            <w:r>
              <w:rPr>
                <w:rFonts w:ascii="Perpetua" w:hAnsi="Perpetua" w:cs="Times New Roman"/>
                <w:sz w:val="24"/>
                <w:szCs w:val="24"/>
                <w:rtl/>
              </w:rPr>
              <w:t>–</w:t>
            </w:r>
            <w:r>
              <w:rPr>
                <w:rFonts w:ascii="Perpetua" w:hAnsi="Perpetua" w:hint="cs"/>
                <w:sz w:val="24"/>
                <w:szCs w:val="24"/>
                <w:rtl/>
              </w:rPr>
              <w:t xml:space="preserve"> 1 </w:t>
            </w:r>
            <w:r>
              <w:rPr>
                <w:rFonts w:ascii="Perpetua" w:hAnsi="Perpetua" w:cs="Times New Roman" w:hint="cs"/>
                <w:sz w:val="24"/>
                <w:szCs w:val="24"/>
                <w:rtl/>
              </w:rPr>
              <w:t>ذو الحجة</w:t>
            </w:r>
            <w:r>
              <w:rPr>
                <w:rFonts w:ascii="Perpetua" w:hAnsi="Perpetua" w:hint="cs"/>
                <w:sz w:val="24"/>
                <w:szCs w:val="24"/>
                <w:rtl/>
              </w:rPr>
              <w:t>, 1435</w:t>
            </w:r>
            <w:r>
              <w:rPr>
                <w:rFonts w:ascii="Perpetua" w:hAnsi="Perpetua" w:cs="Arial"/>
                <w:sz w:val="24"/>
                <w:szCs w:val="24"/>
              </w:rPr>
              <w:t>)</w:t>
            </w:r>
          </w:p>
        </w:tc>
        <w:tc>
          <w:tcPr>
            <w:tcW w:w="5040" w:type="dxa"/>
            <w:gridSpan w:val="2"/>
            <w:tcBorders>
              <w:top w:val="nil"/>
            </w:tcBorders>
            <w:shd w:val="clear" w:color="auto" w:fill="D9D9D9"/>
          </w:tcPr>
          <w:p w:rsidR="00DE766D" w:rsidRDefault="00DE766D" w:rsidP="00173305">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Pr>
                <w:rFonts w:ascii="Perpetua" w:hAnsi="Perpetua" w:cs="Times New Roman"/>
                <w:b/>
                <w:bCs/>
                <w:sz w:val="24"/>
                <w:szCs w:val="24"/>
              </w:rPr>
              <w:t xml:space="preserve">Cont. </w:t>
            </w:r>
            <w:r w:rsidRPr="00195732">
              <w:rPr>
                <w:rFonts w:ascii="Perpetua" w:hAnsi="Perpetua" w:cs="Times New Roman"/>
                <w:b/>
                <w:bCs/>
                <w:sz w:val="24"/>
                <w:szCs w:val="24"/>
              </w:rPr>
              <w:t>Information input and processing</w:t>
            </w:r>
          </w:p>
          <w:p w:rsidR="00DE766D" w:rsidRDefault="00DE766D"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6011B3">
              <w:rPr>
                <w:rFonts w:ascii="Perpetua" w:hAnsi="Perpetua" w:cs="Times New Roman"/>
                <w:b/>
                <w:bCs/>
                <w:sz w:val="24"/>
                <w:szCs w:val="24"/>
              </w:rPr>
              <w:t>Human capabilities: hearing, vision, and psychomotor skills</w:t>
            </w:r>
            <w:r>
              <w:rPr>
                <w:rFonts w:ascii="Perpetua" w:hAnsi="Perpetua" w:cs="Times New Roman"/>
                <w:b/>
                <w:bCs/>
                <w:sz w:val="24"/>
                <w:szCs w:val="24"/>
              </w:rPr>
              <w:t>*</w:t>
            </w:r>
          </w:p>
          <w:p w:rsidR="00CE7F13" w:rsidRPr="00195732" w:rsidRDefault="00CE7F13" w:rsidP="00CE7F13">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Pr>
                <w:rFonts w:ascii="Perpetua" w:hAnsi="Perpetua"/>
                <w:b/>
                <w:bCs/>
                <w:sz w:val="32"/>
                <w:szCs w:val="32"/>
                <w:shd w:val="clear" w:color="auto" w:fill="FFFF00"/>
              </w:rPr>
              <w:t>National Day</w:t>
            </w:r>
            <w:r w:rsidRPr="00375D8F">
              <w:rPr>
                <w:rFonts w:ascii="Perpetua" w:hAnsi="Perpetua"/>
                <w:b/>
                <w:bCs/>
                <w:sz w:val="32"/>
                <w:szCs w:val="32"/>
                <w:shd w:val="clear" w:color="auto" w:fill="FFFF00"/>
              </w:rPr>
              <w:t xml:space="preserve"> (</w:t>
            </w:r>
            <w:r>
              <w:rPr>
                <w:rFonts w:ascii="Perpetua" w:hAnsi="Perpetua" w:cs="Arial" w:hint="cs"/>
                <w:b/>
                <w:bCs/>
                <w:sz w:val="32"/>
                <w:szCs w:val="32"/>
                <w:shd w:val="clear" w:color="auto" w:fill="FFFF00"/>
                <w:rtl/>
              </w:rPr>
              <w:t>اليوم الوطني</w:t>
            </w:r>
            <w:r w:rsidRPr="00375D8F">
              <w:rPr>
                <w:rFonts w:ascii="Perpetua" w:hAnsi="Perpetua" w:cs="Arial"/>
                <w:b/>
                <w:bCs/>
                <w:sz w:val="32"/>
                <w:szCs w:val="32"/>
                <w:shd w:val="clear" w:color="auto" w:fill="FFFF00"/>
              </w:rPr>
              <w:t xml:space="preserve">) </w:t>
            </w:r>
            <w:r w:rsidRPr="00375D8F">
              <w:rPr>
                <w:rFonts w:ascii="Perpetua" w:hAnsi="Perpetua"/>
                <w:b/>
                <w:bCs/>
                <w:sz w:val="32"/>
                <w:szCs w:val="32"/>
                <w:shd w:val="clear" w:color="auto" w:fill="FFFF00"/>
              </w:rPr>
              <w:t>BREAK</w:t>
            </w:r>
          </w:p>
        </w:tc>
        <w:tc>
          <w:tcPr>
            <w:tcW w:w="1170" w:type="dxa"/>
            <w:tcBorders>
              <w:top w:val="nil"/>
            </w:tcBorders>
            <w:shd w:val="clear" w:color="auto" w:fill="D9D9D9"/>
          </w:tcPr>
          <w:p w:rsidR="00DE766D" w:rsidRDefault="00DE766D" w:rsidP="00FD6BDD">
            <w:pPr>
              <w:jc w:val="center"/>
              <w:rPr>
                <w:rFonts w:ascii="Perpetua" w:hAnsi="Perpetua"/>
                <w:sz w:val="24"/>
                <w:szCs w:val="24"/>
              </w:rPr>
            </w:pPr>
            <w:r>
              <w:rPr>
                <w:rFonts w:ascii="Perpetua" w:hAnsi="Perpetua"/>
                <w:sz w:val="24"/>
                <w:szCs w:val="24"/>
              </w:rPr>
              <w:t xml:space="preserve">HW </w:t>
            </w:r>
            <w:r w:rsidR="00FD6BDD">
              <w:rPr>
                <w:rFonts w:ascii="Perpetua" w:hAnsi="Perpetua"/>
                <w:sz w:val="24"/>
                <w:szCs w:val="24"/>
              </w:rPr>
              <w:t>2</w:t>
            </w:r>
          </w:p>
          <w:p w:rsidR="00FD6BDD" w:rsidRDefault="00FD6BDD" w:rsidP="00DE766D">
            <w:pPr>
              <w:jc w:val="center"/>
              <w:rPr>
                <w:rFonts w:ascii="Perpetua" w:hAnsi="Perpetua"/>
                <w:sz w:val="24"/>
                <w:szCs w:val="24"/>
              </w:rPr>
            </w:pPr>
          </w:p>
          <w:p w:rsidR="00DE766D" w:rsidRDefault="00DE766D" w:rsidP="00117353">
            <w:pPr>
              <w:jc w:val="center"/>
              <w:rPr>
                <w:rFonts w:ascii="Perpetua" w:hAnsi="Perpetua"/>
                <w:sz w:val="24"/>
                <w:szCs w:val="24"/>
              </w:rPr>
            </w:pPr>
            <w:r>
              <w:rPr>
                <w:rFonts w:ascii="Perpetua" w:hAnsi="Perpetua"/>
                <w:sz w:val="24"/>
                <w:szCs w:val="24"/>
              </w:rPr>
              <w:t xml:space="preserve">Quiz </w:t>
            </w:r>
            <w:r w:rsidR="00117353">
              <w:rPr>
                <w:rFonts w:ascii="Perpetua" w:hAnsi="Perpetua" w:hint="cs"/>
                <w:sz w:val="24"/>
                <w:szCs w:val="24"/>
                <w:rtl/>
              </w:rPr>
              <w:t>2</w:t>
            </w:r>
          </w:p>
          <w:p w:rsidR="00FD6BDD" w:rsidRDefault="00FD6BDD" w:rsidP="00DE766D">
            <w:pPr>
              <w:jc w:val="center"/>
              <w:rPr>
                <w:rFonts w:ascii="Perpetua" w:hAnsi="Perpetua"/>
                <w:sz w:val="24"/>
                <w:szCs w:val="24"/>
              </w:rPr>
            </w:pPr>
          </w:p>
          <w:p w:rsidR="00DE766D" w:rsidRPr="005E697D" w:rsidRDefault="00DE766D" w:rsidP="00DE766D">
            <w:pPr>
              <w:jc w:val="center"/>
              <w:rPr>
                <w:rFonts w:ascii="Perpetua" w:hAnsi="Perpetua"/>
                <w:b/>
                <w:bCs/>
                <w:sz w:val="24"/>
                <w:szCs w:val="24"/>
              </w:rPr>
            </w:pPr>
            <w:r>
              <w:rPr>
                <w:rFonts w:ascii="Perpetua" w:hAnsi="Perpetua"/>
                <w:sz w:val="24"/>
                <w:szCs w:val="24"/>
              </w:rPr>
              <w:t>Lab 3</w:t>
            </w:r>
          </w:p>
        </w:tc>
      </w:tr>
      <w:tr w:rsidR="008E0003" w:rsidRPr="006273E6" w:rsidTr="00804233">
        <w:trPr>
          <w:trHeight w:val="282"/>
        </w:trPr>
        <w:tc>
          <w:tcPr>
            <w:tcW w:w="810" w:type="dxa"/>
            <w:tcBorders>
              <w:top w:val="nil"/>
            </w:tcBorders>
          </w:tcPr>
          <w:p w:rsidR="008E0003" w:rsidRPr="006273E6" w:rsidRDefault="008E0003" w:rsidP="006273E6">
            <w:pPr>
              <w:jc w:val="center"/>
              <w:rPr>
                <w:rFonts w:ascii="Perpetua" w:hAnsi="Perpetua"/>
                <w:sz w:val="24"/>
                <w:szCs w:val="24"/>
              </w:rPr>
            </w:pPr>
            <w:r>
              <w:rPr>
                <w:rFonts w:ascii="Perpetua" w:hAnsi="Perpetua"/>
                <w:sz w:val="24"/>
                <w:szCs w:val="24"/>
              </w:rPr>
              <w:t>5</w:t>
            </w:r>
          </w:p>
        </w:tc>
        <w:tc>
          <w:tcPr>
            <w:tcW w:w="1800" w:type="dxa"/>
            <w:tcBorders>
              <w:top w:val="nil"/>
            </w:tcBorders>
          </w:tcPr>
          <w:p w:rsidR="008E0003" w:rsidRDefault="008E0003" w:rsidP="0050658F">
            <w:pPr>
              <w:rPr>
                <w:rFonts w:ascii="Perpetua" w:hAnsi="Perpetua"/>
                <w:sz w:val="24"/>
                <w:szCs w:val="24"/>
              </w:rPr>
            </w:pPr>
            <w:r>
              <w:rPr>
                <w:rFonts w:ascii="Perpetua" w:hAnsi="Perpetua"/>
                <w:sz w:val="24"/>
                <w:szCs w:val="24"/>
              </w:rPr>
              <w:t xml:space="preserve">Sep </w:t>
            </w:r>
            <w:r>
              <w:rPr>
                <w:rFonts w:ascii="Perpetua" w:hAnsi="Perpetua" w:hint="cs"/>
                <w:sz w:val="24"/>
                <w:szCs w:val="24"/>
                <w:rtl/>
              </w:rPr>
              <w:t>28</w:t>
            </w:r>
            <w:r>
              <w:rPr>
                <w:rFonts w:ascii="Perpetua" w:hAnsi="Perpetua"/>
                <w:sz w:val="24"/>
                <w:szCs w:val="24"/>
              </w:rPr>
              <w:t xml:space="preserve"> – Oct 0</w:t>
            </w:r>
            <w:r>
              <w:rPr>
                <w:rFonts w:ascii="Perpetua" w:hAnsi="Perpetua" w:hint="cs"/>
                <w:sz w:val="24"/>
                <w:szCs w:val="24"/>
                <w:rtl/>
              </w:rPr>
              <w:t>2</w:t>
            </w:r>
            <w:r>
              <w:rPr>
                <w:rFonts w:ascii="Perpetua" w:hAnsi="Perpetua"/>
                <w:sz w:val="24"/>
                <w:szCs w:val="24"/>
              </w:rPr>
              <w:t>, ‘14</w:t>
            </w:r>
          </w:p>
          <w:p w:rsidR="008E0003" w:rsidRDefault="008E0003" w:rsidP="0050658F">
            <w:pPr>
              <w:rPr>
                <w:rFonts w:ascii="Perpetua" w:hAnsi="Perpetua" w:cs="Arial"/>
                <w:sz w:val="24"/>
                <w:szCs w:val="24"/>
              </w:rPr>
            </w:pPr>
            <w:r>
              <w:rPr>
                <w:rFonts w:ascii="Perpetua" w:hAnsi="Perpetua"/>
                <w:sz w:val="24"/>
                <w:szCs w:val="24"/>
              </w:rPr>
              <w:t>(</w:t>
            </w:r>
            <w:r>
              <w:rPr>
                <w:rFonts w:ascii="Perpetua" w:hAnsi="Perpetua" w:hint="cs"/>
                <w:sz w:val="24"/>
                <w:szCs w:val="24"/>
                <w:rtl/>
              </w:rPr>
              <w:t xml:space="preserve">4-8 </w:t>
            </w:r>
            <w:r>
              <w:rPr>
                <w:rFonts w:ascii="Perpetua" w:hAnsi="Perpetua" w:cs="Times New Roman" w:hint="cs"/>
                <w:sz w:val="24"/>
                <w:szCs w:val="24"/>
                <w:rtl/>
              </w:rPr>
              <w:t>ذو الحجة</w:t>
            </w:r>
            <w:r>
              <w:rPr>
                <w:rFonts w:ascii="Perpetua" w:hAnsi="Perpetua" w:hint="cs"/>
                <w:sz w:val="24"/>
                <w:szCs w:val="24"/>
                <w:rtl/>
              </w:rPr>
              <w:t>, 1435</w:t>
            </w:r>
            <w:r>
              <w:rPr>
                <w:rFonts w:ascii="Perpetua" w:hAnsi="Perpetua" w:cs="Arial"/>
                <w:sz w:val="24"/>
                <w:szCs w:val="24"/>
              </w:rPr>
              <w:t>)</w:t>
            </w:r>
          </w:p>
          <w:p w:rsidR="008E0003" w:rsidRPr="006273E6" w:rsidRDefault="008E0003" w:rsidP="00721A3C">
            <w:pPr>
              <w:rPr>
                <w:rFonts w:ascii="Perpetua" w:hAnsi="Perpetua"/>
                <w:sz w:val="24"/>
                <w:szCs w:val="24"/>
              </w:rPr>
            </w:pPr>
          </w:p>
        </w:tc>
        <w:tc>
          <w:tcPr>
            <w:tcW w:w="6210" w:type="dxa"/>
            <w:gridSpan w:val="3"/>
            <w:tcBorders>
              <w:top w:val="nil"/>
            </w:tcBorders>
          </w:tcPr>
          <w:p w:rsidR="008E0003" w:rsidRDefault="008E0003" w:rsidP="008E0003">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b/>
                <w:bCs/>
                <w:sz w:val="32"/>
                <w:szCs w:val="32"/>
                <w:shd w:val="clear" w:color="auto" w:fill="FFFF00"/>
                <w:rtl/>
              </w:rPr>
            </w:pPr>
          </w:p>
          <w:p w:rsidR="008E0003" w:rsidRPr="0048151D" w:rsidRDefault="008E0003" w:rsidP="008E0003">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b/>
                <w:bCs/>
                <w:sz w:val="24"/>
                <w:szCs w:val="24"/>
              </w:rPr>
            </w:pPr>
            <w:r w:rsidRPr="00375D8F">
              <w:rPr>
                <w:rFonts w:ascii="Perpetua" w:hAnsi="Perpetua"/>
                <w:b/>
                <w:bCs/>
                <w:sz w:val="32"/>
                <w:szCs w:val="32"/>
                <w:shd w:val="clear" w:color="auto" w:fill="FFFF00"/>
              </w:rPr>
              <w:t>MID-SEMESTER (</w:t>
            </w:r>
            <w:r w:rsidRPr="00375D8F">
              <w:rPr>
                <w:rFonts w:ascii="Perpetua" w:hAnsi="Perpetua" w:cs="Arial" w:hint="cs"/>
                <w:b/>
                <w:bCs/>
                <w:sz w:val="32"/>
                <w:szCs w:val="32"/>
                <w:shd w:val="clear" w:color="auto" w:fill="FFFF00"/>
                <w:rtl/>
              </w:rPr>
              <w:t>عيد الأضحى</w:t>
            </w:r>
            <w:r w:rsidRPr="00375D8F">
              <w:rPr>
                <w:rFonts w:ascii="Perpetua" w:hAnsi="Perpetua" w:cs="Arial"/>
                <w:b/>
                <w:bCs/>
                <w:sz w:val="32"/>
                <w:szCs w:val="32"/>
                <w:shd w:val="clear" w:color="auto" w:fill="FFFF00"/>
              </w:rPr>
              <w:t xml:space="preserve">) </w:t>
            </w:r>
            <w:r w:rsidRPr="00375D8F">
              <w:rPr>
                <w:rFonts w:ascii="Perpetua" w:hAnsi="Perpetua"/>
                <w:b/>
                <w:bCs/>
                <w:sz w:val="32"/>
                <w:szCs w:val="32"/>
                <w:shd w:val="clear" w:color="auto" w:fill="FFFF00"/>
              </w:rPr>
              <w:t>BREAK</w:t>
            </w:r>
          </w:p>
        </w:tc>
      </w:tr>
      <w:tr w:rsidR="003F3C8A" w:rsidRPr="006273E6" w:rsidTr="00804233">
        <w:trPr>
          <w:trHeight w:val="282"/>
        </w:trPr>
        <w:tc>
          <w:tcPr>
            <w:tcW w:w="810" w:type="dxa"/>
            <w:tcBorders>
              <w:top w:val="nil"/>
            </w:tcBorders>
            <w:shd w:val="clear" w:color="auto" w:fill="D9D9D9"/>
          </w:tcPr>
          <w:p w:rsidR="003F3C8A" w:rsidRPr="006273E6" w:rsidRDefault="003F3C8A" w:rsidP="006273E6">
            <w:pPr>
              <w:jc w:val="center"/>
              <w:rPr>
                <w:rFonts w:ascii="Perpetua" w:hAnsi="Perpetua"/>
                <w:sz w:val="24"/>
                <w:szCs w:val="24"/>
              </w:rPr>
            </w:pPr>
            <w:r>
              <w:rPr>
                <w:rFonts w:ascii="Perpetua" w:hAnsi="Perpetua"/>
                <w:sz w:val="24"/>
                <w:szCs w:val="24"/>
              </w:rPr>
              <w:t>6</w:t>
            </w:r>
          </w:p>
        </w:tc>
        <w:tc>
          <w:tcPr>
            <w:tcW w:w="1800" w:type="dxa"/>
            <w:tcBorders>
              <w:top w:val="nil"/>
            </w:tcBorders>
            <w:shd w:val="clear" w:color="auto" w:fill="D9D9D9"/>
          </w:tcPr>
          <w:p w:rsidR="003F3C8A" w:rsidRDefault="003F3C8A" w:rsidP="00117353">
            <w:pPr>
              <w:rPr>
                <w:rFonts w:ascii="Perpetua" w:hAnsi="Perpetua"/>
                <w:sz w:val="24"/>
                <w:szCs w:val="24"/>
              </w:rPr>
            </w:pPr>
            <w:r>
              <w:rPr>
                <w:rFonts w:ascii="Perpetua" w:hAnsi="Perpetua"/>
                <w:sz w:val="24"/>
                <w:szCs w:val="24"/>
              </w:rPr>
              <w:t>Oct 0</w:t>
            </w:r>
            <w:r>
              <w:rPr>
                <w:rFonts w:ascii="Perpetua" w:hAnsi="Perpetua" w:hint="cs"/>
                <w:sz w:val="24"/>
                <w:szCs w:val="24"/>
                <w:rtl/>
              </w:rPr>
              <w:t>5</w:t>
            </w:r>
            <w:r>
              <w:rPr>
                <w:rFonts w:ascii="Perpetua" w:hAnsi="Perpetua"/>
                <w:sz w:val="24"/>
                <w:szCs w:val="24"/>
              </w:rPr>
              <w:t xml:space="preserve"> – </w:t>
            </w:r>
            <w:r>
              <w:rPr>
                <w:rFonts w:ascii="Perpetua" w:hAnsi="Perpetua" w:hint="cs"/>
                <w:sz w:val="24"/>
                <w:szCs w:val="24"/>
                <w:rtl/>
              </w:rPr>
              <w:t>09</w:t>
            </w:r>
            <w:r>
              <w:rPr>
                <w:rFonts w:ascii="Perpetua" w:hAnsi="Perpetua"/>
                <w:sz w:val="24"/>
                <w:szCs w:val="24"/>
              </w:rPr>
              <w:t>, ‘1</w:t>
            </w:r>
            <w:r>
              <w:rPr>
                <w:rFonts w:ascii="Perpetua" w:hAnsi="Perpetua" w:hint="cs"/>
                <w:sz w:val="24"/>
                <w:szCs w:val="24"/>
                <w:rtl/>
              </w:rPr>
              <w:t>4</w:t>
            </w:r>
          </w:p>
          <w:p w:rsidR="003F3C8A" w:rsidRPr="006273E6" w:rsidRDefault="003F3C8A" w:rsidP="00E246B0">
            <w:pPr>
              <w:rPr>
                <w:rFonts w:ascii="Perpetua" w:hAnsi="Perpetua"/>
                <w:sz w:val="24"/>
                <w:szCs w:val="24"/>
              </w:rPr>
            </w:pPr>
            <w:r>
              <w:rPr>
                <w:rFonts w:ascii="Perpetua" w:hAnsi="Perpetua"/>
                <w:sz w:val="24"/>
                <w:szCs w:val="24"/>
              </w:rPr>
              <w:t>(</w:t>
            </w:r>
            <w:r w:rsidR="00E246B0">
              <w:rPr>
                <w:rFonts w:ascii="Perpetua" w:hAnsi="Perpetua" w:hint="cs"/>
                <w:sz w:val="24"/>
                <w:szCs w:val="24"/>
                <w:rtl/>
              </w:rPr>
              <w:t>11</w:t>
            </w:r>
            <w:r>
              <w:rPr>
                <w:rFonts w:ascii="Perpetua" w:hAnsi="Perpetua" w:hint="cs"/>
                <w:sz w:val="24"/>
                <w:szCs w:val="24"/>
                <w:rtl/>
              </w:rPr>
              <w:t>-</w:t>
            </w:r>
            <w:r w:rsidR="00E246B0">
              <w:rPr>
                <w:rFonts w:ascii="Perpetua" w:hAnsi="Perpetua" w:hint="cs"/>
                <w:sz w:val="24"/>
                <w:szCs w:val="24"/>
                <w:rtl/>
              </w:rPr>
              <w:t>15</w:t>
            </w:r>
            <w:r>
              <w:rPr>
                <w:rFonts w:ascii="Perpetua" w:hAnsi="Perpetua" w:hint="cs"/>
                <w:sz w:val="24"/>
                <w:szCs w:val="24"/>
                <w:rtl/>
              </w:rPr>
              <w:t xml:space="preserve"> </w:t>
            </w:r>
            <w:r>
              <w:rPr>
                <w:rFonts w:ascii="Perpetua" w:hAnsi="Perpetua" w:cs="Times New Roman" w:hint="cs"/>
                <w:sz w:val="24"/>
                <w:szCs w:val="24"/>
                <w:rtl/>
              </w:rPr>
              <w:t>ذو الحجة</w:t>
            </w:r>
            <w:r>
              <w:rPr>
                <w:rFonts w:ascii="Perpetua" w:hAnsi="Perpetua" w:hint="cs"/>
                <w:sz w:val="24"/>
                <w:szCs w:val="24"/>
                <w:rtl/>
              </w:rPr>
              <w:t>, 1435</w:t>
            </w:r>
            <w:r>
              <w:rPr>
                <w:rFonts w:ascii="Perpetua" w:hAnsi="Perpetua" w:cs="Arial"/>
                <w:sz w:val="24"/>
                <w:szCs w:val="24"/>
              </w:rPr>
              <w:t>)</w:t>
            </w:r>
          </w:p>
        </w:tc>
        <w:tc>
          <w:tcPr>
            <w:tcW w:w="6210" w:type="dxa"/>
            <w:gridSpan w:val="3"/>
            <w:tcBorders>
              <w:top w:val="nil"/>
            </w:tcBorders>
            <w:shd w:val="clear" w:color="auto" w:fill="D9D9D9"/>
          </w:tcPr>
          <w:p w:rsidR="003F3C8A" w:rsidRDefault="003F3C8A" w:rsidP="003F3C8A">
            <w:pPr>
              <w:rPr>
                <w:rFonts w:ascii="Perpetua" w:hAnsi="Perpetua"/>
                <w:b/>
                <w:bCs/>
                <w:sz w:val="32"/>
                <w:szCs w:val="32"/>
                <w:shd w:val="clear" w:color="auto" w:fill="FFFF00"/>
                <w:rtl/>
              </w:rPr>
            </w:pPr>
          </w:p>
          <w:p w:rsidR="003F3C8A" w:rsidRPr="003F3C8A" w:rsidRDefault="003F3C8A" w:rsidP="003F3C8A">
            <w:pPr>
              <w:rPr>
                <w:rFonts w:ascii="Perpetua" w:hAnsi="Perpetua"/>
                <w:sz w:val="24"/>
                <w:szCs w:val="24"/>
              </w:rPr>
            </w:pPr>
            <w:r w:rsidRPr="00375D8F">
              <w:rPr>
                <w:rFonts w:ascii="Perpetua" w:hAnsi="Perpetua"/>
                <w:b/>
                <w:bCs/>
                <w:sz w:val="32"/>
                <w:szCs w:val="32"/>
                <w:shd w:val="clear" w:color="auto" w:fill="FFFF00"/>
              </w:rPr>
              <w:t>MID-SEMESTER (</w:t>
            </w:r>
            <w:r w:rsidRPr="00375D8F">
              <w:rPr>
                <w:rFonts w:ascii="Perpetua" w:hAnsi="Perpetua" w:cs="Arial" w:hint="cs"/>
                <w:b/>
                <w:bCs/>
                <w:sz w:val="32"/>
                <w:szCs w:val="32"/>
                <w:shd w:val="clear" w:color="auto" w:fill="FFFF00"/>
                <w:rtl/>
              </w:rPr>
              <w:t>عيد الأضحى</w:t>
            </w:r>
            <w:r w:rsidRPr="00375D8F">
              <w:rPr>
                <w:rFonts w:ascii="Perpetua" w:hAnsi="Perpetua" w:cs="Arial"/>
                <w:b/>
                <w:bCs/>
                <w:sz w:val="32"/>
                <w:szCs w:val="32"/>
                <w:shd w:val="clear" w:color="auto" w:fill="FFFF00"/>
              </w:rPr>
              <w:t xml:space="preserve">) </w:t>
            </w:r>
            <w:r w:rsidRPr="00375D8F">
              <w:rPr>
                <w:rFonts w:ascii="Perpetua" w:hAnsi="Perpetua"/>
                <w:b/>
                <w:bCs/>
                <w:sz w:val="32"/>
                <w:szCs w:val="32"/>
                <w:shd w:val="clear" w:color="auto" w:fill="FFFF00"/>
              </w:rPr>
              <w:t>BREAK</w:t>
            </w:r>
          </w:p>
          <w:p w:rsidR="003F3C8A" w:rsidRDefault="003F3C8A" w:rsidP="00FD6BDD">
            <w:pPr>
              <w:jc w:val="center"/>
              <w:rPr>
                <w:rFonts w:ascii="Perpetua" w:hAnsi="Perpetua"/>
                <w:sz w:val="24"/>
                <w:szCs w:val="24"/>
              </w:rPr>
            </w:pPr>
          </w:p>
          <w:p w:rsidR="003F3C8A" w:rsidRPr="0048151D" w:rsidRDefault="003F3C8A" w:rsidP="003F3C8A">
            <w:pPr>
              <w:jc w:val="center"/>
              <w:rPr>
                <w:rFonts w:ascii="Perpetua" w:hAnsi="Perpetua"/>
                <w:sz w:val="24"/>
                <w:szCs w:val="24"/>
              </w:rPr>
            </w:pPr>
          </w:p>
        </w:tc>
      </w:tr>
      <w:tr w:rsidR="00375D8F" w:rsidRPr="005E697D" w:rsidTr="00804233">
        <w:trPr>
          <w:trHeight w:val="282"/>
        </w:trPr>
        <w:tc>
          <w:tcPr>
            <w:tcW w:w="810" w:type="dxa"/>
            <w:tcBorders>
              <w:top w:val="nil"/>
              <w:left w:val="nil"/>
              <w:bottom w:val="nil"/>
              <w:right w:val="nil"/>
            </w:tcBorders>
            <w:shd w:val="clear" w:color="auto" w:fill="FFFFFF"/>
          </w:tcPr>
          <w:p w:rsidR="00375D8F" w:rsidRPr="006273E6" w:rsidRDefault="00375D8F" w:rsidP="00327FB6">
            <w:pPr>
              <w:jc w:val="center"/>
              <w:rPr>
                <w:rFonts w:ascii="Perpetua" w:hAnsi="Perpetua"/>
                <w:sz w:val="24"/>
                <w:szCs w:val="24"/>
              </w:rPr>
            </w:pPr>
            <w:r>
              <w:rPr>
                <w:rFonts w:ascii="Perpetua" w:hAnsi="Perpetua"/>
                <w:sz w:val="24"/>
                <w:szCs w:val="24"/>
              </w:rPr>
              <w:t>7</w:t>
            </w:r>
          </w:p>
        </w:tc>
        <w:tc>
          <w:tcPr>
            <w:tcW w:w="1800" w:type="dxa"/>
            <w:tcBorders>
              <w:top w:val="nil"/>
              <w:left w:val="nil"/>
              <w:bottom w:val="nil"/>
              <w:right w:val="nil"/>
            </w:tcBorders>
            <w:shd w:val="clear" w:color="auto" w:fill="FFFFFF"/>
          </w:tcPr>
          <w:p w:rsidR="00375D8F" w:rsidRDefault="00375D8F" w:rsidP="00E246B0">
            <w:pPr>
              <w:rPr>
                <w:rFonts w:ascii="Perpetua" w:hAnsi="Perpetua"/>
                <w:sz w:val="24"/>
                <w:szCs w:val="24"/>
              </w:rPr>
            </w:pPr>
            <w:r>
              <w:rPr>
                <w:rFonts w:ascii="Perpetua" w:hAnsi="Perpetua"/>
                <w:sz w:val="24"/>
                <w:szCs w:val="24"/>
              </w:rPr>
              <w:t xml:space="preserve">Oct </w:t>
            </w:r>
            <w:r w:rsidR="0053508B">
              <w:rPr>
                <w:rFonts w:ascii="Perpetua" w:hAnsi="Perpetua"/>
                <w:sz w:val="24"/>
                <w:szCs w:val="24"/>
              </w:rPr>
              <w:t>1</w:t>
            </w:r>
            <w:r w:rsidR="00E246B0">
              <w:rPr>
                <w:rFonts w:ascii="Perpetua" w:hAnsi="Perpetua" w:hint="cs"/>
                <w:sz w:val="24"/>
                <w:szCs w:val="24"/>
                <w:rtl/>
              </w:rPr>
              <w:t>2</w:t>
            </w:r>
            <w:r>
              <w:rPr>
                <w:rFonts w:ascii="Perpetua" w:hAnsi="Perpetua"/>
                <w:sz w:val="24"/>
                <w:szCs w:val="24"/>
              </w:rPr>
              <w:t xml:space="preserve"> – </w:t>
            </w:r>
            <w:r w:rsidR="0053508B">
              <w:rPr>
                <w:rFonts w:ascii="Perpetua" w:hAnsi="Perpetua"/>
                <w:sz w:val="24"/>
                <w:szCs w:val="24"/>
              </w:rPr>
              <w:t>1</w:t>
            </w:r>
            <w:r w:rsidR="00E246B0">
              <w:rPr>
                <w:rFonts w:ascii="Perpetua" w:hAnsi="Perpetua" w:hint="cs"/>
                <w:sz w:val="24"/>
                <w:szCs w:val="24"/>
                <w:rtl/>
              </w:rPr>
              <w:t>6</w:t>
            </w:r>
            <w:r>
              <w:rPr>
                <w:rFonts w:ascii="Perpetua" w:hAnsi="Perpetua"/>
                <w:sz w:val="24"/>
                <w:szCs w:val="24"/>
              </w:rPr>
              <w:t>, ‘1</w:t>
            </w:r>
            <w:r w:rsidR="00117353">
              <w:rPr>
                <w:rFonts w:ascii="Perpetua" w:hAnsi="Perpetua" w:hint="cs"/>
                <w:sz w:val="24"/>
                <w:szCs w:val="24"/>
                <w:rtl/>
              </w:rPr>
              <w:t>4</w:t>
            </w:r>
          </w:p>
          <w:p w:rsidR="00375D8F" w:rsidRPr="006273E6" w:rsidRDefault="00E246B0" w:rsidP="00E246B0">
            <w:pPr>
              <w:rPr>
                <w:rFonts w:ascii="Perpetua" w:hAnsi="Perpetua"/>
                <w:sz w:val="24"/>
                <w:szCs w:val="24"/>
              </w:rPr>
            </w:pPr>
            <w:r>
              <w:rPr>
                <w:rFonts w:ascii="Perpetua" w:hAnsi="Perpetua"/>
                <w:sz w:val="24"/>
                <w:szCs w:val="24"/>
              </w:rPr>
              <w:t>(</w:t>
            </w:r>
            <w:r>
              <w:rPr>
                <w:rFonts w:ascii="Perpetua" w:hAnsi="Perpetua" w:hint="cs"/>
                <w:sz w:val="24"/>
                <w:szCs w:val="24"/>
                <w:rtl/>
              </w:rPr>
              <w:t xml:space="preserve">18-22 </w:t>
            </w:r>
            <w:r>
              <w:rPr>
                <w:rFonts w:ascii="Perpetua" w:hAnsi="Perpetua" w:cs="Times New Roman" w:hint="cs"/>
                <w:sz w:val="24"/>
                <w:szCs w:val="24"/>
                <w:rtl/>
              </w:rPr>
              <w:t>ذو الحجة</w:t>
            </w:r>
            <w:r>
              <w:rPr>
                <w:rFonts w:ascii="Perpetua" w:hAnsi="Perpetua" w:hint="cs"/>
                <w:sz w:val="24"/>
                <w:szCs w:val="24"/>
                <w:rtl/>
              </w:rPr>
              <w:t>, 1435</w:t>
            </w:r>
            <w:r>
              <w:rPr>
                <w:rFonts w:ascii="Perpetua" w:hAnsi="Perpetua" w:cs="Arial"/>
                <w:sz w:val="24"/>
                <w:szCs w:val="24"/>
              </w:rPr>
              <w:t>)</w:t>
            </w:r>
          </w:p>
        </w:tc>
        <w:tc>
          <w:tcPr>
            <w:tcW w:w="6210" w:type="dxa"/>
            <w:gridSpan w:val="3"/>
            <w:tcBorders>
              <w:top w:val="nil"/>
              <w:left w:val="nil"/>
              <w:bottom w:val="nil"/>
              <w:right w:val="nil"/>
            </w:tcBorders>
            <w:shd w:val="clear" w:color="auto" w:fill="FFFFFF"/>
          </w:tcPr>
          <w:p w:rsidR="003F3C8A" w:rsidRPr="003F3C8A" w:rsidRDefault="003F3C8A" w:rsidP="003F3C8A">
            <w:pPr>
              <w:numPr>
                <w:ilvl w:val="0"/>
                <w:numId w:val="4"/>
              </w:numPr>
              <w:spacing w:line="360" w:lineRule="auto"/>
              <w:rPr>
                <w:rFonts w:ascii="Perpetua" w:hAnsi="Perpetua"/>
                <w:b/>
                <w:bCs/>
                <w:sz w:val="24"/>
                <w:szCs w:val="24"/>
              </w:rPr>
            </w:pPr>
            <w:r w:rsidRPr="003F3C8A">
              <w:rPr>
                <w:rFonts w:ascii="Perpetua" w:hAnsi="Perpetua" w:cs="Times New Roman"/>
                <w:b/>
                <w:bCs/>
                <w:sz w:val="24"/>
                <w:szCs w:val="24"/>
              </w:rPr>
              <w:t>Human-machine interfaces, display design</w:t>
            </w:r>
          </w:p>
          <w:p w:rsidR="00375D8F" w:rsidRDefault="00375D8F" w:rsidP="00E246B0">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jc w:val="center"/>
              <w:rPr>
                <w:rFonts w:ascii="Perpetua" w:hAnsi="Perpetua"/>
                <w:b/>
                <w:bCs/>
                <w:sz w:val="24"/>
                <w:szCs w:val="24"/>
                <w:rtl/>
              </w:rPr>
            </w:pPr>
          </w:p>
          <w:p w:rsidR="00E246B0" w:rsidRPr="005E697D" w:rsidRDefault="00E246B0" w:rsidP="00E246B0">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jc w:val="center"/>
              <w:rPr>
                <w:rFonts w:ascii="Perpetua" w:hAnsi="Perpetua"/>
                <w:b/>
                <w:bCs/>
                <w:sz w:val="24"/>
                <w:szCs w:val="24"/>
              </w:rPr>
            </w:pPr>
          </w:p>
        </w:tc>
      </w:tr>
      <w:tr w:rsidR="00804233" w:rsidRPr="005E697D" w:rsidTr="00804233">
        <w:trPr>
          <w:trHeight w:val="282"/>
        </w:trPr>
        <w:tc>
          <w:tcPr>
            <w:tcW w:w="810" w:type="dxa"/>
            <w:tcBorders>
              <w:top w:val="nil"/>
              <w:left w:val="nil"/>
              <w:bottom w:val="nil"/>
              <w:right w:val="nil"/>
            </w:tcBorders>
            <w:shd w:val="clear" w:color="auto" w:fill="D9D9D9"/>
          </w:tcPr>
          <w:p w:rsidR="00804233" w:rsidRPr="006273E6" w:rsidRDefault="00804233" w:rsidP="00327FB6">
            <w:pPr>
              <w:jc w:val="center"/>
              <w:rPr>
                <w:rFonts w:ascii="Perpetua" w:hAnsi="Perpetua"/>
                <w:sz w:val="24"/>
                <w:szCs w:val="24"/>
              </w:rPr>
            </w:pPr>
            <w:r>
              <w:rPr>
                <w:rFonts w:ascii="Perpetua" w:hAnsi="Perpetua"/>
                <w:sz w:val="24"/>
                <w:szCs w:val="24"/>
              </w:rPr>
              <w:t>8</w:t>
            </w:r>
          </w:p>
        </w:tc>
        <w:tc>
          <w:tcPr>
            <w:tcW w:w="1800" w:type="dxa"/>
            <w:tcBorders>
              <w:top w:val="nil"/>
              <w:left w:val="nil"/>
              <w:bottom w:val="nil"/>
              <w:right w:val="nil"/>
            </w:tcBorders>
            <w:shd w:val="clear" w:color="auto" w:fill="D9D9D9"/>
          </w:tcPr>
          <w:p w:rsidR="00804233" w:rsidRDefault="00804233" w:rsidP="00E246B0">
            <w:pPr>
              <w:rPr>
                <w:rFonts w:ascii="Perpetua" w:hAnsi="Perpetua"/>
                <w:sz w:val="24"/>
                <w:szCs w:val="24"/>
              </w:rPr>
            </w:pPr>
            <w:r>
              <w:rPr>
                <w:rFonts w:ascii="Perpetua" w:hAnsi="Perpetua"/>
                <w:sz w:val="24"/>
                <w:szCs w:val="24"/>
              </w:rPr>
              <w:t xml:space="preserve">Oct </w:t>
            </w:r>
            <w:r>
              <w:rPr>
                <w:rFonts w:ascii="Perpetua" w:hAnsi="Perpetua" w:hint="cs"/>
                <w:sz w:val="24"/>
                <w:szCs w:val="24"/>
                <w:rtl/>
              </w:rPr>
              <w:t>19</w:t>
            </w:r>
            <w:r>
              <w:rPr>
                <w:rFonts w:ascii="Perpetua" w:hAnsi="Perpetua"/>
                <w:sz w:val="24"/>
                <w:szCs w:val="24"/>
              </w:rPr>
              <w:t xml:space="preserve"> – </w:t>
            </w:r>
            <w:r>
              <w:rPr>
                <w:rFonts w:ascii="Perpetua" w:hAnsi="Perpetua" w:hint="cs"/>
                <w:sz w:val="24"/>
                <w:szCs w:val="24"/>
                <w:rtl/>
              </w:rPr>
              <w:t>23</w:t>
            </w:r>
            <w:r>
              <w:rPr>
                <w:rFonts w:ascii="Perpetua" w:hAnsi="Perpetua"/>
                <w:sz w:val="24"/>
                <w:szCs w:val="24"/>
              </w:rPr>
              <w:t>, ‘1</w:t>
            </w:r>
            <w:r>
              <w:rPr>
                <w:rFonts w:ascii="Perpetua" w:hAnsi="Perpetua" w:hint="cs"/>
                <w:sz w:val="24"/>
                <w:szCs w:val="24"/>
                <w:rtl/>
              </w:rPr>
              <w:t>4</w:t>
            </w:r>
          </w:p>
          <w:p w:rsidR="00804233" w:rsidRPr="006273E6" w:rsidRDefault="00804233" w:rsidP="00E246B0">
            <w:pPr>
              <w:rPr>
                <w:rFonts w:ascii="Perpetua" w:hAnsi="Perpetua"/>
                <w:sz w:val="24"/>
                <w:szCs w:val="24"/>
              </w:rPr>
            </w:pPr>
            <w:r>
              <w:rPr>
                <w:rFonts w:ascii="Perpetua" w:hAnsi="Perpetua"/>
                <w:sz w:val="24"/>
                <w:szCs w:val="24"/>
              </w:rPr>
              <w:t>(</w:t>
            </w:r>
            <w:r>
              <w:rPr>
                <w:rFonts w:ascii="Perpetua" w:hAnsi="Perpetua" w:hint="cs"/>
                <w:sz w:val="24"/>
                <w:szCs w:val="24"/>
                <w:rtl/>
              </w:rPr>
              <w:t>29</w:t>
            </w:r>
            <w:r>
              <w:rPr>
                <w:rFonts w:ascii="Perpetua" w:hAnsi="Perpetua"/>
                <w:sz w:val="24"/>
                <w:szCs w:val="24"/>
              </w:rPr>
              <w:t>-</w:t>
            </w:r>
            <w:r>
              <w:rPr>
                <w:rFonts w:ascii="Perpetua" w:hAnsi="Perpetua" w:hint="cs"/>
                <w:sz w:val="24"/>
                <w:szCs w:val="24"/>
                <w:rtl/>
              </w:rPr>
              <w:t>25</w:t>
            </w:r>
            <w:r>
              <w:rPr>
                <w:rFonts w:ascii="Perpetua" w:hAnsi="Perpetua"/>
                <w:sz w:val="24"/>
                <w:szCs w:val="24"/>
              </w:rPr>
              <w:t xml:space="preserve"> </w:t>
            </w:r>
            <w:r>
              <w:rPr>
                <w:rFonts w:ascii="Perpetua" w:hAnsi="Perpetua" w:cs="Arial" w:hint="cs"/>
                <w:sz w:val="24"/>
                <w:szCs w:val="24"/>
                <w:rtl/>
              </w:rPr>
              <w:t>ذو الحجة</w:t>
            </w:r>
            <w:r>
              <w:rPr>
                <w:rFonts w:ascii="Perpetua" w:hAnsi="Perpetua" w:cs="Arial"/>
                <w:sz w:val="24"/>
                <w:szCs w:val="24"/>
              </w:rPr>
              <w:t>, 143</w:t>
            </w:r>
            <w:r>
              <w:rPr>
                <w:rFonts w:ascii="Perpetua" w:hAnsi="Perpetua" w:cs="Arial" w:hint="cs"/>
                <w:sz w:val="24"/>
                <w:szCs w:val="24"/>
                <w:rtl/>
              </w:rPr>
              <w:t>5</w:t>
            </w:r>
            <w:r>
              <w:rPr>
                <w:rFonts w:ascii="Perpetua" w:hAnsi="Perpetua" w:cs="Arial"/>
                <w:sz w:val="24"/>
                <w:szCs w:val="24"/>
              </w:rPr>
              <w:t>)</w:t>
            </w:r>
          </w:p>
        </w:tc>
        <w:tc>
          <w:tcPr>
            <w:tcW w:w="6210" w:type="dxa"/>
            <w:gridSpan w:val="3"/>
            <w:tcBorders>
              <w:top w:val="nil"/>
              <w:left w:val="nil"/>
              <w:bottom w:val="nil"/>
              <w:right w:val="nil"/>
            </w:tcBorders>
            <w:shd w:val="clear" w:color="auto" w:fill="D9D9D9"/>
          </w:tcPr>
          <w:p w:rsidR="00804233" w:rsidRPr="00804233" w:rsidRDefault="00804233" w:rsidP="00AA37A2">
            <w:pPr>
              <w:spacing w:line="360" w:lineRule="auto"/>
              <w:rPr>
                <w:rFonts w:ascii="Perpetua" w:hAnsi="Perpetua"/>
                <w:b/>
                <w:bCs/>
                <w:sz w:val="24"/>
                <w:szCs w:val="24"/>
              </w:rPr>
            </w:pPr>
            <w:r w:rsidRPr="00C61167">
              <w:rPr>
                <w:rFonts w:ascii="Perpetua" w:hAnsi="Perpetua"/>
                <w:b/>
                <w:bCs/>
                <w:sz w:val="32"/>
                <w:szCs w:val="30"/>
                <w:shd w:val="clear" w:color="auto" w:fill="FFFF00"/>
              </w:rPr>
              <w:t xml:space="preserve">FIRST MIDTERM: </w:t>
            </w:r>
            <w:r w:rsidR="00AA37A2">
              <w:rPr>
                <w:rFonts w:ascii="Perpetua" w:hAnsi="Perpetua"/>
                <w:b/>
                <w:bCs/>
                <w:sz w:val="32"/>
                <w:szCs w:val="30"/>
                <w:shd w:val="clear" w:color="auto" w:fill="FFFF00"/>
              </w:rPr>
              <w:t>Sun</w:t>
            </w:r>
            <w:r w:rsidRPr="00C61167">
              <w:rPr>
                <w:rFonts w:ascii="Perpetua" w:hAnsi="Perpetua"/>
                <w:b/>
                <w:bCs/>
                <w:sz w:val="32"/>
                <w:szCs w:val="30"/>
                <w:shd w:val="clear" w:color="auto" w:fill="FFFF00"/>
              </w:rPr>
              <w:t xml:space="preserve">. Oct </w:t>
            </w:r>
            <w:r w:rsidR="00AA37A2">
              <w:rPr>
                <w:rFonts w:ascii="Perpetua" w:hAnsi="Perpetua"/>
                <w:b/>
                <w:bCs/>
                <w:sz w:val="32"/>
                <w:szCs w:val="30"/>
                <w:shd w:val="clear" w:color="auto" w:fill="FFFF00"/>
              </w:rPr>
              <w:t>19</w:t>
            </w:r>
            <w:r w:rsidRPr="00C61167">
              <w:rPr>
                <w:rFonts w:ascii="Perpetua" w:hAnsi="Perpetua"/>
                <w:b/>
                <w:bCs/>
                <w:sz w:val="32"/>
                <w:szCs w:val="30"/>
                <w:shd w:val="clear" w:color="auto" w:fill="FFFF00"/>
              </w:rPr>
              <w:t>, 201</w:t>
            </w:r>
            <w:r>
              <w:rPr>
                <w:rFonts w:ascii="Perpetua" w:hAnsi="Perpetua" w:hint="cs"/>
                <w:b/>
                <w:bCs/>
                <w:sz w:val="32"/>
                <w:szCs w:val="30"/>
                <w:shd w:val="clear" w:color="auto" w:fill="FFFF00"/>
                <w:rtl/>
              </w:rPr>
              <w:t>4</w:t>
            </w:r>
          </w:p>
          <w:p w:rsidR="00804233" w:rsidRPr="003F3C8A" w:rsidRDefault="00804233" w:rsidP="00E246B0">
            <w:pPr>
              <w:numPr>
                <w:ilvl w:val="0"/>
                <w:numId w:val="4"/>
              </w:numPr>
              <w:spacing w:line="360" w:lineRule="auto"/>
              <w:rPr>
                <w:rFonts w:ascii="Perpetua" w:hAnsi="Perpetua"/>
                <w:b/>
                <w:bCs/>
                <w:sz w:val="24"/>
                <w:szCs w:val="24"/>
                <w:rtl/>
              </w:rPr>
            </w:pPr>
            <w:r w:rsidRPr="003F3C8A">
              <w:rPr>
                <w:rFonts w:ascii="Perpetua" w:hAnsi="Perpetua" w:cs="Times New Roman"/>
                <w:b/>
                <w:bCs/>
                <w:sz w:val="24"/>
                <w:szCs w:val="24"/>
              </w:rPr>
              <w:t>Control design, feedback and control</w:t>
            </w:r>
          </w:p>
          <w:p w:rsidR="00804233" w:rsidRPr="00042E86" w:rsidRDefault="00804233" w:rsidP="00804233">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b/>
                <w:bCs/>
                <w:sz w:val="28"/>
                <w:szCs w:val="28"/>
              </w:rPr>
            </w:pPr>
            <w:r w:rsidRPr="005F165F">
              <w:rPr>
                <w:rFonts w:ascii="Perpetua" w:hAnsi="Perpetua"/>
                <w:b/>
                <w:bCs/>
                <w:sz w:val="24"/>
                <w:szCs w:val="24"/>
              </w:rPr>
              <w:t>Review</w:t>
            </w:r>
          </w:p>
        </w:tc>
      </w:tr>
      <w:tr w:rsidR="00AF68DF" w:rsidRPr="00042E86" w:rsidTr="00804233">
        <w:trPr>
          <w:trHeight w:val="282"/>
        </w:trPr>
        <w:tc>
          <w:tcPr>
            <w:tcW w:w="810" w:type="dxa"/>
            <w:tcBorders>
              <w:top w:val="nil"/>
              <w:bottom w:val="nil"/>
            </w:tcBorders>
            <w:shd w:val="clear" w:color="auto" w:fill="FFFFFF"/>
          </w:tcPr>
          <w:p w:rsidR="00AF68DF" w:rsidRPr="006273E6" w:rsidRDefault="00AF68DF" w:rsidP="00327FB6">
            <w:pPr>
              <w:jc w:val="center"/>
              <w:rPr>
                <w:rFonts w:ascii="Perpetua" w:hAnsi="Perpetua"/>
                <w:sz w:val="24"/>
                <w:szCs w:val="24"/>
              </w:rPr>
            </w:pPr>
            <w:r>
              <w:rPr>
                <w:rFonts w:ascii="Perpetua" w:hAnsi="Perpetua"/>
                <w:sz w:val="24"/>
                <w:szCs w:val="24"/>
              </w:rPr>
              <w:t>9</w:t>
            </w:r>
          </w:p>
        </w:tc>
        <w:tc>
          <w:tcPr>
            <w:tcW w:w="1800" w:type="dxa"/>
            <w:tcBorders>
              <w:top w:val="nil"/>
              <w:bottom w:val="nil"/>
            </w:tcBorders>
            <w:shd w:val="clear" w:color="auto" w:fill="FFFFFF"/>
          </w:tcPr>
          <w:p w:rsidR="00AF68DF" w:rsidRDefault="00AF68DF" w:rsidP="00ED778E">
            <w:pPr>
              <w:rPr>
                <w:rFonts w:ascii="Perpetua" w:hAnsi="Perpetua"/>
                <w:sz w:val="24"/>
                <w:szCs w:val="24"/>
              </w:rPr>
            </w:pPr>
            <w:r>
              <w:rPr>
                <w:rFonts w:ascii="Perpetua" w:hAnsi="Perpetua"/>
                <w:sz w:val="24"/>
                <w:szCs w:val="24"/>
              </w:rPr>
              <w:t xml:space="preserve">Oct </w:t>
            </w:r>
            <w:r>
              <w:rPr>
                <w:rFonts w:ascii="Perpetua" w:hAnsi="Perpetua" w:hint="cs"/>
                <w:sz w:val="24"/>
                <w:szCs w:val="24"/>
                <w:rtl/>
              </w:rPr>
              <w:t>2</w:t>
            </w:r>
            <w:r w:rsidR="00ED778E">
              <w:rPr>
                <w:rFonts w:ascii="Perpetua" w:hAnsi="Perpetua" w:hint="cs"/>
                <w:sz w:val="24"/>
                <w:szCs w:val="24"/>
                <w:rtl/>
              </w:rPr>
              <w:t>6</w:t>
            </w:r>
            <w:r>
              <w:rPr>
                <w:rFonts w:ascii="Perpetua" w:hAnsi="Perpetua"/>
                <w:sz w:val="24"/>
                <w:szCs w:val="24"/>
              </w:rPr>
              <w:t xml:space="preserve"> – 3</w:t>
            </w:r>
            <w:r w:rsidR="00ED778E">
              <w:rPr>
                <w:rFonts w:ascii="Perpetua" w:hAnsi="Perpetua" w:hint="cs"/>
                <w:sz w:val="24"/>
                <w:szCs w:val="24"/>
                <w:rtl/>
              </w:rPr>
              <w:t>0</w:t>
            </w:r>
            <w:r>
              <w:rPr>
                <w:rFonts w:ascii="Perpetua" w:hAnsi="Perpetua"/>
                <w:sz w:val="24"/>
                <w:szCs w:val="24"/>
              </w:rPr>
              <w:t>, ‘1</w:t>
            </w:r>
            <w:r>
              <w:rPr>
                <w:rFonts w:ascii="Perpetua" w:hAnsi="Perpetua" w:hint="cs"/>
                <w:sz w:val="24"/>
                <w:szCs w:val="24"/>
                <w:rtl/>
              </w:rPr>
              <w:t>4</w:t>
            </w:r>
          </w:p>
          <w:p w:rsidR="00AF68DF" w:rsidRPr="006273E6" w:rsidRDefault="00AF68DF" w:rsidP="00ED778E">
            <w:pPr>
              <w:rPr>
                <w:rFonts w:ascii="Perpetua" w:hAnsi="Perpetua"/>
                <w:sz w:val="24"/>
                <w:szCs w:val="24"/>
              </w:rPr>
            </w:pPr>
            <w:r>
              <w:rPr>
                <w:rFonts w:ascii="Perpetua" w:hAnsi="Perpetua"/>
                <w:sz w:val="24"/>
                <w:szCs w:val="24"/>
              </w:rPr>
              <w:t>(</w:t>
            </w:r>
            <w:r w:rsidR="00ED778E">
              <w:rPr>
                <w:rFonts w:ascii="Perpetua" w:hAnsi="Perpetua" w:hint="cs"/>
                <w:sz w:val="24"/>
                <w:szCs w:val="24"/>
                <w:rtl/>
              </w:rPr>
              <w:t>2-6</w:t>
            </w:r>
            <w:r>
              <w:rPr>
                <w:rFonts w:ascii="Perpetua" w:hAnsi="Perpetua"/>
                <w:sz w:val="24"/>
                <w:szCs w:val="24"/>
              </w:rPr>
              <w:t xml:space="preserve"> </w:t>
            </w:r>
            <w:r w:rsidR="00956FD1">
              <w:rPr>
                <w:rFonts w:ascii="Perpetua" w:hAnsi="Perpetua" w:cs="Arial" w:hint="cs"/>
                <w:sz w:val="24"/>
                <w:szCs w:val="24"/>
                <w:rtl/>
              </w:rPr>
              <w:t>محرم</w:t>
            </w:r>
            <w:r>
              <w:rPr>
                <w:rFonts w:ascii="Perpetua" w:hAnsi="Perpetua" w:cs="Arial"/>
                <w:sz w:val="24"/>
                <w:szCs w:val="24"/>
              </w:rPr>
              <w:t>, 143</w:t>
            </w:r>
            <w:r w:rsidR="00ED778E">
              <w:rPr>
                <w:rFonts w:ascii="Perpetua" w:hAnsi="Perpetua" w:cs="Arial" w:hint="cs"/>
                <w:sz w:val="24"/>
                <w:szCs w:val="24"/>
                <w:rtl/>
              </w:rPr>
              <w:t>6</w:t>
            </w:r>
            <w:r>
              <w:rPr>
                <w:rFonts w:ascii="Perpetua" w:hAnsi="Perpetua" w:cs="Arial"/>
                <w:sz w:val="24"/>
                <w:szCs w:val="24"/>
              </w:rPr>
              <w:t>)</w:t>
            </w:r>
          </w:p>
        </w:tc>
        <w:tc>
          <w:tcPr>
            <w:tcW w:w="4950" w:type="dxa"/>
            <w:tcBorders>
              <w:top w:val="nil"/>
              <w:bottom w:val="nil"/>
            </w:tcBorders>
            <w:shd w:val="clear" w:color="auto" w:fill="FFFFFF"/>
          </w:tcPr>
          <w:p w:rsidR="00AF68DF" w:rsidRPr="00744083" w:rsidRDefault="00AF68DF" w:rsidP="00B52A40">
            <w:pPr>
              <w:numPr>
                <w:ilvl w:val="0"/>
                <w:numId w:val="4"/>
              </w:numPr>
              <w:spacing w:line="360" w:lineRule="auto"/>
              <w:rPr>
                <w:rFonts w:ascii="Perpetua" w:hAnsi="Perpetua" w:cs="Times New Roman"/>
                <w:b/>
                <w:bCs/>
                <w:sz w:val="24"/>
                <w:szCs w:val="24"/>
              </w:rPr>
            </w:pPr>
            <w:r w:rsidRPr="00744083">
              <w:rPr>
                <w:rFonts w:ascii="Perpetua" w:hAnsi="Perpetua" w:cs="Times New Roman"/>
                <w:b/>
                <w:bCs/>
                <w:sz w:val="24"/>
                <w:szCs w:val="24"/>
              </w:rPr>
              <w:t>Hand tools and devices</w:t>
            </w:r>
          </w:p>
        </w:tc>
        <w:tc>
          <w:tcPr>
            <w:tcW w:w="1260" w:type="dxa"/>
            <w:gridSpan w:val="2"/>
            <w:tcBorders>
              <w:top w:val="nil"/>
              <w:bottom w:val="nil"/>
            </w:tcBorders>
            <w:shd w:val="clear" w:color="auto" w:fill="FFFFFF"/>
          </w:tcPr>
          <w:p w:rsidR="00AF68DF" w:rsidRDefault="00AF68DF" w:rsidP="00AF68DF">
            <w:pPr>
              <w:jc w:val="center"/>
              <w:rPr>
                <w:rFonts w:ascii="Perpetua" w:hAnsi="Perpetua"/>
                <w:sz w:val="24"/>
                <w:szCs w:val="24"/>
              </w:rPr>
            </w:pPr>
          </w:p>
          <w:p w:rsidR="00AF68DF" w:rsidRDefault="00AF68DF" w:rsidP="00AF68DF">
            <w:pPr>
              <w:jc w:val="center"/>
              <w:rPr>
                <w:rFonts w:ascii="Perpetua" w:hAnsi="Perpetua"/>
                <w:sz w:val="24"/>
                <w:szCs w:val="24"/>
              </w:rPr>
            </w:pPr>
            <w:r>
              <w:rPr>
                <w:rFonts w:ascii="Perpetua" w:hAnsi="Perpetua"/>
                <w:sz w:val="24"/>
                <w:szCs w:val="24"/>
              </w:rPr>
              <w:t>Lab 4</w:t>
            </w:r>
          </w:p>
          <w:p w:rsidR="00AF68DF" w:rsidRPr="00042E86" w:rsidRDefault="00AF68DF" w:rsidP="00744083">
            <w:pPr>
              <w:rPr>
                <w:rFonts w:ascii="Perpetua" w:hAnsi="Perpetua"/>
                <w:b/>
                <w:bCs/>
                <w:sz w:val="28"/>
                <w:szCs w:val="28"/>
              </w:rPr>
            </w:pPr>
          </w:p>
        </w:tc>
      </w:tr>
    </w:tbl>
    <w:p w:rsidR="005D6D66" w:rsidRDefault="005D6D66">
      <w:r>
        <w:br w:type="page"/>
      </w:r>
    </w:p>
    <w:tbl>
      <w:tblPr>
        <w:tblW w:w="8820" w:type="dxa"/>
        <w:tblInd w:w="10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810"/>
        <w:gridCol w:w="1890"/>
        <w:gridCol w:w="4950"/>
        <w:gridCol w:w="1170"/>
      </w:tblGrid>
      <w:tr w:rsidR="00DA6D3B" w:rsidRPr="006273E6" w:rsidTr="005D6D66">
        <w:trPr>
          <w:trHeight w:val="302"/>
        </w:trPr>
        <w:tc>
          <w:tcPr>
            <w:tcW w:w="810" w:type="dxa"/>
            <w:tcBorders>
              <w:top w:val="nil"/>
              <w:bottom w:val="nil"/>
            </w:tcBorders>
            <w:shd w:val="clear" w:color="auto" w:fill="D9D9D9"/>
          </w:tcPr>
          <w:p w:rsidR="00DA6D3B" w:rsidRPr="006273E6" w:rsidRDefault="00DA6D3B" w:rsidP="00327FB6">
            <w:pPr>
              <w:jc w:val="center"/>
              <w:rPr>
                <w:rFonts w:ascii="Perpetua" w:hAnsi="Perpetua"/>
                <w:sz w:val="24"/>
                <w:szCs w:val="24"/>
              </w:rPr>
            </w:pPr>
            <w:r>
              <w:rPr>
                <w:rFonts w:ascii="Perpetua" w:hAnsi="Perpetua"/>
                <w:sz w:val="24"/>
                <w:szCs w:val="24"/>
              </w:rPr>
              <w:lastRenderedPageBreak/>
              <w:t>10</w:t>
            </w:r>
          </w:p>
        </w:tc>
        <w:tc>
          <w:tcPr>
            <w:tcW w:w="1890" w:type="dxa"/>
            <w:tcBorders>
              <w:top w:val="nil"/>
              <w:bottom w:val="nil"/>
            </w:tcBorders>
            <w:shd w:val="clear" w:color="auto" w:fill="D9D9D9"/>
          </w:tcPr>
          <w:p w:rsidR="00920F99" w:rsidRDefault="00920F99" w:rsidP="008C7DB5">
            <w:pPr>
              <w:rPr>
                <w:rFonts w:ascii="Perpetua" w:hAnsi="Perpetua"/>
                <w:sz w:val="24"/>
                <w:szCs w:val="24"/>
              </w:rPr>
            </w:pPr>
            <w:r>
              <w:rPr>
                <w:rFonts w:ascii="Perpetua" w:hAnsi="Perpetua"/>
                <w:sz w:val="24"/>
                <w:szCs w:val="24"/>
              </w:rPr>
              <w:t xml:space="preserve">Nov </w:t>
            </w:r>
            <w:r w:rsidR="00DD576F">
              <w:rPr>
                <w:rFonts w:ascii="Perpetua" w:hAnsi="Perpetua"/>
                <w:sz w:val="24"/>
                <w:szCs w:val="24"/>
              </w:rPr>
              <w:t>0</w:t>
            </w:r>
            <w:r w:rsidR="008C7DB5">
              <w:rPr>
                <w:rFonts w:ascii="Perpetua" w:hAnsi="Perpetua" w:hint="cs"/>
                <w:sz w:val="24"/>
                <w:szCs w:val="24"/>
                <w:rtl/>
              </w:rPr>
              <w:t>2</w:t>
            </w:r>
            <w:r>
              <w:rPr>
                <w:rFonts w:ascii="Perpetua" w:hAnsi="Perpetua"/>
                <w:sz w:val="24"/>
                <w:szCs w:val="24"/>
              </w:rPr>
              <w:t xml:space="preserve"> – </w:t>
            </w:r>
            <w:r w:rsidR="00DD576F">
              <w:rPr>
                <w:rFonts w:ascii="Perpetua" w:hAnsi="Perpetua"/>
                <w:sz w:val="24"/>
                <w:szCs w:val="24"/>
              </w:rPr>
              <w:t>0</w:t>
            </w:r>
            <w:r w:rsidR="008C7DB5">
              <w:rPr>
                <w:rFonts w:ascii="Perpetua" w:hAnsi="Perpetua" w:hint="cs"/>
                <w:sz w:val="24"/>
                <w:szCs w:val="24"/>
                <w:rtl/>
              </w:rPr>
              <w:t>6</w:t>
            </w:r>
            <w:r>
              <w:rPr>
                <w:rFonts w:ascii="Perpetua" w:hAnsi="Perpetua"/>
                <w:sz w:val="24"/>
                <w:szCs w:val="24"/>
              </w:rPr>
              <w:t>, ‘1</w:t>
            </w:r>
            <w:r w:rsidR="00117353">
              <w:rPr>
                <w:rFonts w:ascii="Perpetua" w:hAnsi="Perpetua" w:hint="cs"/>
                <w:sz w:val="24"/>
                <w:szCs w:val="24"/>
                <w:rtl/>
              </w:rPr>
              <w:t>4</w:t>
            </w:r>
          </w:p>
          <w:p w:rsidR="00920F99" w:rsidRPr="00D75AC4" w:rsidRDefault="00920F99" w:rsidP="008C7DB5">
            <w:pPr>
              <w:rPr>
                <w:rFonts w:ascii="Perpetua" w:hAnsi="Perpetua"/>
                <w:sz w:val="24"/>
                <w:szCs w:val="24"/>
              </w:rPr>
            </w:pPr>
            <w:r>
              <w:rPr>
                <w:rFonts w:ascii="Perpetua" w:hAnsi="Perpetua"/>
                <w:sz w:val="24"/>
                <w:szCs w:val="24"/>
              </w:rPr>
              <w:t>(</w:t>
            </w:r>
            <w:r w:rsidR="008C7DB5">
              <w:rPr>
                <w:rFonts w:ascii="Perpetua" w:hAnsi="Perpetua" w:hint="cs"/>
                <w:sz w:val="24"/>
                <w:szCs w:val="24"/>
                <w:rtl/>
              </w:rPr>
              <w:t>09</w:t>
            </w:r>
            <w:r>
              <w:rPr>
                <w:rFonts w:ascii="Perpetua" w:hAnsi="Perpetua"/>
                <w:sz w:val="24"/>
                <w:szCs w:val="24"/>
              </w:rPr>
              <w:t>-</w:t>
            </w:r>
            <w:r w:rsidR="008C7DB5">
              <w:rPr>
                <w:rFonts w:ascii="Perpetua" w:hAnsi="Perpetua" w:hint="cs"/>
                <w:sz w:val="24"/>
                <w:szCs w:val="24"/>
                <w:rtl/>
              </w:rPr>
              <w:t>13</w:t>
            </w:r>
            <w:r>
              <w:rPr>
                <w:rFonts w:ascii="Perpetua" w:hAnsi="Perpetua"/>
                <w:sz w:val="24"/>
                <w:szCs w:val="24"/>
              </w:rPr>
              <w:t xml:space="preserve"> </w:t>
            </w:r>
            <w:r w:rsidR="008C7DB5">
              <w:rPr>
                <w:rFonts w:ascii="Perpetua" w:hAnsi="Perpetua" w:cs="Arial" w:hint="cs"/>
                <w:sz w:val="24"/>
                <w:szCs w:val="24"/>
                <w:rtl/>
              </w:rPr>
              <w:t>محرم</w:t>
            </w:r>
            <w:r>
              <w:rPr>
                <w:rFonts w:ascii="Perpetua" w:hAnsi="Perpetua" w:cs="Arial"/>
                <w:sz w:val="24"/>
                <w:szCs w:val="24"/>
              </w:rPr>
              <w:t>, 143</w:t>
            </w:r>
            <w:r w:rsidR="008C7DB5">
              <w:rPr>
                <w:rFonts w:ascii="Perpetua" w:hAnsi="Perpetua" w:cs="Arial" w:hint="cs"/>
                <w:sz w:val="24"/>
                <w:szCs w:val="24"/>
                <w:rtl/>
              </w:rPr>
              <w:t>6</w:t>
            </w:r>
            <w:r>
              <w:rPr>
                <w:rFonts w:ascii="Perpetua" w:hAnsi="Perpetua" w:cs="Arial"/>
                <w:sz w:val="24"/>
                <w:szCs w:val="24"/>
              </w:rPr>
              <w:t>)</w:t>
            </w:r>
          </w:p>
        </w:tc>
        <w:tc>
          <w:tcPr>
            <w:tcW w:w="4950" w:type="dxa"/>
            <w:tcBorders>
              <w:top w:val="nil"/>
              <w:bottom w:val="nil"/>
            </w:tcBorders>
            <w:shd w:val="clear" w:color="auto" w:fill="D9D9D9"/>
          </w:tcPr>
          <w:p w:rsidR="00DA6D3B" w:rsidRPr="00744083" w:rsidRDefault="00AF68DF" w:rsidP="00AF68DF">
            <w:pPr>
              <w:spacing w:line="360" w:lineRule="auto"/>
              <w:rPr>
                <w:rFonts w:ascii="Perpetua" w:hAnsi="Perpetua" w:cs="Times New Roman"/>
                <w:b/>
                <w:bCs/>
                <w:sz w:val="24"/>
                <w:szCs w:val="24"/>
              </w:rPr>
            </w:pPr>
            <w:r>
              <w:rPr>
                <w:rFonts w:ascii="Perpetua" w:hAnsi="Perpetua" w:cs="Times New Roman"/>
                <w:b/>
                <w:bCs/>
                <w:sz w:val="24"/>
                <w:szCs w:val="24"/>
              </w:rPr>
              <w:t xml:space="preserve">Cont. </w:t>
            </w:r>
            <w:r w:rsidR="00DA6D3B" w:rsidRPr="00744083">
              <w:rPr>
                <w:rFonts w:ascii="Perpetua" w:hAnsi="Perpetua" w:cs="Times New Roman"/>
                <w:b/>
                <w:bCs/>
                <w:sz w:val="24"/>
                <w:szCs w:val="24"/>
              </w:rPr>
              <w:t>Hand tools and devices</w:t>
            </w:r>
          </w:p>
        </w:tc>
        <w:tc>
          <w:tcPr>
            <w:tcW w:w="1170" w:type="dxa"/>
            <w:tcBorders>
              <w:top w:val="nil"/>
              <w:bottom w:val="nil"/>
            </w:tcBorders>
            <w:shd w:val="clear" w:color="auto" w:fill="D9D9D9"/>
          </w:tcPr>
          <w:p w:rsidR="00DA6D3B" w:rsidRDefault="00DA6D3B" w:rsidP="00FD6BDD">
            <w:pPr>
              <w:jc w:val="center"/>
              <w:rPr>
                <w:rFonts w:ascii="Perpetua" w:hAnsi="Perpetua"/>
                <w:sz w:val="24"/>
                <w:szCs w:val="24"/>
              </w:rPr>
            </w:pPr>
          </w:p>
          <w:p w:rsidR="00DA6D3B" w:rsidRDefault="00DA6D3B" w:rsidP="00117353">
            <w:pPr>
              <w:jc w:val="center"/>
              <w:rPr>
                <w:rFonts w:ascii="Perpetua" w:hAnsi="Perpetua"/>
                <w:sz w:val="24"/>
                <w:szCs w:val="24"/>
              </w:rPr>
            </w:pPr>
            <w:r w:rsidRPr="00CD3225">
              <w:rPr>
                <w:rFonts w:ascii="Perpetua" w:hAnsi="Perpetua"/>
                <w:sz w:val="24"/>
                <w:szCs w:val="24"/>
              </w:rPr>
              <w:t xml:space="preserve">Quiz </w:t>
            </w:r>
            <w:r w:rsidR="00117353">
              <w:rPr>
                <w:rFonts w:ascii="Perpetua" w:hAnsi="Perpetua" w:hint="cs"/>
                <w:sz w:val="24"/>
                <w:szCs w:val="24"/>
                <w:rtl/>
              </w:rPr>
              <w:t>3</w:t>
            </w:r>
          </w:p>
          <w:p w:rsidR="00DA6D3B" w:rsidRDefault="00DA6D3B" w:rsidP="00FD6BDD">
            <w:pPr>
              <w:jc w:val="center"/>
              <w:rPr>
                <w:rFonts w:ascii="Perpetua" w:hAnsi="Perpetua"/>
                <w:sz w:val="24"/>
                <w:szCs w:val="24"/>
              </w:rPr>
            </w:pPr>
          </w:p>
          <w:p w:rsidR="00DA6D3B" w:rsidRDefault="00DA6D3B" w:rsidP="00AF68DF">
            <w:pPr>
              <w:jc w:val="center"/>
              <w:rPr>
                <w:rFonts w:ascii="Perpetua" w:hAnsi="Perpetua"/>
                <w:sz w:val="24"/>
                <w:szCs w:val="24"/>
              </w:rPr>
            </w:pPr>
            <w:r>
              <w:rPr>
                <w:rFonts w:ascii="Perpetua" w:hAnsi="Perpetua"/>
                <w:sz w:val="24"/>
                <w:szCs w:val="24"/>
              </w:rPr>
              <w:t xml:space="preserve">Lab </w:t>
            </w:r>
            <w:r w:rsidR="00AF68DF">
              <w:rPr>
                <w:rFonts w:ascii="Perpetua" w:hAnsi="Perpetua"/>
                <w:sz w:val="24"/>
                <w:szCs w:val="24"/>
              </w:rPr>
              <w:t>5</w:t>
            </w:r>
          </w:p>
          <w:p w:rsidR="00DA6D3B" w:rsidRPr="006273E6" w:rsidRDefault="00DA6D3B" w:rsidP="00327FB6">
            <w:pPr>
              <w:jc w:val="center"/>
              <w:rPr>
                <w:rFonts w:ascii="Perpetua" w:hAnsi="Perpetua"/>
                <w:sz w:val="24"/>
                <w:szCs w:val="24"/>
              </w:rPr>
            </w:pPr>
          </w:p>
        </w:tc>
      </w:tr>
      <w:tr w:rsidR="00DA6D3B" w:rsidRPr="006273E6" w:rsidTr="005D6D66">
        <w:trPr>
          <w:trHeight w:val="302"/>
        </w:trPr>
        <w:tc>
          <w:tcPr>
            <w:tcW w:w="810" w:type="dxa"/>
            <w:tcBorders>
              <w:top w:val="nil"/>
              <w:left w:val="nil"/>
              <w:bottom w:val="nil"/>
              <w:right w:val="nil"/>
            </w:tcBorders>
            <w:shd w:val="clear" w:color="auto" w:fill="FFFFFF"/>
          </w:tcPr>
          <w:p w:rsidR="00DA6D3B" w:rsidRPr="006273E6" w:rsidRDefault="00DA6D3B" w:rsidP="00327FB6">
            <w:pPr>
              <w:jc w:val="center"/>
              <w:rPr>
                <w:rFonts w:ascii="Perpetua" w:hAnsi="Perpetua"/>
                <w:sz w:val="24"/>
                <w:szCs w:val="24"/>
              </w:rPr>
            </w:pPr>
            <w:r>
              <w:rPr>
                <w:rFonts w:ascii="Perpetua" w:hAnsi="Perpetua"/>
                <w:sz w:val="24"/>
                <w:szCs w:val="24"/>
              </w:rPr>
              <w:t>11</w:t>
            </w:r>
          </w:p>
        </w:tc>
        <w:tc>
          <w:tcPr>
            <w:tcW w:w="1890" w:type="dxa"/>
            <w:tcBorders>
              <w:top w:val="nil"/>
              <w:left w:val="nil"/>
              <w:bottom w:val="nil"/>
              <w:right w:val="nil"/>
            </w:tcBorders>
            <w:shd w:val="clear" w:color="auto" w:fill="FFFFFF"/>
          </w:tcPr>
          <w:p w:rsidR="00920F99" w:rsidRDefault="00920F99" w:rsidP="00574704">
            <w:pPr>
              <w:rPr>
                <w:rFonts w:ascii="Perpetua" w:hAnsi="Perpetua"/>
                <w:sz w:val="24"/>
                <w:szCs w:val="24"/>
              </w:rPr>
            </w:pPr>
            <w:r>
              <w:rPr>
                <w:rFonts w:ascii="Perpetua" w:hAnsi="Perpetua"/>
                <w:sz w:val="24"/>
                <w:szCs w:val="24"/>
              </w:rPr>
              <w:t xml:space="preserve">Nov </w:t>
            </w:r>
            <w:r w:rsidR="00574704">
              <w:rPr>
                <w:rFonts w:ascii="Perpetua" w:hAnsi="Perpetua" w:hint="cs"/>
                <w:sz w:val="24"/>
                <w:szCs w:val="24"/>
                <w:rtl/>
              </w:rPr>
              <w:t>09</w:t>
            </w:r>
            <w:r>
              <w:rPr>
                <w:rFonts w:ascii="Perpetua" w:hAnsi="Perpetua"/>
                <w:sz w:val="24"/>
                <w:szCs w:val="24"/>
              </w:rPr>
              <w:t xml:space="preserve"> – </w:t>
            </w:r>
            <w:r w:rsidR="00574704">
              <w:rPr>
                <w:rFonts w:ascii="Perpetua" w:hAnsi="Perpetua" w:hint="cs"/>
                <w:sz w:val="24"/>
                <w:szCs w:val="24"/>
                <w:rtl/>
              </w:rPr>
              <w:t>13</w:t>
            </w:r>
            <w:r>
              <w:rPr>
                <w:rFonts w:ascii="Perpetua" w:hAnsi="Perpetua"/>
                <w:sz w:val="24"/>
                <w:szCs w:val="24"/>
              </w:rPr>
              <w:t>, ‘1</w:t>
            </w:r>
            <w:r w:rsidR="00117353">
              <w:rPr>
                <w:rFonts w:ascii="Perpetua" w:hAnsi="Perpetua" w:hint="cs"/>
                <w:sz w:val="24"/>
                <w:szCs w:val="24"/>
                <w:rtl/>
              </w:rPr>
              <w:t>4</w:t>
            </w:r>
          </w:p>
          <w:p w:rsidR="00920F99" w:rsidRDefault="00920F99" w:rsidP="00574704">
            <w:pPr>
              <w:rPr>
                <w:rFonts w:ascii="Perpetua" w:hAnsi="Perpetua" w:cs="Arial"/>
                <w:sz w:val="24"/>
                <w:szCs w:val="24"/>
              </w:rPr>
            </w:pPr>
            <w:r>
              <w:rPr>
                <w:rFonts w:ascii="Perpetua" w:hAnsi="Perpetua"/>
                <w:sz w:val="24"/>
                <w:szCs w:val="24"/>
              </w:rPr>
              <w:t>(</w:t>
            </w:r>
            <w:r w:rsidR="00574704">
              <w:rPr>
                <w:rFonts w:ascii="Perpetua" w:hAnsi="Perpetua" w:hint="cs"/>
                <w:sz w:val="24"/>
                <w:szCs w:val="24"/>
                <w:rtl/>
              </w:rPr>
              <w:t>16</w:t>
            </w:r>
            <w:r>
              <w:rPr>
                <w:rFonts w:ascii="Perpetua" w:hAnsi="Perpetua"/>
                <w:sz w:val="24"/>
                <w:szCs w:val="24"/>
              </w:rPr>
              <w:t>-</w:t>
            </w:r>
            <w:r w:rsidR="00574704">
              <w:rPr>
                <w:rFonts w:ascii="Perpetua" w:hAnsi="Perpetua" w:hint="cs"/>
                <w:sz w:val="24"/>
                <w:szCs w:val="24"/>
                <w:rtl/>
              </w:rPr>
              <w:t>20</w:t>
            </w:r>
            <w:r>
              <w:rPr>
                <w:rFonts w:ascii="Perpetua" w:hAnsi="Perpetua"/>
                <w:sz w:val="24"/>
                <w:szCs w:val="24"/>
              </w:rPr>
              <w:t xml:space="preserve"> </w:t>
            </w:r>
            <w:r w:rsidR="00574704">
              <w:rPr>
                <w:rFonts w:ascii="Perpetua" w:hAnsi="Perpetua" w:cs="Arial" w:hint="cs"/>
                <w:sz w:val="24"/>
                <w:szCs w:val="24"/>
                <w:rtl/>
              </w:rPr>
              <w:t>محرم</w:t>
            </w:r>
            <w:r>
              <w:rPr>
                <w:rFonts w:ascii="Perpetua" w:hAnsi="Perpetua" w:cs="Arial"/>
                <w:sz w:val="24"/>
                <w:szCs w:val="24"/>
              </w:rPr>
              <w:t>, 143</w:t>
            </w:r>
            <w:r w:rsidR="00574704">
              <w:rPr>
                <w:rFonts w:ascii="Perpetua" w:hAnsi="Perpetua" w:cs="Arial" w:hint="cs"/>
                <w:sz w:val="24"/>
                <w:szCs w:val="24"/>
                <w:rtl/>
              </w:rPr>
              <w:t>6</w:t>
            </w:r>
            <w:r>
              <w:rPr>
                <w:rFonts w:ascii="Perpetua" w:hAnsi="Perpetua" w:cs="Arial"/>
                <w:sz w:val="24"/>
                <w:szCs w:val="24"/>
              </w:rPr>
              <w:t>)</w:t>
            </w:r>
          </w:p>
          <w:p w:rsidR="00DA6D3B" w:rsidRPr="006273E6" w:rsidRDefault="00DA6D3B" w:rsidP="006011B3">
            <w:pPr>
              <w:rPr>
                <w:rFonts w:ascii="Perpetua" w:hAnsi="Perpetua"/>
                <w:sz w:val="24"/>
                <w:szCs w:val="24"/>
              </w:rPr>
            </w:pPr>
          </w:p>
        </w:tc>
        <w:tc>
          <w:tcPr>
            <w:tcW w:w="4950" w:type="dxa"/>
            <w:tcBorders>
              <w:top w:val="nil"/>
              <w:left w:val="nil"/>
              <w:bottom w:val="nil"/>
              <w:right w:val="nil"/>
            </w:tcBorders>
            <w:shd w:val="clear" w:color="auto" w:fill="FFFFFF"/>
          </w:tcPr>
          <w:p w:rsidR="00DA6D3B" w:rsidRPr="002F1144" w:rsidRDefault="00DA6D3B"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2F1144">
              <w:rPr>
                <w:rFonts w:ascii="Perpetua" w:hAnsi="Perpetua" w:cs="Times New Roman"/>
                <w:b/>
                <w:bCs/>
                <w:sz w:val="24"/>
                <w:szCs w:val="24"/>
              </w:rPr>
              <w:t>Environmental and thermal factors, lighting, air pollutants, noise, vibration</w:t>
            </w:r>
          </w:p>
          <w:p w:rsidR="00DA6D3B" w:rsidRPr="006273E6" w:rsidRDefault="00DA6D3B" w:rsidP="00173305">
            <w:pPr>
              <w:rPr>
                <w:rFonts w:ascii="Perpetua" w:hAnsi="Perpetua"/>
                <w:sz w:val="24"/>
                <w:szCs w:val="24"/>
              </w:rPr>
            </w:pPr>
          </w:p>
        </w:tc>
        <w:tc>
          <w:tcPr>
            <w:tcW w:w="1170" w:type="dxa"/>
            <w:tcBorders>
              <w:top w:val="nil"/>
              <w:left w:val="nil"/>
              <w:bottom w:val="nil"/>
              <w:right w:val="nil"/>
            </w:tcBorders>
            <w:shd w:val="clear" w:color="auto" w:fill="FFFFFF"/>
          </w:tcPr>
          <w:p w:rsidR="00DA6D3B" w:rsidRDefault="00DA6D3B" w:rsidP="00CD3225">
            <w:pPr>
              <w:jc w:val="center"/>
              <w:rPr>
                <w:rFonts w:ascii="Perpetua" w:hAnsi="Perpetua"/>
                <w:sz w:val="24"/>
                <w:szCs w:val="24"/>
              </w:rPr>
            </w:pPr>
          </w:p>
          <w:p w:rsidR="00DA6D3B" w:rsidRDefault="00DA6D3B" w:rsidP="00327FB6">
            <w:pPr>
              <w:jc w:val="center"/>
              <w:rPr>
                <w:rFonts w:ascii="Perpetua" w:hAnsi="Perpetua"/>
                <w:sz w:val="24"/>
                <w:szCs w:val="24"/>
              </w:rPr>
            </w:pPr>
          </w:p>
          <w:p w:rsidR="00DA6D3B" w:rsidRDefault="00DA6D3B" w:rsidP="00FD6BDD">
            <w:pPr>
              <w:jc w:val="center"/>
              <w:rPr>
                <w:rFonts w:ascii="Perpetua" w:hAnsi="Perpetua"/>
                <w:sz w:val="24"/>
                <w:szCs w:val="24"/>
              </w:rPr>
            </w:pPr>
          </w:p>
          <w:p w:rsidR="00DA6D3B" w:rsidRDefault="00DA6D3B" w:rsidP="00FD6BDD">
            <w:pPr>
              <w:jc w:val="center"/>
              <w:rPr>
                <w:rFonts w:ascii="Perpetua" w:hAnsi="Perpetua"/>
                <w:sz w:val="24"/>
                <w:szCs w:val="24"/>
              </w:rPr>
            </w:pPr>
          </w:p>
          <w:p w:rsidR="00DA6D3B" w:rsidRDefault="00DA6D3B" w:rsidP="00AF68DF">
            <w:pPr>
              <w:jc w:val="center"/>
              <w:rPr>
                <w:rFonts w:ascii="Perpetua" w:hAnsi="Perpetua"/>
                <w:sz w:val="24"/>
                <w:szCs w:val="24"/>
              </w:rPr>
            </w:pPr>
            <w:r>
              <w:rPr>
                <w:rFonts w:ascii="Perpetua" w:hAnsi="Perpetua"/>
                <w:sz w:val="24"/>
                <w:szCs w:val="24"/>
              </w:rPr>
              <w:t xml:space="preserve">Lab </w:t>
            </w:r>
            <w:r w:rsidR="00AF68DF">
              <w:rPr>
                <w:rFonts w:ascii="Perpetua" w:hAnsi="Perpetua"/>
                <w:sz w:val="24"/>
                <w:szCs w:val="24"/>
              </w:rPr>
              <w:t>6</w:t>
            </w:r>
          </w:p>
          <w:p w:rsidR="00DA6D3B" w:rsidRPr="005E697D" w:rsidRDefault="00DA6D3B" w:rsidP="00327FB6">
            <w:pPr>
              <w:jc w:val="center"/>
              <w:rPr>
                <w:rFonts w:ascii="Perpetua" w:hAnsi="Perpetua"/>
                <w:b/>
                <w:bCs/>
                <w:sz w:val="24"/>
                <w:szCs w:val="24"/>
              </w:rPr>
            </w:pPr>
          </w:p>
        </w:tc>
      </w:tr>
      <w:tr w:rsidR="00DA6D3B" w:rsidRPr="006273E6" w:rsidTr="005D6D66">
        <w:trPr>
          <w:trHeight w:val="282"/>
        </w:trPr>
        <w:tc>
          <w:tcPr>
            <w:tcW w:w="810" w:type="dxa"/>
            <w:tcBorders>
              <w:top w:val="nil"/>
              <w:bottom w:val="nil"/>
            </w:tcBorders>
            <w:shd w:val="clear" w:color="auto" w:fill="D9D9D9"/>
          </w:tcPr>
          <w:p w:rsidR="00DA6D3B" w:rsidRPr="006273E6" w:rsidRDefault="00DA6D3B" w:rsidP="00327FB6">
            <w:pPr>
              <w:jc w:val="center"/>
              <w:rPr>
                <w:rFonts w:ascii="Perpetua" w:hAnsi="Perpetua"/>
                <w:sz w:val="24"/>
                <w:szCs w:val="24"/>
              </w:rPr>
            </w:pPr>
            <w:r>
              <w:rPr>
                <w:rFonts w:ascii="Perpetua" w:hAnsi="Perpetua"/>
                <w:sz w:val="24"/>
                <w:szCs w:val="24"/>
              </w:rPr>
              <w:t>12</w:t>
            </w:r>
          </w:p>
        </w:tc>
        <w:tc>
          <w:tcPr>
            <w:tcW w:w="1890" w:type="dxa"/>
            <w:tcBorders>
              <w:top w:val="nil"/>
              <w:bottom w:val="nil"/>
            </w:tcBorders>
            <w:shd w:val="clear" w:color="auto" w:fill="D9D9D9"/>
          </w:tcPr>
          <w:p w:rsidR="00920F99" w:rsidRDefault="00920F99" w:rsidP="00385F9A">
            <w:pPr>
              <w:rPr>
                <w:rFonts w:ascii="Perpetua" w:hAnsi="Perpetua"/>
                <w:sz w:val="24"/>
                <w:szCs w:val="24"/>
              </w:rPr>
            </w:pPr>
            <w:r>
              <w:rPr>
                <w:rFonts w:ascii="Perpetua" w:hAnsi="Perpetua"/>
                <w:sz w:val="24"/>
                <w:szCs w:val="24"/>
              </w:rPr>
              <w:t xml:space="preserve">Nov </w:t>
            </w:r>
            <w:r w:rsidR="00181119">
              <w:rPr>
                <w:rFonts w:ascii="Perpetua" w:hAnsi="Perpetua"/>
                <w:sz w:val="24"/>
                <w:szCs w:val="24"/>
              </w:rPr>
              <w:t>1</w:t>
            </w:r>
            <w:r w:rsidR="00385F9A">
              <w:rPr>
                <w:rFonts w:ascii="Perpetua" w:hAnsi="Perpetua" w:hint="cs"/>
                <w:sz w:val="24"/>
                <w:szCs w:val="24"/>
                <w:rtl/>
              </w:rPr>
              <w:t>6</w:t>
            </w:r>
            <w:r>
              <w:rPr>
                <w:rFonts w:ascii="Perpetua" w:hAnsi="Perpetua"/>
                <w:sz w:val="24"/>
                <w:szCs w:val="24"/>
              </w:rPr>
              <w:t xml:space="preserve"> – </w:t>
            </w:r>
            <w:r w:rsidR="00181119">
              <w:rPr>
                <w:rFonts w:ascii="Perpetua" w:hAnsi="Perpetua"/>
                <w:sz w:val="24"/>
                <w:szCs w:val="24"/>
              </w:rPr>
              <w:t>2</w:t>
            </w:r>
            <w:r w:rsidR="00385F9A">
              <w:rPr>
                <w:rFonts w:ascii="Perpetua" w:hAnsi="Perpetua" w:hint="cs"/>
                <w:sz w:val="24"/>
                <w:szCs w:val="24"/>
                <w:rtl/>
              </w:rPr>
              <w:t>0</w:t>
            </w:r>
            <w:r>
              <w:rPr>
                <w:rFonts w:ascii="Perpetua" w:hAnsi="Perpetua"/>
                <w:sz w:val="24"/>
                <w:szCs w:val="24"/>
              </w:rPr>
              <w:t>, ‘1</w:t>
            </w:r>
            <w:r w:rsidR="00117353">
              <w:rPr>
                <w:rFonts w:ascii="Perpetua" w:hAnsi="Perpetua" w:hint="cs"/>
                <w:sz w:val="24"/>
                <w:szCs w:val="24"/>
                <w:rtl/>
              </w:rPr>
              <w:t>4</w:t>
            </w:r>
          </w:p>
          <w:p w:rsidR="00920F99" w:rsidRDefault="00920F99" w:rsidP="00E30921">
            <w:pPr>
              <w:rPr>
                <w:rFonts w:ascii="Perpetua" w:hAnsi="Perpetua" w:cs="Arial"/>
                <w:sz w:val="24"/>
                <w:szCs w:val="24"/>
              </w:rPr>
            </w:pPr>
            <w:r>
              <w:rPr>
                <w:rFonts w:ascii="Perpetua" w:hAnsi="Perpetua"/>
                <w:sz w:val="24"/>
                <w:szCs w:val="24"/>
              </w:rPr>
              <w:t>(</w:t>
            </w:r>
            <w:r w:rsidR="00385F9A">
              <w:rPr>
                <w:rFonts w:ascii="Perpetua" w:hAnsi="Perpetua" w:hint="cs"/>
                <w:sz w:val="24"/>
                <w:szCs w:val="24"/>
                <w:rtl/>
              </w:rPr>
              <w:t>2</w:t>
            </w:r>
            <w:r w:rsidR="00181119">
              <w:rPr>
                <w:rFonts w:ascii="Perpetua" w:hAnsi="Perpetua"/>
                <w:sz w:val="24"/>
                <w:szCs w:val="24"/>
              </w:rPr>
              <w:t>3</w:t>
            </w:r>
            <w:r>
              <w:rPr>
                <w:rFonts w:ascii="Perpetua" w:hAnsi="Perpetua"/>
                <w:sz w:val="24"/>
                <w:szCs w:val="24"/>
              </w:rPr>
              <w:t>-</w:t>
            </w:r>
            <w:r w:rsidR="00385F9A">
              <w:rPr>
                <w:rFonts w:ascii="Perpetua" w:hAnsi="Perpetua" w:hint="cs"/>
                <w:sz w:val="24"/>
                <w:szCs w:val="24"/>
                <w:rtl/>
              </w:rPr>
              <w:t>2</w:t>
            </w:r>
            <w:r w:rsidR="00E30921">
              <w:rPr>
                <w:rFonts w:ascii="Perpetua" w:hAnsi="Perpetua"/>
                <w:sz w:val="24"/>
                <w:szCs w:val="24"/>
              </w:rPr>
              <w:t>7</w:t>
            </w:r>
            <w:r>
              <w:rPr>
                <w:rFonts w:ascii="Perpetua" w:hAnsi="Perpetua"/>
                <w:sz w:val="24"/>
                <w:szCs w:val="24"/>
              </w:rPr>
              <w:t xml:space="preserve"> </w:t>
            </w:r>
            <w:r>
              <w:rPr>
                <w:rFonts w:ascii="Perpetua" w:hAnsi="Perpetua" w:cs="Arial" w:hint="cs"/>
                <w:sz w:val="24"/>
                <w:szCs w:val="24"/>
                <w:rtl/>
              </w:rPr>
              <w:t>محرم</w:t>
            </w:r>
            <w:r>
              <w:rPr>
                <w:rFonts w:ascii="Perpetua" w:hAnsi="Perpetua" w:cs="Arial"/>
                <w:sz w:val="24"/>
                <w:szCs w:val="24"/>
              </w:rPr>
              <w:t>, 143</w:t>
            </w:r>
            <w:r w:rsidR="00385F9A">
              <w:rPr>
                <w:rFonts w:ascii="Perpetua" w:hAnsi="Perpetua" w:cs="Arial" w:hint="cs"/>
                <w:sz w:val="24"/>
                <w:szCs w:val="24"/>
                <w:rtl/>
              </w:rPr>
              <w:t>6</w:t>
            </w:r>
            <w:r>
              <w:rPr>
                <w:rFonts w:ascii="Perpetua" w:hAnsi="Perpetua" w:cs="Arial"/>
                <w:sz w:val="24"/>
                <w:szCs w:val="24"/>
              </w:rPr>
              <w:t>)</w:t>
            </w:r>
          </w:p>
          <w:p w:rsidR="00DA6D3B" w:rsidRPr="006273E6" w:rsidRDefault="00DA6D3B" w:rsidP="006011B3">
            <w:pPr>
              <w:rPr>
                <w:rFonts w:ascii="Perpetua" w:hAnsi="Perpetua"/>
                <w:sz w:val="24"/>
                <w:szCs w:val="24"/>
              </w:rPr>
            </w:pPr>
          </w:p>
        </w:tc>
        <w:tc>
          <w:tcPr>
            <w:tcW w:w="4950" w:type="dxa"/>
            <w:tcBorders>
              <w:top w:val="nil"/>
              <w:bottom w:val="nil"/>
            </w:tcBorders>
            <w:shd w:val="clear" w:color="auto" w:fill="D9D9D9"/>
          </w:tcPr>
          <w:p w:rsidR="00DA6D3B" w:rsidRPr="002F1144" w:rsidRDefault="00DA6D3B"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2F1144">
              <w:rPr>
                <w:rFonts w:ascii="Perpetua" w:hAnsi="Perpetua" w:cs="Times New Roman"/>
                <w:b/>
                <w:bCs/>
                <w:sz w:val="24"/>
                <w:szCs w:val="24"/>
              </w:rPr>
              <w:t>Physical work and manual materials handling</w:t>
            </w:r>
          </w:p>
          <w:p w:rsidR="00DA6D3B" w:rsidRPr="002F1144" w:rsidRDefault="00DA6D3B" w:rsidP="00173305">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rPr>
                <w:rFonts w:ascii="Perpetua" w:hAnsi="Perpetua" w:cs="Times New Roman"/>
                <w:sz w:val="24"/>
                <w:szCs w:val="24"/>
              </w:rPr>
            </w:pPr>
          </w:p>
        </w:tc>
        <w:tc>
          <w:tcPr>
            <w:tcW w:w="1170" w:type="dxa"/>
            <w:tcBorders>
              <w:top w:val="nil"/>
              <w:bottom w:val="nil"/>
            </w:tcBorders>
            <w:shd w:val="clear" w:color="auto" w:fill="D9D9D9"/>
          </w:tcPr>
          <w:p w:rsidR="00DA6D3B" w:rsidRDefault="00DA6D3B" w:rsidP="00327FB6">
            <w:pPr>
              <w:jc w:val="center"/>
              <w:rPr>
                <w:rFonts w:ascii="Perpetua" w:hAnsi="Perpetua"/>
                <w:b/>
                <w:bCs/>
                <w:sz w:val="24"/>
                <w:szCs w:val="24"/>
              </w:rPr>
            </w:pPr>
          </w:p>
          <w:p w:rsidR="00AF68DF" w:rsidRDefault="00AF68DF" w:rsidP="00AF68DF">
            <w:pPr>
              <w:jc w:val="center"/>
              <w:rPr>
                <w:rFonts w:ascii="Perpetua" w:hAnsi="Perpetua"/>
                <w:sz w:val="24"/>
                <w:szCs w:val="24"/>
              </w:rPr>
            </w:pPr>
            <w:r>
              <w:rPr>
                <w:rFonts w:ascii="Perpetua" w:hAnsi="Perpetua"/>
                <w:sz w:val="24"/>
                <w:szCs w:val="24"/>
              </w:rPr>
              <w:t>Lab 7</w:t>
            </w:r>
          </w:p>
          <w:p w:rsidR="00AF68DF" w:rsidRDefault="00AF68DF" w:rsidP="00FE7623">
            <w:pPr>
              <w:jc w:val="center"/>
              <w:rPr>
                <w:rFonts w:ascii="Perpetua" w:hAnsi="Perpetua"/>
                <w:sz w:val="24"/>
                <w:szCs w:val="24"/>
              </w:rPr>
            </w:pPr>
          </w:p>
          <w:p w:rsidR="00DA6D3B" w:rsidRPr="00FD6BDD" w:rsidRDefault="00DA6D3B" w:rsidP="00FE7623">
            <w:pPr>
              <w:jc w:val="center"/>
              <w:rPr>
                <w:rFonts w:ascii="Perpetua" w:hAnsi="Perpetua"/>
                <w:sz w:val="24"/>
                <w:szCs w:val="24"/>
              </w:rPr>
            </w:pPr>
            <w:r w:rsidRPr="00FD6BDD">
              <w:rPr>
                <w:rFonts w:ascii="Perpetua" w:hAnsi="Perpetua"/>
                <w:sz w:val="24"/>
                <w:szCs w:val="24"/>
              </w:rPr>
              <w:t>Projects</w:t>
            </w:r>
          </w:p>
          <w:p w:rsidR="00DA6D3B" w:rsidRPr="006273E6" w:rsidRDefault="00DA6D3B" w:rsidP="00327FB6">
            <w:pPr>
              <w:jc w:val="center"/>
              <w:rPr>
                <w:rFonts w:ascii="Perpetua" w:hAnsi="Perpetua"/>
                <w:sz w:val="24"/>
                <w:szCs w:val="24"/>
              </w:rPr>
            </w:pPr>
          </w:p>
        </w:tc>
      </w:tr>
      <w:tr w:rsidR="00DA6D3B" w:rsidRPr="006273E6" w:rsidTr="005D6D66">
        <w:trPr>
          <w:trHeight w:val="282"/>
        </w:trPr>
        <w:tc>
          <w:tcPr>
            <w:tcW w:w="810" w:type="dxa"/>
            <w:tcBorders>
              <w:top w:val="nil"/>
              <w:left w:val="nil"/>
              <w:bottom w:val="nil"/>
              <w:right w:val="nil"/>
            </w:tcBorders>
            <w:shd w:val="clear" w:color="auto" w:fill="FFFFFF"/>
          </w:tcPr>
          <w:p w:rsidR="00DA6D3B" w:rsidRPr="006273E6" w:rsidRDefault="00DA6D3B" w:rsidP="00956FD1">
            <w:pPr>
              <w:jc w:val="center"/>
              <w:rPr>
                <w:rFonts w:ascii="Perpetua" w:hAnsi="Perpetua"/>
                <w:sz w:val="24"/>
                <w:szCs w:val="24"/>
              </w:rPr>
            </w:pPr>
            <w:r>
              <w:rPr>
                <w:rFonts w:ascii="Perpetua" w:hAnsi="Perpetua"/>
                <w:sz w:val="24"/>
                <w:szCs w:val="24"/>
              </w:rPr>
              <w:t>13</w:t>
            </w:r>
          </w:p>
        </w:tc>
        <w:tc>
          <w:tcPr>
            <w:tcW w:w="1890" w:type="dxa"/>
            <w:tcBorders>
              <w:top w:val="nil"/>
              <w:left w:val="nil"/>
              <w:bottom w:val="nil"/>
              <w:right w:val="nil"/>
            </w:tcBorders>
            <w:shd w:val="clear" w:color="auto" w:fill="FFFFFF"/>
          </w:tcPr>
          <w:p w:rsidR="00920F99" w:rsidRDefault="00FB0D73" w:rsidP="00725015">
            <w:pPr>
              <w:rPr>
                <w:rFonts w:ascii="Perpetua" w:hAnsi="Perpetua"/>
                <w:sz w:val="24"/>
                <w:szCs w:val="24"/>
              </w:rPr>
            </w:pPr>
            <w:r>
              <w:rPr>
                <w:rFonts w:ascii="Perpetua" w:hAnsi="Perpetua"/>
                <w:sz w:val="24"/>
                <w:szCs w:val="24"/>
              </w:rPr>
              <w:t>Nov 2</w:t>
            </w:r>
            <w:r w:rsidR="00725015">
              <w:rPr>
                <w:rFonts w:ascii="Perpetua" w:hAnsi="Perpetua" w:hint="cs"/>
                <w:sz w:val="24"/>
                <w:szCs w:val="24"/>
                <w:rtl/>
              </w:rPr>
              <w:t>3</w:t>
            </w:r>
            <w:r>
              <w:rPr>
                <w:rFonts w:ascii="Perpetua" w:hAnsi="Perpetua"/>
                <w:sz w:val="24"/>
                <w:szCs w:val="24"/>
              </w:rPr>
              <w:t xml:space="preserve"> – 2</w:t>
            </w:r>
            <w:r w:rsidR="00725015">
              <w:rPr>
                <w:rFonts w:ascii="Perpetua" w:hAnsi="Perpetua" w:hint="cs"/>
                <w:sz w:val="24"/>
                <w:szCs w:val="24"/>
                <w:rtl/>
              </w:rPr>
              <w:t>7</w:t>
            </w:r>
            <w:r>
              <w:rPr>
                <w:rFonts w:ascii="Perpetua" w:hAnsi="Perpetua"/>
                <w:sz w:val="24"/>
                <w:szCs w:val="24"/>
              </w:rPr>
              <w:t>, ‘1</w:t>
            </w:r>
            <w:r w:rsidR="00117353">
              <w:rPr>
                <w:rFonts w:ascii="Perpetua" w:hAnsi="Perpetua" w:hint="cs"/>
                <w:sz w:val="24"/>
                <w:szCs w:val="24"/>
                <w:rtl/>
              </w:rPr>
              <w:t>4</w:t>
            </w:r>
          </w:p>
          <w:p w:rsidR="00920F99" w:rsidRDefault="00920F99" w:rsidP="00725015">
            <w:pPr>
              <w:rPr>
                <w:rFonts w:ascii="Perpetua" w:hAnsi="Perpetua" w:cs="Arial"/>
                <w:sz w:val="24"/>
                <w:szCs w:val="24"/>
              </w:rPr>
            </w:pPr>
            <w:r>
              <w:rPr>
                <w:rFonts w:ascii="Perpetua" w:hAnsi="Perpetua"/>
                <w:sz w:val="24"/>
                <w:szCs w:val="24"/>
              </w:rPr>
              <w:t>(</w:t>
            </w:r>
            <w:r w:rsidR="00725015">
              <w:rPr>
                <w:rFonts w:ascii="Perpetua" w:hAnsi="Perpetua" w:hint="cs"/>
                <w:sz w:val="24"/>
                <w:szCs w:val="24"/>
                <w:rtl/>
              </w:rPr>
              <w:t>01</w:t>
            </w:r>
            <w:r>
              <w:rPr>
                <w:rFonts w:ascii="Perpetua" w:hAnsi="Perpetua"/>
                <w:sz w:val="24"/>
                <w:szCs w:val="24"/>
              </w:rPr>
              <w:t>-</w:t>
            </w:r>
            <w:r w:rsidR="00725015">
              <w:rPr>
                <w:rFonts w:ascii="Perpetua" w:hAnsi="Perpetua" w:hint="cs"/>
                <w:sz w:val="24"/>
                <w:szCs w:val="24"/>
                <w:rtl/>
              </w:rPr>
              <w:t>05</w:t>
            </w:r>
            <w:r>
              <w:rPr>
                <w:rFonts w:ascii="Perpetua" w:hAnsi="Perpetua"/>
                <w:sz w:val="24"/>
                <w:szCs w:val="24"/>
              </w:rPr>
              <w:t xml:space="preserve"> </w:t>
            </w:r>
            <w:r w:rsidR="00725015">
              <w:rPr>
                <w:rFonts w:ascii="Perpetua" w:hAnsi="Perpetua" w:cs="Arial" w:hint="cs"/>
                <w:sz w:val="24"/>
                <w:szCs w:val="24"/>
                <w:rtl/>
              </w:rPr>
              <w:t>صفر</w:t>
            </w:r>
            <w:r>
              <w:rPr>
                <w:rFonts w:ascii="Perpetua" w:hAnsi="Perpetua" w:cs="Arial"/>
                <w:sz w:val="24"/>
                <w:szCs w:val="24"/>
              </w:rPr>
              <w:t>, 143</w:t>
            </w:r>
            <w:r w:rsidR="00725015">
              <w:rPr>
                <w:rFonts w:ascii="Perpetua" w:hAnsi="Perpetua" w:cs="Arial" w:hint="cs"/>
                <w:sz w:val="24"/>
                <w:szCs w:val="24"/>
                <w:rtl/>
              </w:rPr>
              <w:t>6</w:t>
            </w:r>
            <w:r>
              <w:rPr>
                <w:rFonts w:ascii="Perpetua" w:hAnsi="Perpetua" w:cs="Arial"/>
                <w:sz w:val="24"/>
                <w:szCs w:val="24"/>
              </w:rPr>
              <w:t>)</w:t>
            </w:r>
          </w:p>
          <w:p w:rsidR="00DA6D3B" w:rsidRDefault="00DA6D3B" w:rsidP="00327FB6">
            <w:pPr>
              <w:rPr>
                <w:rFonts w:ascii="Perpetua" w:hAnsi="Perpetua"/>
                <w:sz w:val="24"/>
                <w:szCs w:val="24"/>
              </w:rPr>
            </w:pPr>
          </w:p>
          <w:p w:rsidR="002200EE" w:rsidRPr="006273E6" w:rsidRDefault="002200EE" w:rsidP="00327FB6">
            <w:pPr>
              <w:rPr>
                <w:rFonts w:ascii="Perpetua" w:hAnsi="Perpetua"/>
                <w:sz w:val="24"/>
                <w:szCs w:val="24"/>
              </w:rPr>
            </w:pPr>
          </w:p>
        </w:tc>
        <w:tc>
          <w:tcPr>
            <w:tcW w:w="4950" w:type="dxa"/>
            <w:tcBorders>
              <w:top w:val="nil"/>
              <w:left w:val="nil"/>
              <w:bottom w:val="nil"/>
              <w:right w:val="nil"/>
            </w:tcBorders>
            <w:shd w:val="clear" w:color="auto" w:fill="FFFFFF"/>
          </w:tcPr>
          <w:p w:rsidR="00DA6D3B" w:rsidRPr="002F1144" w:rsidRDefault="00DA6D3B"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b/>
                <w:bCs/>
                <w:sz w:val="24"/>
                <w:szCs w:val="24"/>
              </w:rPr>
            </w:pPr>
            <w:r w:rsidRPr="002F1144">
              <w:rPr>
                <w:rFonts w:ascii="Perpetua" w:hAnsi="Perpetua" w:cs="Times New Roman"/>
                <w:b/>
                <w:bCs/>
                <w:sz w:val="24"/>
                <w:szCs w:val="24"/>
              </w:rPr>
              <w:t>Work-related musculoskeletal disorders</w:t>
            </w:r>
          </w:p>
        </w:tc>
        <w:tc>
          <w:tcPr>
            <w:tcW w:w="1170" w:type="dxa"/>
            <w:tcBorders>
              <w:top w:val="nil"/>
              <w:left w:val="nil"/>
              <w:bottom w:val="nil"/>
              <w:right w:val="nil"/>
            </w:tcBorders>
            <w:shd w:val="clear" w:color="auto" w:fill="FFFFFF"/>
          </w:tcPr>
          <w:p w:rsidR="00DA6D3B" w:rsidRPr="00FD6BDD" w:rsidRDefault="00DA6D3B" w:rsidP="00F81D59">
            <w:pPr>
              <w:jc w:val="center"/>
              <w:rPr>
                <w:rFonts w:ascii="Perpetua" w:hAnsi="Perpetua"/>
                <w:sz w:val="24"/>
                <w:szCs w:val="24"/>
              </w:rPr>
            </w:pPr>
            <w:r w:rsidRPr="00FD6BDD">
              <w:rPr>
                <w:rFonts w:ascii="Perpetua" w:hAnsi="Perpetua"/>
                <w:sz w:val="24"/>
                <w:szCs w:val="24"/>
              </w:rPr>
              <w:t xml:space="preserve">HW </w:t>
            </w:r>
            <w:r w:rsidR="00F81D59">
              <w:rPr>
                <w:rFonts w:ascii="Perpetua" w:hAnsi="Perpetua"/>
                <w:sz w:val="24"/>
                <w:szCs w:val="24"/>
              </w:rPr>
              <w:t>3</w:t>
            </w:r>
          </w:p>
          <w:p w:rsidR="00DA6D3B" w:rsidRDefault="00DA6D3B" w:rsidP="00327FB6">
            <w:pPr>
              <w:jc w:val="center"/>
              <w:rPr>
                <w:rFonts w:ascii="Perpetua" w:hAnsi="Perpetua"/>
                <w:sz w:val="24"/>
                <w:szCs w:val="24"/>
              </w:rPr>
            </w:pPr>
          </w:p>
          <w:p w:rsidR="00DA6D3B" w:rsidRPr="005E697D" w:rsidRDefault="00DA6D3B" w:rsidP="00F81D59">
            <w:pPr>
              <w:jc w:val="center"/>
              <w:rPr>
                <w:rFonts w:ascii="Perpetua" w:hAnsi="Perpetua"/>
                <w:b/>
                <w:bCs/>
                <w:sz w:val="24"/>
                <w:szCs w:val="24"/>
              </w:rPr>
            </w:pPr>
          </w:p>
        </w:tc>
      </w:tr>
      <w:tr w:rsidR="00E45505" w:rsidRPr="006273E6" w:rsidTr="005D6D66">
        <w:trPr>
          <w:trHeight w:val="282"/>
        </w:trPr>
        <w:tc>
          <w:tcPr>
            <w:tcW w:w="810" w:type="dxa"/>
            <w:tcBorders>
              <w:top w:val="nil"/>
              <w:bottom w:val="nil"/>
            </w:tcBorders>
            <w:shd w:val="clear" w:color="auto" w:fill="D9D9D9"/>
          </w:tcPr>
          <w:p w:rsidR="00E45505" w:rsidRPr="006273E6" w:rsidRDefault="00E45505" w:rsidP="00327FB6">
            <w:pPr>
              <w:jc w:val="center"/>
              <w:rPr>
                <w:rFonts w:ascii="Perpetua" w:hAnsi="Perpetua"/>
                <w:sz w:val="24"/>
                <w:szCs w:val="24"/>
              </w:rPr>
            </w:pPr>
            <w:r>
              <w:rPr>
                <w:rFonts w:ascii="Perpetua" w:hAnsi="Perpetua"/>
                <w:sz w:val="24"/>
                <w:szCs w:val="24"/>
              </w:rPr>
              <w:t>14</w:t>
            </w:r>
          </w:p>
        </w:tc>
        <w:tc>
          <w:tcPr>
            <w:tcW w:w="1890" w:type="dxa"/>
            <w:tcBorders>
              <w:top w:val="nil"/>
              <w:bottom w:val="nil"/>
            </w:tcBorders>
            <w:shd w:val="clear" w:color="auto" w:fill="D9D9D9"/>
          </w:tcPr>
          <w:p w:rsidR="00E45505" w:rsidRDefault="00E54908" w:rsidP="00E54908">
            <w:pPr>
              <w:rPr>
                <w:rFonts w:ascii="Perpetua" w:hAnsi="Perpetua"/>
                <w:sz w:val="24"/>
                <w:szCs w:val="24"/>
              </w:rPr>
            </w:pPr>
            <w:r>
              <w:rPr>
                <w:rFonts w:ascii="Perpetua" w:hAnsi="Perpetua"/>
                <w:sz w:val="24"/>
                <w:szCs w:val="24"/>
              </w:rPr>
              <w:t>Nov</w:t>
            </w:r>
            <w:r w:rsidR="00E45505">
              <w:rPr>
                <w:rFonts w:ascii="Perpetua" w:hAnsi="Perpetua"/>
                <w:sz w:val="24"/>
                <w:szCs w:val="24"/>
              </w:rPr>
              <w:t xml:space="preserve"> </w:t>
            </w:r>
            <w:r>
              <w:rPr>
                <w:rFonts w:ascii="Perpetua" w:hAnsi="Perpetua"/>
                <w:sz w:val="24"/>
                <w:szCs w:val="24"/>
              </w:rPr>
              <w:t>30</w:t>
            </w:r>
            <w:r w:rsidR="00E45505">
              <w:rPr>
                <w:rFonts w:ascii="Perpetua" w:hAnsi="Perpetua"/>
                <w:sz w:val="24"/>
                <w:szCs w:val="24"/>
              </w:rPr>
              <w:t xml:space="preserve"> – </w:t>
            </w:r>
            <w:r>
              <w:rPr>
                <w:rFonts w:ascii="Perpetua" w:hAnsi="Perpetua"/>
                <w:sz w:val="24"/>
                <w:szCs w:val="24"/>
              </w:rPr>
              <w:t xml:space="preserve">Dec </w:t>
            </w:r>
            <w:r w:rsidR="00FB0D73">
              <w:rPr>
                <w:rFonts w:ascii="Perpetua" w:hAnsi="Perpetua"/>
                <w:sz w:val="24"/>
                <w:szCs w:val="24"/>
              </w:rPr>
              <w:t>0</w:t>
            </w:r>
            <w:r>
              <w:rPr>
                <w:rFonts w:ascii="Perpetua" w:hAnsi="Perpetua"/>
                <w:sz w:val="24"/>
                <w:szCs w:val="24"/>
              </w:rPr>
              <w:t>4</w:t>
            </w:r>
            <w:r w:rsidR="00E45505">
              <w:rPr>
                <w:rFonts w:ascii="Perpetua" w:hAnsi="Perpetua"/>
                <w:sz w:val="24"/>
                <w:szCs w:val="24"/>
              </w:rPr>
              <w:t>, ‘1</w:t>
            </w:r>
            <w:r w:rsidR="00117353">
              <w:rPr>
                <w:rFonts w:ascii="Perpetua" w:hAnsi="Perpetua" w:hint="cs"/>
                <w:sz w:val="24"/>
                <w:szCs w:val="24"/>
                <w:rtl/>
              </w:rPr>
              <w:t>4</w:t>
            </w:r>
          </w:p>
          <w:p w:rsidR="00E45505" w:rsidRPr="006273E6" w:rsidRDefault="00E45505" w:rsidP="002200EE">
            <w:pPr>
              <w:rPr>
                <w:rFonts w:ascii="Perpetua" w:hAnsi="Perpetua"/>
                <w:sz w:val="24"/>
                <w:szCs w:val="24"/>
              </w:rPr>
            </w:pPr>
            <w:r>
              <w:rPr>
                <w:rFonts w:ascii="Perpetua" w:hAnsi="Perpetua"/>
                <w:sz w:val="24"/>
                <w:szCs w:val="24"/>
              </w:rPr>
              <w:t>(</w:t>
            </w:r>
            <w:r w:rsidR="002200EE">
              <w:rPr>
                <w:rFonts w:ascii="Perpetua" w:hAnsi="Perpetua"/>
                <w:sz w:val="24"/>
                <w:szCs w:val="24"/>
              </w:rPr>
              <w:t>08</w:t>
            </w:r>
            <w:r>
              <w:rPr>
                <w:rFonts w:ascii="Perpetua" w:hAnsi="Perpetua"/>
                <w:sz w:val="24"/>
                <w:szCs w:val="24"/>
              </w:rPr>
              <w:t>-</w:t>
            </w:r>
            <w:r w:rsidR="002200EE">
              <w:rPr>
                <w:rFonts w:ascii="Perpetua" w:hAnsi="Perpetua"/>
                <w:sz w:val="24"/>
                <w:szCs w:val="24"/>
              </w:rPr>
              <w:t>12</w:t>
            </w:r>
            <w:r>
              <w:rPr>
                <w:rFonts w:ascii="Perpetua" w:hAnsi="Perpetua"/>
                <w:sz w:val="24"/>
                <w:szCs w:val="24"/>
              </w:rPr>
              <w:t xml:space="preserve"> </w:t>
            </w:r>
            <w:r w:rsidR="00E30921">
              <w:rPr>
                <w:rFonts w:ascii="Perpetua" w:hAnsi="Perpetua" w:cs="Arial" w:hint="cs"/>
                <w:sz w:val="24"/>
                <w:szCs w:val="24"/>
                <w:rtl/>
              </w:rPr>
              <w:t>صفر</w:t>
            </w:r>
            <w:r>
              <w:rPr>
                <w:rFonts w:ascii="Perpetua" w:hAnsi="Perpetua" w:cs="Arial"/>
                <w:sz w:val="24"/>
                <w:szCs w:val="24"/>
              </w:rPr>
              <w:t>, 143</w:t>
            </w:r>
            <w:r w:rsidR="00E54908">
              <w:rPr>
                <w:rFonts w:ascii="Perpetua" w:hAnsi="Perpetua" w:cs="Arial"/>
                <w:sz w:val="24"/>
                <w:szCs w:val="24"/>
              </w:rPr>
              <w:t>6</w:t>
            </w:r>
            <w:r>
              <w:rPr>
                <w:rFonts w:ascii="Perpetua" w:hAnsi="Perpetua" w:cs="Arial"/>
                <w:sz w:val="24"/>
                <w:szCs w:val="24"/>
              </w:rPr>
              <w:t>)</w:t>
            </w:r>
          </w:p>
        </w:tc>
        <w:tc>
          <w:tcPr>
            <w:tcW w:w="6120" w:type="dxa"/>
            <w:gridSpan w:val="2"/>
            <w:tcBorders>
              <w:top w:val="nil"/>
              <w:bottom w:val="nil"/>
            </w:tcBorders>
            <w:shd w:val="clear" w:color="auto" w:fill="D9D9D9"/>
          </w:tcPr>
          <w:p w:rsidR="00E45505" w:rsidRPr="002F1144" w:rsidRDefault="00E45505" w:rsidP="00A36AC4">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2F1144">
              <w:rPr>
                <w:rFonts w:ascii="Perpetua" w:hAnsi="Perpetua" w:cs="Times New Roman"/>
                <w:b/>
                <w:bCs/>
                <w:sz w:val="24"/>
                <w:szCs w:val="24"/>
              </w:rPr>
              <w:t>Ergonomic work assessment</w:t>
            </w:r>
            <w:r>
              <w:rPr>
                <w:rFonts w:ascii="Perpetua" w:hAnsi="Perpetua" w:cs="Times New Roman"/>
                <w:b/>
                <w:bCs/>
                <w:sz w:val="24"/>
                <w:szCs w:val="24"/>
              </w:rPr>
              <w:t xml:space="preserve"> </w:t>
            </w:r>
            <w:r w:rsidRPr="002F1144">
              <w:rPr>
                <w:rFonts w:ascii="Perpetua" w:hAnsi="Perpetua" w:cs="Times New Roman"/>
                <w:b/>
                <w:bCs/>
                <w:sz w:val="24"/>
                <w:szCs w:val="24"/>
              </w:rPr>
              <w:t>techniques</w:t>
            </w:r>
            <w:r>
              <w:rPr>
                <w:rFonts w:ascii="Perpetua" w:hAnsi="Perpetua" w:cs="Times New Roman"/>
                <w:b/>
                <w:bCs/>
                <w:sz w:val="24"/>
                <w:szCs w:val="24"/>
              </w:rPr>
              <w:t>*</w:t>
            </w:r>
            <w:r w:rsidRPr="002F1144">
              <w:rPr>
                <w:rFonts w:ascii="Perpetua" w:hAnsi="Perpetua" w:cs="Times New Roman"/>
                <w:b/>
                <w:bCs/>
                <w:sz w:val="24"/>
                <w:szCs w:val="24"/>
              </w:rPr>
              <w:t xml:space="preserve"> </w:t>
            </w:r>
          </w:p>
          <w:p w:rsidR="00E45505" w:rsidRPr="00E064A9" w:rsidRDefault="00E45505" w:rsidP="00E30921">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jc w:val="center"/>
              <w:rPr>
                <w:rFonts w:ascii="Perpetua" w:hAnsi="Perpetua" w:cs="Times New Roman"/>
                <w:b/>
                <w:bCs/>
                <w:sz w:val="24"/>
                <w:szCs w:val="24"/>
              </w:rPr>
            </w:pPr>
            <w:r>
              <w:rPr>
                <w:rFonts w:ascii="Perpetua" w:hAnsi="Perpetua"/>
                <w:b/>
                <w:bCs/>
                <w:sz w:val="32"/>
                <w:szCs w:val="30"/>
                <w:shd w:val="clear" w:color="auto" w:fill="FFFF00"/>
              </w:rPr>
              <w:t>SECOND</w:t>
            </w:r>
            <w:r w:rsidRPr="000529AE">
              <w:rPr>
                <w:rFonts w:ascii="Perpetua" w:hAnsi="Perpetua"/>
                <w:b/>
                <w:bCs/>
                <w:sz w:val="32"/>
                <w:szCs w:val="30"/>
                <w:shd w:val="clear" w:color="auto" w:fill="FFFF00"/>
              </w:rPr>
              <w:t xml:space="preserve"> MIDTERM: </w:t>
            </w:r>
            <w:r w:rsidR="00E30921">
              <w:rPr>
                <w:rFonts w:ascii="Perpetua" w:hAnsi="Perpetua"/>
                <w:b/>
                <w:bCs/>
                <w:sz w:val="32"/>
                <w:szCs w:val="30"/>
                <w:shd w:val="clear" w:color="auto" w:fill="FFFF00"/>
              </w:rPr>
              <w:t>Sun</w:t>
            </w:r>
            <w:r w:rsidRPr="000529AE">
              <w:rPr>
                <w:rFonts w:ascii="Perpetua" w:hAnsi="Perpetua"/>
                <w:b/>
                <w:bCs/>
                <w:sz w:val="32"/>
                <w:szCs w:val="30"/>
                <w:shd w:val="clear" w:color="auto" w:fill="FFFF00"/>
              </w:rPr>
              <w:t xml:space="preserve">. </w:t>
            </w:r>
            <w:r w:rsidR="00E30921">
              <w:rPr>
                <w:rFonts w:ascii="Perpetua" w:hAnsi="Perpetua"/>
                <w:b/>
                <w:bCs/>
                <w:sz w:val="32"/>
                <w:szCs w:val="30"/>
                <w:shd w:val="clear" w:color="auto" w:fill="FFFF00"/>
              </w:rPr>
              <w:t>Nov</w:t>
            </w:r>
            <w:r w:rsidR="00E30921" w:rsidRPr="00C61167">
              <w:rPr>
                <w:rFonts w:ascii="Perpetua" w:hAnsi="Perpetua"/>
                <w:b/>
                <w:bCs/>
                <w:sz w:val="32"/>
                <w:szCs w:val="30"/>
                <w:shd w:val="clear" w:color="auto" w:fill="FFFF00"/>
              </w:rPr>
              <w:t xml:space="preserve"> </w:t>
            </w:r>
            <w:r w:rsidR="00E30921">
              <w:rPr>
                <w:rFonts w:ascii="Perpetua" w:hAnsi="Perpetua"/>
                <w:b/>
                <w:bCs/>
                <w:sz w:val="32"/>
                <w:szCs w:val="30"/>
                <w:shd w:val="clear" w:color="auto" w:fill="FFFF00"/>
              </w:rPr>
              <w:t>30</w:t>
            </w:r>
            <w:r w:rsidR="00E30921" w:rsidRPr="00C61167">
              <w:rPr>
                <w:rFonts w:ascii="Perpetua" w:hAnsi="Perpetua"/>
                <w:b/>
                <w:bCs/>
                <w:sz w:val="32"/>
                <w:szCs w:val="30"/>
                <w:shd w:val="clear" w:color="auto" w:fill="FFFF00"/>
              </w:rPr>
              <w:t>, 201</w:t>
            </w:r>
            <w:r w:rsidR="00E30921">
              <w:rPr>
                <w:rFonts w:ascii="Perpetua" w:hAnsi="Perpetua" w:hint="cs"/>
                <w:b/>
                <w:bCs/>
                <w:sz w:val="32"/>
                <w:szCs w:val="30"/>
                <w:shd w:val="clear" w:color="auto" w:fill="FFFF00"/>
                <w:rtl/>
              </w:rPr>
              <w:t>4</w:t>
            </w:r>
          </w:p>
          <w:p w:rsidR="00E45505" w:rsidRPr="006273E6" w:rsidRDefault="00E45505" w:rsidP="0048151D">
            <w:pPr>
              <w:jc w:val="center"/>
              <w:rPr>
                <w:rFonts w:ascii="Perpetua" w:hAnsi="Perpetua"/>
                <w:sz w:val="24"/>
                <w:szCs w:val="24"/>
              </w:rPr>
            </w:pPr>
          </w:p>
        </w:tc>
      </w:tr>
      <w:tr w:rsidR="00375D8F" w:rsidRPr="005E697D" w:rsidTr="005D6D66">
        <w:trPr>
          <w:trHeight w:val="282"/>
        </w:trPr>
        <w:tc>
          <w:tcPr>
            <w:tcW w:w="810" w:type="dxa"/>
            <w:tcBorders>
              <w:top w:val="nil"/>
              <w:left w:val="nil"/>
              <w:bottom w:val="nil"/>
              <w:right w:val="nil"/>
            </w:tcBorders>
            <w:shd w:val="clear" w:color="auto" w:fill="FFFFFF"/>
          </w:tcPr>
          <w:p w:rsidR="00375D8F" w:rsidRPr="006273E6" w:rsidRDefault="00375D8F" w:rsidP="00735DC4">
            <w:pPr>
              <w:jc w:val="center"/>
              <w:rPr>
                <w:rFonts w:ascii="Perpetua" w:hAnsi="Perpetua"/>
                <w:sz w:val="24"/>
                <w:szCs w:val="24"/>
              </w:rPr>
            </w:pPr>
            <w:r>
              <w:rPr>
                <w:rFonts w:ascii="Perpetua" w:hAnsi="Perpetua"/>
                <w:sz w:val="24"/>
                <w:szCs w:val="24"/>
              </w:rPr>
              <w:t>15</w:t>
            </w:r>
          </w:p>
        </w:tc>
        <w:tc>
          <w:tcPr>
            <w:tcW w:w="1890" w:type="dxa"/>
            <w:tcBorders>
              <w:top w:val="nil"/>
              <w:left w:val="nil"/>
              <w:bottom w:val="nil"/>
              <w:right w:val="nil"/>
            </w:tcBorders>
            <w:shd w:val="clear" w:color="auto" w:fill="FFFFFF"/>
          </w:tcPr>
          <w:p w:rsidR="00375D8F" w:rsidRDefault="00375D8F" w:rsidP="00E30921">
            <w:pPr>
              <w:rPr>
                <w:rFonts w:ascii="Perpetua" w:hAnsi="Perpetua"/>
                <w:sz w:val="24"/>
                <w:szCs w:val="24"/>
              </w:rPr>
            </w:pPr>
            <w:r>
              <w:rPr>
                <w:rFonts w:ascii="Perpetua" w:hAnsi="Perpetua"/>
                <w:sz w:val="24"/>
                <w:szCs w:val="24"/>
              </w:rPr>
              <w:t xml:space="preserve">Dec </w:t>
            </w:r>
            <w:r w:rsidR="00FB0D73">
              <w:rPr>
                <w:rFonts w:ascii="Perpetua" w:hAnsi="Perpetua"/>
                <w:sz w:val="24"/>
                <w:szCs w:val="24"/>
              </w:rPr>
              <w:t>0</w:t>
            </w:r>
            <w:r w:rsidR="00E30921">
              <w:rPr>
                <w:rFonts w:ascii="Perpetua" w:hAnsi="Perpetua"/>
                <w:sz w:val="24"/>
                <w:szCs w:val="24"/>
              </w:rPr>
              <w:t>7</w:t>
            </w:r>
            <w:r>
              <w:rPr>
                <w:rFonts w:ascii="Perpetua" w:hAnsi="Perpetua"/>
                <w:sz w:val="24"/>
                <w:szCs w:val="24"/>
              </w:rPr>
              <w:t xml:space="preserve"> – </w:t>
            </w:r>
            <w:r w:rsidR="00FB0D73">
              <w:rPr>
                <w:rFonts w:ascii="Perpetua" w:hAnsi="Perpetua"/>
                <w:sz w:val="24"/>
                <w:szCs w:val="24"/>
              </w:rPr>
              <w:t>1</w:t>
            </w:r>
            <w:r w:rsidR="00E30921">
              <w:rPr>
                <w:rFonts w:ascii="Perpetua" w:hAnsi="Perpetua"/>
                <w:sz w:val="24"/>
                <w:szCs w:val="24"/>
              </w:rPr>
              <w:t>1</w:t>
            </w:r>
            <w:r>
              <w:rPr>
                <w:rFonts w:ascii="Perpetua" w:hAnsi="Perpetua"/>
                <w:sz w:val="24"/>
                <w:szCs w:val="24"/>
              </w:rPr>
              <w:t>, ‘1</w:t>
            </w:r>
            <w:r w:rsidR="00117353">
              <w:rPr>
                <w:rFonts w:ascii="Perpetua" w:hAnsi="Perpetua" w:hint="cs"/>
                <w:sz w:val="24"/>
                <w:szCs w:val="24"/>
                <w:rtl/>
              </w:rPr>
              <w:t>4</w:t>
            </w:r>
          </w:p>
          <w:p w:rsidR="00375D8F" w:rsidRDefault="00375D8F" w:rsidP="00E30921">
            <w:pPr>
              <w:rPr>
                <w:rFonts w:ascii="Perpetua" w:hAnsi="Perpetua" w:cs="Arial"/>
                <w:sz w:val="24"/>
                <w:szCs w:val="24"/>
              </w:rPr>
            </w:pPr>
            <w:r>
              <w:rPr>
                <w:rFonts w:ascii="Perpetua" w:hAnsi="Perpetua"/>
                <w:sz w:val="24"/>
                <w:szCs w:val="24"/>
              </w:rPr>
              <w:t>(</w:t>
            </w:r>
            <w:r w:rsidR="00E30921">
              <w:rPr>
                <w:rFonts w:ascii="Perpetua" w:hAnsi="Perpetua" w:hint="cs"/>
                <w:sz w:val="24"/>
                <w:szCs w:val="24"/>
                <w:rtl/>
              </w:rPr>
              <w:t>15</w:t>
            </w:r>
            <w:r>
              <w:rPr>
                <w:rFonts w:ascii="Perpetua" w:hAnsi="Perpetua"/>
                <w:sz w:val="24"/>
                <w:szCs w:val="24"/>
              </w:rPr>
              <w:t>-</w:t>
            </w:r>
            <w:r w:rsidR="00E30921">
              <w:rPr>
                <w:rFonts w:ascii="Perpetua" w:hAnsi="Perpetua" w:hint="cs"/>
                <w:sz w:val="24"/>
                <w:szCs w:val="24"/>
                <w:rtl/>
              </w:rPr>
              <w:t>19</w:t>
            </w:r>
            <w:r>
              <w:rPr>
                <w:rFonts w:ascii="Perpetua" w:hAnsi="Perpetua"/>
                <w:sz w:val="24"/>
                <w:szCs w:val="24"/>
              </w:rPr>
              <w:t xml:space="preserve"> </w:t>
            </w:r>
            <w:r w:rsidR="00E30921">
              <w:rPr>
                <w:rFonts w:ascii="Perpetua" w:hAnsi="Perpetua" w:cs="Arial" w:hint="cs"/>
                <w:sz w:val="24"/>
                <w:szCs w:val="24"/>
                <w:rtl/>
              </w:rPr>
              <w:t>صفر</w:t>
            </w:r>
            <w:r>
              <w:rPr>
                <w:rFonts w:ascii="Perpetua" w:hAnsi="Perpetua" w:cs="Arial"/>
                <w:sz w:val="24"/>
                <w:szCs w:val="24"/>
              </w:rPr>
              <w:t>, 143</w:t>
            </w:r>
            <w:r w:rsidR="00E30921">
              <w:rPr>
                <w:rFonts w:ascii="Perpetua" w:hAnsi="Perpetua" w:cs="Arial"/>
                <w:sz w:val="24"/>
                <w:szCs w:val="24"/>
              </w:rPr>
              <w:t>6</w:t>
            </w:r>
            <w:r>
              <w:rPr>
                <w:rFonts w:ascii="Perpetua" w:hAnsi="Perpetua" w:cs="Arial"/>
                <w:sz w:val="24"/>
                <w:szCs w:val="24"/>
              </w:rPr>
              <w:t>)</w:t>
            </w:r>
          </w:p>
          <w:p w:rsidR="00375D8F" w:rsidRPr="006273E6" w:rsidRDefault="00375D8F" w:rsidP="006011B3">
            <w:pPr>
              <w:rPr>
                <w:rFonts w:ascii="Perpetua" w:hAnsi="Perpetua"/>
                <w:sz w:val="24"/>
                <w:szCs w:val="24"/>
              </w:rPr>
            </w:pPr>
          </w:p>
        </w:tc>
        <w:tc>
          <w:tcPr>
            <w:tcW w:w="6120" w:type="dxa"/>
            <w:gridSpan w:val="2"/>
            <w:tcBorders>
              <w:top w:val="nil"/>
              <w:left w:val="nil"/>
              <w:bottom w:val="nil"/>
              <w:right w:val="nil"/>
            </w:tcBorders>
            <w:shd w:val="clear" w:color="auto" w:fill="FFFFFF"/>
          </w:tcPr>
          <w:p w:rsidR="00375D8F" w:rsidRDefault="00375D8F" w:rsidP="00173305">
            <w:pPr>
              <w:jc w:val="center"/>
              <w:rPr>
                <w:rFonts w:ascii="Perpetua" w:hAnsi="Perpetua"/>
                <w:b/>
                <w:bCs/>
                <w:sz w:val="24"/>
                <w:szCs w:val="24"/>
              </w:rPr>
            </w:pPr>
          </w:p>
          <w:p w:rsidR="00375D8F" w:rsidRPr="0048151D" w:rsidRDefault="005163DD" w:rsidP="00E30921">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ind w:left="360"/>
              <w:rPr>
                <w:rFonts w:ascii="Perpetua" w:hAnsi="Perpetua"/>
                <w:b/>
                <w:bCs/>
                <w:sz w:val="24"/>
                <w:szCs w:val="24"/>
              </w:rPr>
            </w:pPr>
            <w:r>
              <w:rPr>
                <w:rFonts w:ascii="Perpetua" w:hAnsi="Perpetua"/>
                <w:b/>
                <w:bCs/>
                <w:sz w:val="32"/>
                <w:szCs w:val="30"/>
                <w:shd w:val="clear" w:color="auto" w:fill="FFFF00"/>
              </w:rPr>
              <w:t>PROJECT PRESENTATIONS</w:t>
            </w:r>
            <w:r w:rsidR="00E30921">
              <w:rPr>
                <w:rFonts w:ascii="Perpetua" w:hAnsi="Perpetua" w:hint="cs"/>
                <w:b/>
                <w:bCs/>
                <w:sz w:val="32"/>
                <w:szCs w:val="30"/>
                <w:shd w:val="clear" w:color="auto" w:fill="FFFF00"/>
                <w:rtl/>
              </w:rPr>
              <w:t xml:space="preserve">: </w:t>
            </w:r>
            <w:r w:rsidR="00E30921">
              <w:rPr>
                <w:rFonts w:ascii="Perpetua" w:hAnsi="Perpetua"/>
                <w:b/>
                <w:bCs/>
                <w:sz w:val="32"/>
                <w:szCs w:val="30"/>
                <w:shd w:val="clear" w:color="auto" w:fill="FFFF00"/>
                <w:rtl/>
              </w:rPr>
              <w:br/>
            </w:r>
            <w:r w:rsidR="00E30921">
              <w:rPr>
                <w:rFonts w:ascii="Perpetua" w:hAnsi="Perpetua"/>
                <w:b/>
                <w:bCs/>
                <w:sz w:val="32"/>
                <w:szCs w:val="30"/>
                <w:shd w:val="clear" w:color="auto" w:fill="FFFF00"/>
              </w:rPr>
              <w:t>Thurs,</w:t>
            </w:r>
            <w:r w:rsidR="00E30921" w:rsidRPr="00C61167">
              <w:rPr>
                <w:rFonts w:ascii="Perpetua" w:hAnsi="Perpetua"/>
                <w:b/>
                <w:bCs/>
                <w:sz w:val="32"/>
                <w:szCs w:val="30"/>
                <w:shd w:val="clear" w:color="auto" w:fill="FFFF00"/>
              </w:rPr>
              <w:t xml:space="preserve"> </w:t>
            </w:r>
            <w:r w:rsidR="00E30921">
              <w:rPr>
                <w:rFonts w:ascii="Perpetua" w:hAnsi="Perpetua"/>
                <w:b/>
                <w:bCs/>
                <w:sz w:val="32"/>
                <w:szCs w:val="30"/>
                <w:shd w:val="clear" w:color="auto" w:fill="FFFF00"/>
              </w:rPr>
              <w:t>Dec. 11</w:t>
            </w:r>
            <w:r w:rsidR="00E30921" w:rsidRPr="00C61167">
              <w:rPr>
                <w:rFonts w:ascii="Perpetua" w:hAnsi="Perpetua"/>
                <w:b/>
                <w:bCs/>
                <w:sz w:val="32"/>
                <w:szCs w:val="30"/>
                <w:shd w:val="clear" w:color="auto" w:fill="FFFF00"/>
              </w:rPr>
              <w:t>, 201</w:t>
            </w:r>
            <w:r w:rsidR="00E30921">
              <w:rPr>
                <w:rFonts w:ascii="Perpetua" w:hAnsi="Perpetua" w:hint="cs"/>
                <w:b/>
                <w:bCs/>
                <w:sz w:val="32"/>
                <w:szCs w:val="30"/>
                <w:shd w:val="clear" w:color="auto" w:fill="FFFF00"/>
                <w:rtl/>
              </w:rPr>
              <w:t>4</w:t>
            </w:r>
          </w:p>
        </w:tc>
      </w:tr>
      <w:tr w:rsidR="00920F99" w:rsidRPr="006273E6" w:rsidTr="005D6D66">
        <w:trPr>
          <w:trHeight w:val="282"/>
        </w:trPr>
        <w:tc>
          <w:tcPr>
            <w:tcW w:w="810" w:type="dxa"/>
            <w:tcBorders>
              <w:top w:val="nil"/>
              <w:bottom w:val="nil"/>
            </w:tcBorders>
            <w:shd w:val="clear" w:color="auto" w:fill="D9D9D9"/>
          </w:tcPr>
          <w:p w:rsidR="00920F99" w:rsidRPr="006273E6" w:rsidRDefault="00920F99" w:rsidP="00920F99">
            <w:pPr>
              <w:jc w:val="center"/>
              <w:rPr>
                <w:rFonts w:ascii="Perpetua" w:hAnsi="Perpetua"/>
                <w:sz w:val="24"/>
                <w:szCs w:val="24"/>
              </w:rPr>
            </w:pPr>
            <w:r>
              <w:rPr>
                <w:rFonts w:ascii="Perpetua" w:hAnsi="Perpetua"/>
                <w:sz w:val="24"/>
                <w:szCs w:val="24"/>
              </w:rPr>
              <w:t>16</w:t>
            </w:r>
          </w:p>
        </w:tc>
        <w:tc>
          <w:tcPr>
            <w:tcW w:w="1890" w:type="dxa"/>
            <w:tcBorders>
              <w:top w:val="nil"/>
              <w:bottom w:val="nil"/>
            </w:tcBorders>
            <w:shd w:val="clear" w:color="auto" w:fill="D9D9D9"/>
          </w:tcPr>
          <w:p w:rsidR="00920F99" w:rsidRDefault="00920F99" w:rsidP="00E30921">
            <w:pPr>
              <w:rPr>
                <w:rFonts w:ascii="Perpetua" w:hAnsi="Perpetua"/>
                <w:sz w:val="24"/>
                <w:szCs w:val="24"/>
              </w:rPr>
            </w:pPr>
            <w:r>
              <w:rPr>
                <w:rFonts w:ascii="Perpetua" w:hAnsi="Perpetua"/>
                <w:sz w:val="24"/>
                <w:szCs w:val="24"/>
              </w:rPr>
              <w:t xml:space="preserve">Dec </w:t>
            </w:r>
            <w:r w:rsidR="00FB0D73">
              <w:rPr>
                <w:rFonts w:ascii="Perpetua" w:hAnsi="Perpetua"/>
                <w:sz w:val="24"/>
                <w:szCs w:val="24"/>
              </w:rPr>
              <w:t>1</w:t>
            </w:r>
            <w:r w:rsidR="00E30921">
              <w:rPr>
                <w:rFonts w:ascii="Perpetua" w:hAnsi="Perpetua"/>
                <w:sz w:val="24"/>
                <w:szCs w:val="24"/>
              </w:rPr>
              <w:t>4</w:t>
            </w:r>
            <w:r>
              <w:rPr>
                <w:rFonts w:ascii="Perpetua" w:hAnsi="Perpetua"/>
                <w:sz w:val="24"/>
                <w:szCs w:val="24"/>
              </w:rPr>
              <w:t xml:space="preserve"> – </w:t>
            </w:r>
            <w:r w:rsidR="00FB0D73">
              <w:rPr>
                <w:rFonts w:ascii="Perpetua" w:hAnsi="Perpetua"/>
                <w:sz w:val="24"/>
                <w:szCs w:val="24"/>
              </w:rPr>
              <w:t>1</w:t>
            </w:r>
            <w:r w:rsidR="00E30921">
              <w:rPr>
                <w:rFonts w:ascii="Perpetua" w:hAnsi="Perpetua"/>
                <w:sz w:val="24"/>
                <w:szCs w:val="24"/>
              </w:rPr>
              <w:t>8</w:t>
            </w:r>
            <w:r>
              <w:rPr>
                <w:rFonts w:ascii="Perpetua" w:hAnsi="Perpetua"/>
                <w:sz w:val="24"/>
                <w:szCs w:val="24"/>
              </w:rPr>
              <w:t>, ‘1</w:t>
            </w:r>
            <w:r w:rsidR="00117353">
              <w:rPr>
                <w:rFonts w:ascii="Perpetua" w:hAnsi="Perpetua" w:hint="cs"/>
                <w:sz w:val="24"/>
                <w:szCs w:val="24"/>
                <w:rtl/>
              </w:rPr>
              <w:t>4</w:t>
            </w:r>
          </w:p>
          <w:p w:rsidR="00920F99" w:rsidRDefault="00E30921" w:rsidP="00E30921">
            <w:pPr>
              <w:rPr>
                <w:rFonts w:ascii="Perpetua" w:hAnsi="Perpetua" w:cs="Arial"/>
                <w:sz w:val="24"/>
                <w:szCs w:val="24"/>
              </w:rPr>
            </w:pPr>
            <w:r>
              <w:rPr>
                <w:rFonts w:ascii="Perpetua" w:hAnsi="Perpetua"/>
                <w:sz w:val="24"/>
                <w:szCs w:val="24"/>
              </w:rPr>
              <w:t>(</w:t>
            </w:r>
            <w:r>
              <w:rPr>
                <w:rFonts w:ascii="Perpetua" w:hAnsi="Perpetua" w:hint="cs"/>
                <w:sz w:val="24"/>
                <w:szCs w:val="24"/>
                <w:rtl/>
              </w:rPr>
              <w:t>22</w:t>
            </w:r>
            <w:r>
              <w:rPr>
                <w:rFonts w:ascii="Perpetua" w:hAnsi="Perpetua"/>
                <w:sz w:val="24"/>
                <w:szCs w:val="24"/>
              </w:rPr>
              <w:t>-</w:t>
            </w:r>
            <w:r>
              <w:rPr>
                <w:rFonts w:ascii="Perpetua" w:hAnsi="Perpetua" w:hint="cs"/>
                <w:sz w:val="24"/>
                <w:szCs w:val="24"/>
                <w:rtl/>
              </w:rPr>
              <w:t>26</w:t>
            </w:r>
            <w:r>
              <w:rPr>
                <w:rFonts w:ascii="Perpetua" w:hAnsi="Perpetua"/>
                <w:sz w:val="24"/>
                <w:szCs w:val="24"/>
              </w:rPr>
              <w:t xml:space="preserve"> </w:t>
            </w:r>
            <w:r>
              <w:rPr>
                <w:rFonts w:ascii="Perpetua" w:hAnsi="Perpetua" w:cs="Arial" w:hint="cs"/>
                <w:sz w:val="24"/>
                <w:szCs w:val="24"/>
                <w:rtl/>
              </w:rPr>
              <w:t>صفر</w:t>
            </w:r>
            <w:r>
              <w:rPr>
                <w:rFonts w:ascii="Perpetua" w:hAnsi="Perpetua" w:cs="Arial"/>
                <w:sz w:val="24"/>
                <w:szCs w:val="24"/>
              </w:rPr>
              <w:t>, 1436)</w:t>
            </w:r>
          </w:p>
          <w:p w:rsidR="00920F99" w:rsidRPr="006273E6" w:rsidRDefault="00920F99" w:rsidP="001E36C9">
            <w:pPr>
              <w:rPr>
                <w:rFonts w:ascii="Perpetua" w:hAnsi="Perpetua"/>
                <w:sz w:val="24"/>
                <w:szCs w:val="24"/>
              </w:rPr>
            </w:pPr>
          </w:p>
        </w:tc>
        <w:tc>
          <w:tcPr>
            <w:tcW w:w="4950" w:type="dxa"/>
            <w:tcBorders>
              <w:top w:val="nil"/>
              <w:bottom w:val="nil"/>
            </w:tcBorders>
            <w:shd w:val="clear" w:color="auto" w:fill="D9D9D9"/>
          </w:tcPr>
          <w:p w:rsidR="005163DD" w:rsidRDefault="005163DD" w:rsidP="005163DD">
            <w:pPr>
              <w:numPr>
                <w:ilvl w:val="0"/>
                <w:numId w:val="4"/>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sidRPr="00E064A9">
              <w:rPr>
                <w:rFonts w:ascii="Perpetua" w:hAnsi="Perpetua" w:cs="Times New Roman"/>
                <w:b/>
                <w:bCs/>
                <w:sz w:val="24"/>
                <w:szCs w:val="24"/>
              </w:rPr>
              <w:t>Design applications</w:t>
            </w:r>
            <w:r>
              <w:rPr>
                <w:rFonts w:ascii="Perpetua" w:hAnsi="Perpetua" w:cs="Times New Roman"/>
                <w:b/>
                <w:bCs/>
                <w:sz w:val="24"/>
                <w:szCs w:val="24"/>
              </w:rPr>
              <w:t>*</w:t>
            </w:r>
            <w:r w:rsidRPr="00E064A9">
              <w:rPr>
                <w:rFonts w:ascii="Perpetua" w:hAnsi="Perpetua" w:cs="Times New Roman"/>
                <w:b/>
                <w:bCs/>
                <w:sz w:val="24"/>
                <w:szCs w:val="24"/>
              </w:rPr>
              <w:tab/>
            </w:r>
          </w:p>
          <w:p w:rsidR="00920F99" w:rsidRDefault="00920F99" w:rsidP="00375D8F">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jc w:val="center"/>
              <w:rPr>
                <w:rFonts w:ascii="Perpetua" w:hAnsi="Perpetua" w:cs="Times New Roman"/>
                <w:b/>
                <w:bCs/>
                <w:sz w:val="24"/>
                <w:szCs w:val="24"/>
              </w:rPr>
            </w:pPr>
          </w:p>
          <w:p w:rsidR="00920F99" w:rsidRDefault="00920F99" w:rsidP="001E36C9">
            <w:pPr>
              <w:jc w:val="right"/>
              <w:rPr>
                <w:rFonts w:ascii="Perpetua" w:hAnsi="Perpetua" w:cs="Times New Roman"/>
                <w:b/>
                <w:bCs/>
                <w:sz w:val="24"/>
                <w:szCs w:val="24"/>
              </w:rPr>
            </w:pPr>
          </w:p>
          <w:p w:rsidR="00EE1840" w:rsidRPr="00E064A9" w:rsidRDefault="00EE1840" w:rsidP="001E36C9">
            <w:pPr>
              <w:jc w:val="right"/>
              <w:rPr>
                <w:rFonts w:ascii="Perpetua" w:hAnsi="Perpetua" w:cs="Times New Roman"/>
                <w:b/>
                <w:bCs/>
                <w:sz w:val="24"/>
                <w:szCs w:val="24"/>
              </w:rPr>
            </w:pPr>
          </w:p>
        </w:tc>
        <w:tc>
          <w:tcPr>
            <w:tcW w:w="1170" w:type="dxa"/>
            <w:tcBorders>
              <w:top w:val="nil"/>
              <w:bottom w:val="nil"/>
            </w:tcBorders>
            <w:shd w:val="clear" w:color="auto" w:fill="D9D9D9"/>
          </w:tcPr>
          <w:p w:rsidR="00920F99" w:rsidRDefault="00920F99" w:rsidP="001E36C9">
            <w:pPr>
              <w:jc w:val="center"/>
              <w:rPr>
                <w:rFonts w:ascii="Perpetua" w:hAnsi="Perpetua"/>
                <w:b/>
                <w:bCs/>
                <w:sz w:val="24"/>
                <w:szCs w:val="24"/>
              </w:rPr>
            </w:pPr>
          </w:p>
          <w:p w:rsidR="00920F99" w:rsidRPr="005E697D" w:rsidRDefault="00920F99" w:rsidP="00375D8F">
            <w:pPr>
              <w:jc w:val="center"/>
              <w:rPr>
                <w:rFonts w:ascii="Perpetua" w:hAnsi="Perpetua"/>
                <w:b/>
                <w:bCs/>
                <w:sz w:val="24"/>
                <w:szCs w:val="24"/>
              </w:rPr>
            </w:pPr>
          </w:p>
        </w:tc>
      </w:tr>
      <w:tr w:rsidR="00EE1840" w:rsidRPr="005E697D" w:rsidTr="005D6D66">
        <w:trPr>
          <w:trHeight w:val="282"/>
        </w:trPr>
        <w:tc>
          <w:tcPr>
            <w:tcW w:w="810" w:type="dxa"/>
            <w:tcBorders>
              <w:top w:val="nil"/>
              <w:left w:val="nil"/>
              <w:bottom w:val="nil"/>
              <w:right w:val="nil"/>
            </w:tcBorders>
            <w:shd w:val="clear" w:color="auto" w:fill="FFFFFF"/>
          </w:tcPr>
          <w:p w:rsidR="00EE1840" w:rsidRPr="006273E6" w:rsidRDefault="00EE1840" w:rsidP="00EE1840">
            <w:pPr>
              <w:jc w:val="center"/>
              <w:rPr>
                <w:rFonts w:ascii="Perpetua" w:hAnsi="Perpetua"/>
                <w:sz w:val="24"/>
                <w:szCs w:val="24"/>
              </w:rPr>
            </w:pPr>
            <w:r>
              <w:rPr>
                <w:rFonts w:ascii="Perpetua" w:hAnsi="Perpetua"/>
                <w:sz w:val="24"/>
                <w:szCs w:val="24"/>
              </w:rPr>
              <w:t>17</w:t>
            </w:r>
          </w:p>
        </w:tc>
        <w:tc>
          <w:tcPr>
            <w:tcW w:w="1890" w:type="dxa"/>
            <w:tcBorders>
              <w:top w:val="nil"/>
              <w:left w:val="nil"/>
              <w:bottom w:val="nil"/>
              <w:right w:val="nil"/>
            </w:tcBorders>
            <w:shd w:val="clear" w:color="auto" w:fill="FFFFFF"/>
          </w:tcPr>
          <w:p w:rsidR="00EE1840" w:rsidRDefault="00EE1840" w:rsidP="00E30921">
            <w:pPr>
              <w:rPr>
                <w:rFonts w:ascii="Perpetua" w:hAnsi="Perpetua"/>
                <w:sz w:val="24"/>
                <w:szCs w:val="24"/>
              </w:rPr>
            </w:pPr>
            <w:r>
              <w:rPr>
                <w:rFonts w:ascii="Perpetua" w:hAnsi="Perpetua"/>
                <w:sz w:val="24"/>
                <w:szCs w:val="24"/>
              </w:rPr>
              <w:t xml:space="preserve">Dec </w:t>
            </w:r>
            <w:r w:rsidR="00AB64AE">
              <w:rPr>
                <w:rFonts w:ascii="Perpetua" w:hAnsi="Perpetua"/>
                <w:sz w:val="24"/>
                <w:szCs w:val="24"/>
              </w:rPr>
              <w:t>2</w:t>
            </w:r>
            <w:r w:rsidR="00E30921">
              <w:rPr>
                <w:rFonts w:ascii="Perpetua" w:hAnsi="Perpetua" w:hint="cs"/>
                <w:sz w:val="24"/>
                <w:szCs w:val="24"/>
                <w:rtl/>
              </w:rPr>
              <w:t>1</w:t>
            </w:r>
            <w:r>
              <w:rPr>
                <w:rFonts w:ascii="Perpetua" w:hAnsi="Perpetua"/>
                <w:sz w:val="24"/>
                <w:szCs w:val="24"/>
              </w:rPr>
              <w:t xml:space="preserve"> – </w:t>
            </w:r>
            <w:r w:rsidR="00AB64AE">
              <w:rPr>
                <w:rFonts w:ascii="Perpetua" w:hAnsi="Perpetua"/>
                <w:sz w:val="24"/>
                <w:szCs w:val="24"/>
              </w:rPr>
              <w:t>2</w:t>
            </w:r>
            <w:r w:rsidR="00E30921">
              <w:rPr>
                <w:rFonts w:ascii="Perpetua" w:hAnsi="Perpetua" w:hint="cs"/>
                <w:sz w:val="24"/>
                <w:szCs w:val="24"/>
                <w:rtl/>
              </w:rPr>
              <w:t>5</w:t>
            </w:r>
            <w:r>
              <w:rPr>
                <w:rFonts w:ascii="Perpetua" w:hAnsi="Perpetua"/>
                <w:sz w:val="24"/>
                <w:szCs w:val="24"/>
              </w:rPr>
              <w:t>, ‘1</w:t>
            </w:r>
            <w:r w:rsidR="00117353">
              <w:rPr>
                <w:rFonts w:ascii="Perpetua" w:hAnsi="Perpetua" w:hint="cs"/>
                <w:sz w:val="24"/>
                <w:szCs w:val="24"/>
                <w:rtl/>
              </w:rPr>
              <w:t>4</w:t>
            </w:r>
          </w:p>
          <w:p w:rsidR="00EE1840" w:rsidRDefault="00E30921" w:rsidP="00E30921">
            <w:pPr>
              <w:rPr>
                <w:rFonts w:ascii="Perpetua" w:hAnsi="Perpetua" w:cs="Arial"/>
                <w:sz w:val="24"/>
                <w:szCs w:val="24"/>
              </w:rPr>
            </w:pPr>
            <w:r>
              <w:rPr>
                <w:rFonts w:ascii="Perpetua" w:hAnsi="Perpetua"/>
                <w:sz w:val="24"/>
                <w:szCs w:val="24"/>
              </w:rPr>
              <w:t>(</w:t>
            </w:r>
            <w:r>
              <w:rPr>
                <w:rFonts w:ascii="Perpetua" w:hAnsi="Perpetua" w:hint="cs"/>
                <w:sz w:val="24"/>
                <w:szCs w:val="24"/>
                <w:rtl/>
              </w:rPr>
              <w:t xml:space="preserve">29 </w:t>
            </w:r>
            <w:r>
              <w:rPr>
                <w:rFonts w:ascii="Perpetua" w:hAnsi="Perpetua" w:cs="Times New Roman" w:hint="cs"/>
                <w:sz w:val="24"/>
                <w:szCs w:val="24"/>
                <w:rtl/>
              </w:rPr>
              <w:t xml:space="preserve">صفر </w:t>
            </w:r>
            <w:r>
              <w:rPr>
                <w:rFonts w:ascii="Perpetua" w:hAnsi="Perpetua" w:cs="Times New Roman"/>
                <w:sz w:val="24"/>
                <w:szCs w:val="24"/>
                <w:rtl/>
              </w:rPr>
              <w:t>–</w:t>
            </w:r>
            <w:r>
              <w:rPr>
                <w:rFonts w:ascii="Perpetua" w:hAnsi="Perpetua" w:hint="cs"/>
                <w:sz w:val="24"/>
                <w:szCs w:val="24"/>
                <w:rtl/>
              </w:rPr>
              <w:t xml:space="preserve"> 3 </w:t>
            </w:r>
            <w:r>
              <w:rPr>
                <w:rFonts w:ascii="Perpetua" w:hAnsi="Perpetua" w:cs="Times New Roman" w:hint="cs"/>
                <w:sz w:val="24"/>
                <w:szCs w:val="24"/>
                <w:rtl/>
              </w:rPr>
              <w:t>ربيع الأول</w:t>
            </w:r>
            <w:r>
              <w:rPr>
                <w:rFonts w:ascii="Perpetua" w:hAnsi="Perpetua" w:cs="Arial"/>
                <w:sz w:val="24"/>
                <w:szCs w:val="24"/>
              </w:rPr>
              <w:t>, 1436)</w:t>
            </w:r>
          </w:p>
          <w:p w:rsidR="00EE1840" w:rsidRPr="006273E6" w:rsidRDefault="00EE1840" w:rsidP="00A36AC4">
            <w:pPr>
              <w:rPr>
                <w:rFonts w:ascii="Perpetua" w:hAnsi="Perpetua"/>
                <w:sz w:val="24"/>
                <w:szCs w:val="24"/>
              </w:rPr>
            </w:pPr>
          </w:p>
        </w:tc>
        <w:tc>
          <w:tcPr>
            <w:tcW w:w="6120" w:type="dxa"/>
            <w:gridSpan w:val="2"/>
            <w:tcBorders>
              <w:top w:val="nil"/>
              <w:left w:val="nil"/>
              <w:bottom w:val="nil"/>
              <w:right w:val="nil"/>
            </w:tcBorders>
            <w:shd w:val="clear" w:color="auto" w:fill="FFFFFF"/>
          </w:tcPr>
          <w:p w:rsidR="00EE1840" w:rsidRDefault="00EE1840" w:rsidP="00A36AC4">
            <w:pPr>
              <w:jc w:val="center"/>
              <w:rPr>
                <w:rFonts w:ascii="Perpetua" w:hAnsi="Perpetua"/>
                <w:b/>
                <w:bCs/>
                <w:sz w:val="24"/>
                <w:szCs w:val="24"/>
              </w:rPr>
            </w:pPr>
          </w:p>
          <w:p w:rsidR="00EE1840" w:rsidRDefault="00EE1840" w:rsidP="00EE1840">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line="360" w:lineRule="auto"/>
              <w:rPr>
                <w:rFonts w:ascii="Perpetua" w:hAnsi="Perpetua" w:cs="Times New Roman"/>
                <w:b/>
                <w:bCs/>
                <w:sz w:val="24"/>
                <w:szCs w:val="24"/>
              </w:rPr>
            </w:pPr>
            <w:r>
              <w:rPr>
                <w:rFonts w:ascii="Perpetua" w:hAnsi="Perpetua" w:cs="Times New Roman"/>
                <w:b/>
                <w:bCs/>
                <w:sz w:val="24"/>
                <w:szCs w:val="24"/>
              </w:rPr>
              <w:t xml:space="preserve">Cont. </w:t>
            </w:r>
            <w:r w:rsidRPr="00E064A9">
              <w:rPr>
                <w:rFonts w:ascii="Perpetua" w:hAnsi="Perpetua" w:cs="Times New Roman"/>
                <w:b/>
                <w:bCs/>
                <w:sz w:val="24"/>
                <w:szCs w:val="24"/>
              </w:rPr>
              <w:t>Design applications</w:t>
            </w:r>
            <w:r>
              <w:rPr>
                <w:rFonts w:ascii="Perpetua" w:hAnsi="Perpetua" w:cs="Times New Roman"/>
                <w:b/>
                <w:bCs/>
                <w:sz w:val="24"/>
                <w:szCs w:val="24"/>
              </w:rPr>
              <w:t>*</w:t>
            </w:r>
            <w:r w:rsidRPr="00E064A9">
              <w:rPr>
                <w:rFonts w:ascii="Perpetua" w:hAnsi="Perpetua" w:cs="Times New Roman"/>
                <w:b/>
                <w:bCs/>
                <w:sz w:val="24"/>
                <w:szCs w:val="24"/>
              </w:rPr>
              <w:tab/>
            </w:r>
          </w:p>
          <w:p w:rsidR="00EE1840" w:rsidRPr="0048151D" w:rsidRDefault="00EE1840" w:rsidP="00A36AC4">
            <w:pPr>
              <w:jc w:val="center"/>
              <w:rPr>
                <w:rFonts w:ascii="Perpetua" w:hAnsi="Perpetua"/>
                <w:b/>
                <w:bCs/>
                <w:sz w:val="24"/>
                <w:szCs w:val="24"/>
              </w:rPr>
            </w:pPr>
          </w:p>
        </w:tc>
      </w:tr>
    </w:tbl>
    <w:p w:rsidR="00E561BA" w:rsidRPr="006273E6" w:rsidRDefault="00721A3C" w:rsidP="00793E2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Perpetua" w:hAnsi="Perpetua"/>
          <w:sz w:val="24"/>
          <w:szCs w:val="24"/>
        </w:rPr>
      </w:pPr>
      <w:r w:rsidRPr="005E697D">
        <w:rPr>
          <w:rFonts w:ascii="Perpetua" w:hAnsi="Perpetua" w:cs="Tahoma"/>
          <w:b/>
          <w:bCs/>
          <w:sz w:val="24"/>
          <w:szCs w:val="24"/>
        </w:rPr>
        <w:t>*</w:t>
      </w:r>
      <w:r>
        <w:rPr>
          <w:rFonts w:ascii="Perpetua" w:hAnsi="Perpetua" w:cs="Tahoma"/>
          <w:b/>
          <w:bCs/>
          <w:sz w:val="24"/>
          <w:szCs w:val="24"/>
        </w:rPr>
        <w:t xml:space="preserve"> Tentative</w:t>
      </w:r>
    </w:p>
    <w:sectPr w:rsidR="00E561BA" w:rsidRPr="006273E6" w:rsidSect="00D75AC4">
      <w:headerReference w:type="default" r:id="rId15"/>
      <w:footerReference w:type="default" r:id="rId16"/>
      <w:pgSz w:w="11909" w:h="16834" w:code="9"/>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E0" w:rsidRDefault="00D107E0">
      <w:r>
        <w:separator/>
      </w:r>
    </w:p>
  </w:endnote>
  <w:endnote w:type="continuationSeparator" w:id="0">
    <w:p w:rsidR="00D107E0" w:rsidRDefault="00D10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10cp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7A3" w:rsidRPr="00CA3026" w:rsidRDefault="0008473C" w:rsidP="00D8744C">
    <w:pPr>
      <w:pStyle w:val="Footer"/>
      <w:tabs>
        <w:tab w:val="clear" w:pos="8640"/>
        <w:tab w:val="right" w:pos="9000"/>
      </w:tabs>
      <w:ind w:right="29"/>
      <w:rPr>
        <w:rFonts w:ascii="Perpetua" w:hAnsi="Perpetua" w:cs="Trebuchet MS"/>
        <w:b/>
        <w:bCs/>
      </w:rPr>
    </w:pPr>
    <w:r>
      <w:rPr>
        <w:rFonts w:ascii="Perpetua" w:hAnsi="Perpetua" w:cs="Trebuchet MS"/>
        <w:b/>
        <w:bCs/>
      </w:rPr>
      <w:t>El-Sherbeeny</w:t>
    </w:r>
    <w:r w:rsidR="00EE77A1">
      <w:rPr>
        <w:rFonts w:ascii="Perpetua" w:hAnsi="Perpetua" w:cs="Trebuchet MS"/>
        <w:b/>
        <w:bCs/>
      </w:rPr>
      <w:t>, PhD</w:t>
    </w:r>
    <w:r w:rsidR="00161809">
      <w:rPr>
        <w:rFonts w:ascii="Perpetua" w:hAnsi="Perpetua" w:cs="Trebuchet MS"/>
        <w:b/>
        <w:bCs/>
      </w:rPr>
      <w:t xml:space="preserve">           </w:t>
    </w:r>
    <w:r w:rsidR="000921A1">
      <w:rPr>
        <w:rFonts w:ascii="Perpetua" w:hAnsi="Perpetua" w:cs="Trebuchet MS"/>
        <w:b/>
        <w:bCs/>
      </w:rPr>
      <w:tab/>
    </w:r>
    <w:r w:rsidR="00161809">
      <w:rPr>
        <w:rFonts w:ascii="Perpetua" w:hAnsi="Perpetua" w:cs="Trebuchet MS"/>
        <w:b/>
        <w:bCs/>
      </w:rPr>
      <w:t xml:space="preserve"> </w:t>
    </w:r>
    <w:r w:rsidR="00D8744C">
      <w:rPr>
        <w:rFonts w:ascii="Perpetua" w:hAnsi="Perpetua" w:cs="Times New Roman"/>
        <w:b/>
        <w:bCs/>
      </w:rPr>
      <w:t>Sep</w:t>
    </w:r>
    <w:r w:rsidR="00920ADE" w:rsidRPr="00161809">
      <w:rPr>
        <w:rFonts w:ascii="Perpetua" w:hAnsi="Perpetua" w:cs="Times New Roman"/>
        <w:b/>
        <w:bCs/>
      </w:rPr>
      <w:t xml:space="preserve"> </w:t>
    </w:r>
    <w:r w:rsidR="00EA16DE">
      <w:rPr>
        <w:rFonts w:ascii="Perpetua" w:hAnsi="Perpetua" w:cs="Times New Roman"/>
        <w:b/>
        <w:bCs/>
      </w:rPr>
      <w:t>0</w:t>
    </w:r>
    <w:r w:rsidR="00D8744C">
      <w:rPr>
        <w:rFonts w:ascii="Perpetua" w:hAnsi="Perpetua" w:cs="Times New Roman"/>
        <w:b/>
        <w:bCs/>
      </w:rPr>
      <w:t>2</w:t>
    </w:r>
    <w:r w:rsidR="00920ADE" w:rsidRPr="00161809">
      <w:rPr>
        <w:rFonts w:ascii="Perpetua" w:hAnsi="Perpetua" w:cs="Times New Roman"/>
        <w:b/>
        <w:bCs/>
      </w:rPr>
      <w:t>, 201</w:t>
    </w:r>
    <w:r w:rsidR="00D8744C">
      <w:rPr>
        <w:rFonts w:ascii="Perpetua" w:hAnsi="Perpetua" w:cs="Times New Roman"/>
        <w:b/>
        <w:bCs/>
      </w:rPr>
      <w:t>4</w:t>
    </w:r>
    <w:r w:rsidR="00732445">
      <w:rPr>
        <w:rFonts w:ascii="Perpetua" w:hAnsi="Perpetua" w:cs="Times New Roman"/>
        <w:b/>
        <w:bCs/>
        <w:sz w:val="24"/>
        <w:szCs w:val="24"/>
      </w:rPr>
      <w:t xml:space="preserve"> </w:t>
    </w:r>
    <w:r w:rsidR="00161809">
      <w:rPr>
        <w:rFonts w:ascii="Perpetua" w:hAnsi="Perpetua" w:cs="Times New Roman"/>
        <w:b/>
        <w:bCs/>
        <w:sz w:val="24"/>
        <w:szCs w:val="24"/>
      </w:rPr>
      <w:t xml:space="preserve">             </w:t>
    </w:r>
    <w:r w:rsidR="000921A1">
      <w:rPr>
        <w:rFonts w:ascii="Perpetua" w:hAnsi="Perpetua" w:cs="Times New Roman"/>
        <w:b/>
        <w:bCs/>
        <w:sz w:val="24"/>
        <w:szCs w:val="24"/>
      </w:rPr>
      <w:t>IE</w:t>
    </w:r>
    <w:r w:rsidR="00920ADE">
      <w:rPr>
        <w:rFonts w:ascii="Perpetua" w:hAnsi="Perpetua" w:cs="Times New Roman"/>
        <w:b/>
        <w:bCs/>
        <w:sz w:val="24"/>
        <w:szCs w:val="24"/>
      </w:rPr>
      <w:t xml:space="preserve"> </w:t>
    </w:r>
    <w:r w:rsidR="00EE23C5">
      <w:rPr>
        <w:rFonts w:ascii="Perpetua" w:hAnsi="Perpetua" w:cs="Times New Roman"/>
        <w:b/>
        <w:bCs/>
        <w:sz w:val="24"/>
        <w:szCs w:val="24"/>
      </w:rPr>
      <w:t>341</w:t>
    </w:r>
    <w:r w:rsidR="00920ADE">
      <w:rPr>
        <w:rFonts w:ascii="Perpetua" w:hAnsi="Perpetua" w:cs="Times New Roman"/>
        <w:b/>
        <w:bCs/>
        <w:sz w:val="24"/>
        <w:szCs w:val="24"/>
      </w:rPr>
      <w:t xml:space="preserve"> (01</w:t>
    </w:r>
    <w:proofErr w:type="gramStart"/>
    <w:r w:rsidR="00EE23C5">
      <w:rPr>
        <w:rFonts w:ascii="Perpetua" w:hAnsi="Perpetua" w:cs="Times New Roman"/>
        <w:b/>
        <w:bCs/>
        <w:sz w:val="24"/>
        <w:szCs w:val="24"/>
      </w:rPr>
      <w:t>,02</w:t>
    </w:r>
    <w:r w:rsidR="00D8744C">
      <w:rPr>
        <w:rFonts w:ascii="Perpetua" w:hAnsi="Perpetua" w:cs="Times New Roman"/>
        <w:b/>
        <w:bCs/>
        <w:sz w:val="24"/>
        <w:szCs w:val="24"/>
      </w:rPr>
      <w:t>,03</w:t>
    </w:r>
    <w:proofErr w:type="gramEnd"/>
    <w:r w:rsidR="00920ADE">
      <w:rPr>
        <w:rFonts w:ascii="Perpetua" w:hAnsi="Perpetua" w:cs="Times New Roman"/>
        <w:b/>
        <w:bCs/>
        <w:sz w:val="24"/>
        <w:szCs w:val="24"/>
      </w:rPr>
      <w:t xml:space="preserve">) - </w:t>
    </w:r>
    <w:r w:rsidR="00105F6E">
      <w:rPr>
        <w:rFonts w:ascii="Perpetua" w:hAnsi="Perpetua" w:cs="Times New Roman"/>
        <w:b/>
        <w:bCs/>
        <w:sz w:val="24"/>
        <w:szCs w:val="24"/>
      </w:rPr>
      <w:t>Fall</w:t>
    </w:r>
    <w:r w:rsidR="00920ADE">
      <w:rPr>
        <w:rFonts w:ascii="Perpetua" w:hAnsi="Perpetua" w:cs="Times New Roman"/>
        <w:b/>
        <w:bCs/>
        <w:sz w:val="24"/>
        <w:szCs w:val="24"/>
      </w:rPr>
      <w:t xml:space="preserve"> 20</w:t>
    </w:r>
    <w:r w:rsidR="000921A1">
      <w:rPr>
        <w:rFonts w:ascii="Perpetua" w:hAnsi="Perpetua" w:cs="Times New Roman"/>
        <w:b/>
        <w:bCs/>
        <w:sz w:val="24"/>
        <w:szCs w:val="24"/>
      </w:rPr>
      <w:t>1</w:t>
    </w:r>
    <w:r w:rsidR="00D8744C">
      <w:rPr>
        <w:rFonts w:ascii="Perpetua" w:hAnsi="Perpetua" w:cs="Times New Roman"/>
        <w:b/>
        <w:bCs/>
        <w:sz w:val="24"/>
        <w:szCs w:val="24"/>
      </w:rPr>
      <w:t>4</w:t>
    </w:r>
    <w:r w:rsidR="00161809">
      <w:rPr>
        <w:rFonts w:ascii="Perpetua" w:hAnsi="Perpetua" w:cs="Times New Roman"/>
        <w:b/>
        <w:bCs/>
      </w:rPr>
      <w:tab/>
    </w:r>
    <w:r w:rsidR="00A437A3" w:rsidRPr="00CA3026">
      <w:rPr>
        <w:rFonts w:ascii="Perpetua" w:hAnsi="Perpetua" w:cs="Trebuchet MS"/>
        <w:b/>
        <w:bCs/>
      </w:rPr>
      <w:t xml:space="preserve">    </w:t>
    </w:r>
    <w:r w:rsidR="00CA3026" w:rsidRPr="00CA3026">
      <w:rPr>
        <w:rFonts w:ascii="Perpetua" w:hAnsi="Perpetua" w:cs="Trebuchet MS"/>
        <w:b/>
        <w:bCs/>
      </w:rPr>
      <w:t xml:space="preserve">   </w:t>
    </w:r>
    <w:r w:rsidR="00A437A3" w:rsidRPr="00CA3026">
      <w:rPr>
        <w:rFonts w:ascii="Perpetua" w:hAnsi="Perpetua" w:cs="Trebuchet MS"/>
        <w:b/>
        <w:bCs/>
      </w:rPr>
      <w:t xml:space="preserve"> </w:t>
    </w:r>
    <w:r w:rsidR="00CA3026" w:rsidRPr="00CA3026">
      <w:rPr>
        <w:rFonts w:ascii="Perpetua" w:hAnsi="Perpetua" w:cs="Trebuchet MS"/>
        <w:b/>
        <w:bCs/>
      </w:rPr>
      <w:t xml:space="preserve">Page </w:t>
    </w:r>
    <w:r w:rsidR="00A437A3" w:rsidRPr="00CA3026">
      <w:rPr>
        <w:rFonts w:ascii="Perpetua" w:hAnsi="Perpetua" w:cs="Trebuchet MS"/>
        <w:b/>
        <w:bCs/>
      </w:rPr>
      <w:t xml:space="preserve">- </w:t>
    </w:r>
    <w:r w:rsidR="00A437A3" w:rsidRPr="00CA3026">
      <w:rPr>
        <w:rStyle w:val="PageNumber"/>
        <w:rFonts w:ascii="Perpetua" w:hAnsi="Perpetua"/>
        <w:b/>
        <w:bCs/>
      </w:rPr>
      <w:fldChar w:fldCharType="begin"/>
    </w:r>
    <w:r w:rsidR="00A437A3" w:rsidRPr="00CA3026">
      <w:rPr>
        <w:rStyle w:val="PageNumber"/>
        <w:rFonts w:ascii="Perpetua" w:hAnsi="Perpetua"/>
        <w:b/>
        <w:bCs/>
      </w:rPr>
      <w:instrText xml:space="preserve"> PAGE </w:instrText>
    </w:r>
    <w:r w:rsidR="00A437A3" w:rsidRPr="00CA3026">
      <w:rPr>
        <w:rStyle w:val="PageNumber"/>
        <w:rFonts w:ascii="Perpetua" w:hAnsi="Perpetua"/>
        <w:b/>
        <w:bCs/>
      </w:rPr>
      <w:fldChar w:fldCharType="separate"/>
    </w:r>
    <w:r w:rsidR="00F442DE">
      <w:rPr>
        <w:rStyle w:val="PageNumber"/>
        <w:rFonts w:ascii="Perpetua" w:hAnsi="Perpetua"/>
        <w:b/>
        <w:bCs/>
        <w:noProof/>
      </w:rPr>
      <w:t>1</w:t>
    </w:r>
    <w:r w:rsidR="00A437A3" w:rsidRPr="00CA3026">
      <w:rPr>
        <w:rStyle w:val="PageNumber"/>
        <w:rFonts w:ascii="Perpetua" w:hAnsi="Perpetua"/>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E0" w:rsidRDefault="00D107E0">
      <w:r>
        <w:separator/>
      </w:r>
    </w:p>
  </w:footnote>
  <w:footnote w:type="continuationSeparator" w:id="0">
    <w:p w:rsidR="00D107E0" w:rsidRDefault="00D1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026" w:rsidRPr="00F23942" w:rsidRDefault="003A7BBE" w:rsidP="00CA3026">
    <w:pPr>
      <w:pStyle w:val="Header"/>
      <w:rPr>
        <w:color w:val="333399"/>
      </w:rPr>
    </w:pPr>
    <w:r>
      <w:rPr>
        <w:noProof/>
      </w:rPr>
      <w:drawing>
        <wp:anchor distT="0" distB="0" distL="114300" distR="114300" simplePos="0" relativeHeight="251660288" behindDoc="0" locked="0" layoutInCell="1" allowOverlap="1">
          <wp:simplePos x="0" y="0"/>
          <wp:positionH relativeFrom="column">
            <wp:posOffset>-812165</wp:posOffset>
          </wp:positionH>
          <wp:positionV relativeFrom="paragraph">
            <wp:posOffset>-124460</wp:posOffset>
          </wp:positionV>
          <wp:extent cx="1115060" cy="43878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06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erpetua" w:hAnsi="Perpetua"/>
        <w:noProof/>
        <w:color w:val="333399"/>
        <w:sz w:val="24"/>
        <w:szCs w:val="24"/>
      </w:rPr>
      <w:drawing>
        <wp:anchor distT="0" distB="0" distL="114300" distR="114300" simplePos="0" relativeHeight="251658240" behindDoc="1" locked="0" layoutInCell="1" allowOverlap="1">
          <wp:simplePos x="0" y="0"/>
          <wp:positionH relativeFrom="column">
            <wp:posOffset>5718810</wp:posOffset>
          </wp:positionH>
          <wp:positionV relativeFrom="paragraph">
            <wp:posOffset>-171450</wp:posOffset>
          </wp:positionV>
          <wp:extent cx="675640" cy="57086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026" w:rsidRPr="00F23942">
      <w:rPr>
        <w:color w:val="333399"/>
      </w:rPr>
      <w:tab/>
    </w:r>
  </w:p>
  <w:p w:rsidR="00CA3026" w:rsidRPr="001331E9" w:rsidRDefault="00EE23C5" w:rsidP="00EE23C5">
    <w:pPr>
      <w:pStyle w:val="Title"/>
      <w:ind w:firstLine="357"/>
      <w:jc w:val="left"/>
      <w:rPr>
        <w:rFonts w:ascii="Perpetua" w:hAnsi="Perpetua"/>
        <w:i/>
        <w:iCs/>
        <w:color w:val="333399"/>
        <w:sz w:val="24"/>
        <w:szCs w:val="24"/>
      </w:rPr>
    </w:pPr>
    <w:r>
      <w:rPr>
        <w:rFonts w:ascii="Perpetua" w:hAnsi="Perpetua"/>
        <w:color w:val="333399"/>
        <w:sz w:val="24"/>
        <w:szCs w:val="24"/>
      </w:rPr>
      <w:t xml:space="preserve">   </w:t>
    </w:r>
    <w:r w:rsidR="001331E9">
      <w:rPr>
        <w:rFonts w:ascii="Perpetua" w:hAnsi="Perpetua"/>
        <w:color w:val="333399"/>
        <w:sz w:val="24"/>
        <w:szCs w:val="24"/>
      </w:rPr>
      <w:t xml:space="preserve">  </w:t>
    </w:r>
    <w:proofErr w:type="gramStart"/>
    <w:r w:rsidR="00AC7E25">
      <w:rPr>
        <w:rFonts w:ascii="Perpetua" w:hAnsi="Perpetua"/>
        <w:color w:val="333399"/>
        <w:sz w:val="24"/>
        <w:szCs w:val="24"/>
      </w:rPr>
      <w:t>King Saud</w:t>
    </w:r>
    <w:r w:rsidR="00CA3026" w:rsidRPr="00F23942">
      <w:rPr>
        <w:rFonts w:ascii="Perpetua" w:hAnsi="Perpetua"/>
        <w:color w:val="333399"/>
        <w:sz w:val="24"/>
        <w:szCs w:val="24"/>
      </w:rPr>
      <w:t xml:space="preserve"> University</w:t>
    </w:r>
    <w:r w:rsidR="00AC7E25">
      <w:rPr>
        <w:rFonts w:ascii="Perpetua" w:hAnsi="Perpetua"/>
        <w:color w:val="333399"/>
        <w:sz w:val="24"/>
        <w:szCs w:val="24"/>
      </w:rPr>
      <w:t xml:space="preserve"> – College of Engineering – Industrial Engineering Dept.</w:t>
    </w:r>
    <w:proofErr w:type="gramEnd"/>
    <w:r w:rsidR="001331E9">
      <w:rPr>
        <w:rFonts w:ascii="Perpetua" w:hAnsi="Perpetua"/>
        <w:color w:val="333399"/>
        <w:sz w:val="24"/>
        <w:szCs w:val="24"/>
      </w:rPr>
      <w:t xml:space="preserve">   </w:t>
    </w:r>
    <w:r w:rsidR="00AC7E25">
      <w:rPr>
        <w:rFonts w:ascii="Perpetua" w:hAnsi="Perpetua"/>
        <w:color w:val="333399"/>
        <w:sz w:val="24"/>
        <w:szCs w:val="24"/>
      </w:rPr>
      <w:t xml:space="preserve"> </w:t>
    </w:r>
    <w:r w:rsidR="00CA3026" w:rsidRPr="00F23942">
      <w:rPr>
        <w:rFonts w:ascii="Perpetua" w:hAnsi="Perpetua"/>
        <w:color w:val="333399"/>
        <w:sz w:val="24"/>
        <w:szCs w:val="24"/>
      </w:rPr>
      <w:t xml:space="preserve"> </w:t>
    </w:r>
  </w:p>
  <w:p w:rsidR="00F23942" w:rsidRPr="00F23942" w:rsidRDefault="00F23942" w:rsidP="00F23942">
    <w:pPr>
      <w:pStyle w:val="Title"/>
      <w:jc w:val="left"/>
      <w:rPr>
        <w:rFonts w:ascii="Perpetua" w:hAnsi="Perpetua"/>
        <w:color w:val="9A6D54"/>
        <w:sz w:val="8"/>
        <w:szCs w:val="8"/>
      </w:rPr>
    </w:pPr>
  </w:p>
  <w:p w:rsidR="00CA3026" w:rsidRPr="00CA3026" w:rsidRDefault="00D107E0" w:rsidP="00F23942">
    <w:pPr>
      <w:pStyle w:val="Title"/>
      <w:jc w:val="left"/>
      <w:rPr>
        <w:rFonts w:ascii="Perpetua" w:hAnsi="Perpetua"/>
        <w:color w:val="9A6D54"/>
        <w:sz w:val="16"/>
        <w:szCs w:val="16"/>
      </w:rPr>
    </w:pPr>
    <w:r>
      <w:rPr>
        <w:rFonts w:ascii="Perpetua" w:hAnsi="Perpetua"/>
        <w:color w:val="9A6D54"/>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3" o:title="j011587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7123"/>
    <w:multiLevelType w:val="hybridMultilevel"/>
    <w:tmpl w:val="37D67F4C"/>
    <w:lvl w:ilvl="0" w:tplc="A8C64B98">
      <w:start w:val="1"/>
      <w:numFmt w:val="decimal"/>
      <w:lvlText w:val="%1."/>
      <w:lvlJc w:val="left"/>
      <w:pPr>
        <w:tabs>
          <w:tab w:val="num" w:pos="360"/>
        </w:tabs>
        <w:ind w:left="360" w:hanging="360"/>
      </w:pPr>
      <w:rPr>
        <w:rFonts w:ascii="Perpetua" w:eastAsia="Times New Roman" w:hAnsi="Perpetua" w:cs="Times New Roman"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74405C"/>
    <w:multiLevelType w:val="hybridMultilevel"/>
    <w:tmpl w:val="3886E72C"/>
    <w:lvl w:ilvl="0" w:tplc="3924A916">
      <w:start w:val="1"/>
      <w:numFmt w:val="decimal"/>
      <w:lvlText w:val="%1."/>
      <w:lvlJc w:val="left"/>
      <w:pPr>
        <w:tabs>
          <w:tab w:val="num" w:pos="360"/>
        </w:tabs>
        <w:ind w:left="360" w:hanging="360"/>
      </w:pPr>
      <w:rPr>
        <w:rFonts w:ascii="Perpetua" w:eastAsia="Times New Roman" w:hAnsi="Perpetu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F12F68"/>
    <w:multiLevelType w:val="hybridMultilevel"/>
    <w:tmpl w:val="95DA2F7E"/>
    <w:lvl w:ilvl="0" w:tplc="3924A916">
      <w:start w:val="1"/>
      <w:numFmt w:val="decimal"/>
      <w:lvlText w:val="%1."/>
      <w:lvlJc w:val="left"/>
      <w:pPr>
        <w:tabs>
          <w:tab w:val="num" w:pos="360"/>
        </w:tabs>
        <w:ind w:left="360" w:hanging="360"/>
      </w:pPr>
      <w:rPr>
        <w:rFonts w:ascii="Perpetua" w:eastAsia="Times New Roman" w:hAnsi="Perpetua"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2D01D63"/>
    <w:multiLevelType w:val="hybridMultilevel"/>
    <w:tmpl w:val="521682B4"/>
    <w:lvl w:ilvl="0" w:tplc="3924A916">
      <w:start w:val="1"/>
      <w:numFmt w:val="decimal"/>
      <w:lvlText w:val="%1."/>
      <w:lvlJc w:val="left"/>
      <w:pPr>
        <w:tabs>
          <w:tab w:val="num" w:pos="360"/>
        </w:tabs>
        <w:ind w:left="360" w:hanging="360"/>
      </w:pPr>
      <w:rPr>
        <w:rFonts w:ascii="Perpetua" w:eastAsia="Times New Roman" w:hAnsi="Perpetu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bordersDoNotSurroundHeader/>
  <w:bordersDoNotSurroundFooter/>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5D"/>
    <w:rsid w:val="00005080"/>
    <w:rsid w:val="00006CD8"/>
    <w:rsid w:val="00012F60"/>
    <w:rsid w:val="00013EF1"/>
    <w:rsid w:val="00015B8C"/>
    <w:rsid w:val="000161C9"/>
    <w:rsid w:val="000279F2"/>
    <w:rsid w:val="00027E28"/>
    <w:rsid w:val="000353BD"/>
    <w:rsid w:val="00036C14"/>
    <w:rsid w:val="00037749"/>
    <w:rsid w:val="00042176"/>
    <w:rsid w:val="00042E86"/>
    <w:rsid w:val="000446D6"/>
    <w:rsid w:val="00046783"/>
    <w:rsid w:val="000545E7"/>
    <w:rsid w:val="00061C83"/>
    <w:rsid w:val="0006517A"/>
    <w:rsid w:val="000670FC"/>
    <w:rsid w:val="00074440"/>
    <w:rsid w:val="0008473C"/>
    <w:rsid w:val="00085915"/>
    <w:rsid w:val="00091E92"/>
    <w:rsid w:val="000921A1"/>
    <w:rsid w:val="00093251"/>
    <w:rsid w:val="000A0FF0"/>
    <w:rsid w:val="000A1289"/>
    <w:rsid w:val="000A2EFD"/>
    <w:rsid w:val="000A300D"/>
    <w:rsid w:val="000A3930"/>
    <w:rsid w:val="000B39DF"/>
    <w:rsid w:val="000B6B81"/>
    <w:rsid w:val="000C5421"/>
    <w:rsid w:val="000C66AB"/>
    <w:rsid w:val="000D4053"/>
    <w:rsid w:val="000E14A3"/>
    <w:rsid w:val="000F315E"/>
    <w:rsid w:val="00103A3E"/>
    <w:rsid w:val="00105F6E"/>
    <w:rsid w:val="00113E7E"/>
    <w:rsid w:val="0011508B"/>
    <w:rsid w:val="00117353"/>
    <w:rsid w:val="00117BB6"/>
    <w:rsid w:val="00131639"/>
    <w:rsid w:val="001331E9"/>
    <w:rsid w:val="00134630"/>
    <w:rsid w:val="001431E7"/>
    <w:rsid w:val="00145560"/>
    <w:rsid w:val="00147796"/>
    <w:rsid w:val="00154CB2"/>
    <w:rsid w:val="00161809"/>
    <w:rsid w:val="00165797"/>
    <w:rsid w:val="00166287"/>
    <w:rsid w:val="001676D4"/>
    <w:rsid w:val="00172C5D"/>
    <w:rsid w:val="00173305"/>
    <w:rsid w:val="0017512A"/>
    <w:rsid w:val="00175D90"/>
    <w:rsid w:val="00181119"/>
    <w:rsid w:val="001939B3"/>
    <w:rsid w:val="00195732"/>
    <w:rsid w:val="001A291E"/>
    <w:rsid w:val="001A2F27"/>
    <w:rsid w:val="001A5D41"/>
    <w:rsid w:val="001A7498"/>
    <w:rsid w:val="001B1CCB"/>
    <w:rsid w:val="001B327A"/>
    <w:rsid w:val="001B528E"/>
    <w:rsid w:val="001B6FE3"/>
    <w:rsid w:val="001B7237"/>
    <w:rsid w:val="001C0CE8"/>
    <w:rsid w:val="001D14DA"/>
    <w:rsid w:val="001D236A"/>
    <w:rsid w:val="001D2D92"/>
    <w:rsid w:val="001D7B35"/>
    <w:rsid w:val="001E36C9"/>
    <w:rsid w:val="001F38BF"/>
    <w:rsid w:val="00200005"/>
    <w:rsid w:val="00200393"/>
    <w:rsid w:val="00201448"/>
    <w:rsid w:val="00201FC1"/>
    <w:rsid w:val="00203CFF"/>
    <w:rsid w:val="00204541"/>
    <w:rsid w:val="00207621"/>
    <w:rsid w:val="00211CC4"/>
    <w:rsid w:val="00212001"/>
    <w:rsid w:val="002200EE"/>
    <w:rsid w:val="00231171"/>
    <w:rsid w:val="00233808"/>
    <w:rsid w:val="00234492"/>
    <w:rsid w:val="0023780D"/>
    <w:rsid w:val="00246091"/>
    <w:rsid w:val="002478C8"/>
    <w:rsid w:val="00257242"/>
    <w:rsid w:val="002639A6"/>
    <w:rsid w:val="00270A76"/>
    <w:rsid w:val="00274880"/>
    <w:rsid w:val="00276863"/>
    <w:rsid w:val="00277199"/>
    <w:rsid w:val="002820C0"/>
    <w:rsid w:val="002847D9"/>
    <w:rsid w:val="00287B97"/>
    <w:rsid w:val="002943B8"/>
    <w:rsid w:val="00297499"/>
    <w:rsid w:val="002A416C"/>
    <w:rsid w:val="002A4C3A"/>
    <w:rsid w:val="002B3DF4"/>
    <w:rsid w:val="002B75D6"/>
    <w:rsid w:val="002C108C"/>
    <w:rsid w:val="002C5CA0"/>
    <w:rsid w:val="002C6300"/>
    <w:rsid w:val="002D155E"/>
    <w:rsid w:val="002D3C8B"/>
    <w:rsid w:val="002D4363"/>
    <w:rsid w:val="002D64E5"/>
    <w:rsid w:val="002E00A3"/>
    <w:rsid w:val="002E6C1D"/>
    <w:rsid w:val="002E7E1B"/>
    <w:rsid w:val="002F1144"/>
    <w:rsid w:val="002F1520"/>
    <w:rsid w:val="002F2700"/>
    <w:rsid w:val="002F2995"/>
    <w:rsid w:val="002F436A"/>
    <w:rsid w:val="002F5C5E"/>
    <w:rsid w:val="002F6061"/>
    <w:rsid w:val="00301CA0"/>
    <w:rsid w:val="003047D6"/>
    <w:rsid w:val="0032468E"/>
    <w:rsid w:val="00324C9F"/>
    <w:rsid w:val="00327FB6"/>
    <w:rsid w:val="0033013D"/>
    <w:rsid w:val="003313C1"/>
    <w:rsid w:val="00331C2E"/>
    <w:rsid w:val="00334DA4"/>
    <w:rsid w:val="0035506A"/>
    <w:rsid w:val="00360B4A"/>
    <w:rsid w:val="00362AB1"/>
    <w:rsid w:val="00363DE5"/>
    <w:rsid w:val="00365229"/>
    <w:rsid w:val="00366BC4"/>
    <w:rsid w:val="00374AB5"/>
    <w:rsid w:val="00375D8F"/>
    <w:rsid w:val="00377040"/>
    <w:rsid w:val="003818D0"/>
    <w:rsid w:val="00381FD3"/>
    <w:rsid w:val="00382D5F"/>
    <w:rsid w:val="003837F3"/>
    <w:rsid w:val="00385F9A"/>
    <w:rsid w:val="00392265"/>
    <w:rsid w:val="003933EB"/>
    <w:rsid w:val="00393454"/>
    <w:rsid w:val="00393E44"/>
    <w:rsid w:val="00395F6E"/>
    <w:rsid w:val="003A22D7"/>
    <w:rsid w:val="003A5373"/>
    <w:rsid w:val="003A6AA8"/>
    <w:rsid w:val="003A7BBE"/>
    <w:rsid w:val="003B075E"/>
    <w:rsid w:val="003B0B20"/>
    <w:rsid w:val="003B0EE3"/>
    <w:rsid w:val="003B1A1E"/>
    <w:rsid w:val="003C0358"/>
    <w:rsid w:val="003D0D7B"/>
    <w:rsid w:val="003D2FCD"/>
    <w:rsid w:val="003D6070"/>
    <w:rsid w:val="003D76A7"/>
    <w:rsid w:val="003E15D2"/>
    <w:rsid w:val="003E24A0"/>
    <w:rsid w:val="003E39EF"/>
    <w:rsid w:val="003E49B5"/>
    <w:rsid w:val="003E5227"/>
    <w:rsid w:val="003F19E6"/>
    <w:rsid w:val="003F3C8A"/>
    <w:rsid w:val="003F6C8B"/>
    <w:rsid w:val="00403F01"/>
    <w:rsid w:val="0040552D"/>
    <w:rsid w:val="00405C60"/>
    <w:rsid w:val="004159E1"/>
    <w:rsid w:val="00417410"/>
    <w:rsid w:val="00417C9B"/>
    <w:rsid w:val="00420390"/>
    <w:rsid w:val="00430FC2"/>
    <w:rsid w:val="00431C60"/>
    <w:rsid w:val="0044539D"/>
    <w:rsid w:val="00445475"/>
    <w:rsid w:val="00447832"/>
    <w:rsid w:val="00454CBF"/>
    <w:rsid w:val="004606B6"/>
    <w:rsid w:val="0046150B"/>
    <w:rsid w:val="00461F91"/>
    <w:rsid w:val="00464EAC"/>
    <w:rsid w:val="00474767"/>
    <w:rsid w:val="0047680C"/>
    <w:rsid w:val="00480B75"/>
    <w:rsid w:val="0048151D"/>
    <w:rsid w:val="004848C7"/>
    <w:rsid w:val="00484E88"/>
    <w:rsid w:val="00487E6D"/>
    <w:rsid w:val="00490F9A"/>
    <w:rsid w:val="00495B66"/>
    <w:rsid w:val="004965C7"/>
    <w:rsid w:val="004A04C0"/>
    <w:rsid w:val="004A10F7"/>
    <w:rsid w:val="004A3513"/>
    <w:rsid w:val="004C4970"/>
    <w:rsid w:val="004D00E7"/>
    <w:rsid w:val="004D6B1A"/>
    <w:rsid w:val="004E1A30"/>
    <w:rsid w:val="004E2B51"/>
    <w:rsid w:val="004F6DD0"/>
    <w:rsid w:val="0050658F"/>
    <w:rsid w:val="00507ADA"/>
    <w:rsid w:val="005163DD"/>
    <w:rsid w:val="00530935"/>
    <w:rsid w:val="00531904"/>
    <w:rsid w:val="00532111"/>
    <w:rsid w:val="0053508B"/>
    <w:rsid w:val="0053546D"/>
    <w:rsid w:val="0054419E"/>
    <w:rsid w:val="00546C36"/>
    <w:rsid w:val="005507F8"/>
    <w:rsid w:val="00550A69"/>
    <w:rsid w:val="005510E7"/>
    <w:rsid w:val="00565E75"/>
    <w:rsid w:val="0056733A"/>
    <w:rsid w:val="00574704"/>
    <w:rsid w:val="0057618C"/>
    <w:rsid w:val="0057733D"/>
    <w:rsid w:val="005822DB"/>
    <w:rsid w:val="00592116"/>
    <w:rsid w:val="00593713"/>
    <w:rsid w:val="005964E1"/>
    <w:rsid w:val="00596846"/>
    <w:rsid w:val="00597375"/>
    <w:rsid w:val="005A5775"/>
    <w:rsid w:val="005C078D"/>
    <w:rsid w:val="005C2157"/>
    <w:rsid w:val="005C3332"/>
    <w:rsid w:val="005C3C0A"/>
    <w:rsid w:val="005C64CD"/>
    <w:rsid w:val="005D3146"/>
    <w:rsid w:val="005D36D1"/>
    <w:rsid w:val="005D6D66"/>
    <w:rsid w:val="005D7904"/>
    <w:rsid w:val="005E44D7"/>
    <w:rsid w:val="005E50E0"/>
    <w:rsid w:val="005E697D"/>
    <w:rsid w:val="005F0FE5"/>
    <w:rsid w:val="005F165F"/>
    <w:rsid w:val="005F3762"/>
    <w:rsid w:val="005F6297"/>
    <w:rsid w:val="0060063F"/>
    <w:rsid w:val="006011B3"/>
    <w:rsid w:val="0060277A"/>
    <w:rsid w:val="0060320E"/>
    <w:rsid w:val="00616AE3"/>
    <w:rsid w:val="00617451"/>
    <w:rsid w:val="00617C68"/>
    <w:rsid w:val="006273E6"/>
    <w:rsid w:val="006311F8"/>
    <w:rsid w:val="00632838"/>
    <w:rsid w:val="00632DA0"/>
    <w:rsid w:val="00632F31"/>
    <w:rsid w:val="00635C6C"/>
    <w:rsid w:val="006419A6"/>
    <w:rsid w:val="00656E6C"/>
    <w:rsid w:val="006620F0"/>
    <w:rsid w:val="00666AD6"/>
    <w:rsid w:val="006701A9"/>
    <w:rsid w:val="006735F7"/>
    <w:rsid w:val="006747B9"/>
    <w:rsid w:val="006802A1"/>
    <w:rsid w:val="00680364"/>
    <w:rsid w:val="00684080"/>
    <w:rsid w:val="00691078"/>
    <w:rsid w:val="006B3CC5"/>
    <w:rsid w:val="006C200D"/>
    <w:rsid w:val="006C5AF4"/>
    <w:rsid w:val="006C7992"/>
    <w:rsid w:val="006D6018"/>
    <w:rsid w:val="006E1197"/>
    <w:rsid w:val="006E2C8D"/>
    <w:rsid w:val="006E6168"/>
    <w:rsid w:val="006F0885"/>
    <w:rsid w:val="006F7EDB"/>
    <w:rsid w:val="007014D4"/>
    <w:rsid w:val="00704433"/>
    <w:rsid w:val="00705EE9"/>
    <w:rsid w:val="00721A3C"/>
    <w:rsid w:val="00722395"/>
    <w:rsid w:val="00723460"/>
    <w:rsid w:val="00725015"/>
    <w:rsid w:val="00732445"/>
    <w:rsid w:val="007342AB"/>
    <w:rsid w:val="00735B4E"/>
    <w:rsid w:val="00735DC4"/>
    <w:rsid w:val="00741DF1"/>
    <w:rsid w:val="00743204"/>
    <w:rsid w:val="00744083"/>
    <w:rsid w:val="00747378"/>
    <w:rsid w:val="00757535"/>
    <w:rsid w:val="007623FF"/>
    <w:rsid w:val="00764337"/>
    <w:rsid w:val="0077395C"/>
    <w:rsid w:val="007756AD"/>
    <w:rsid w:val="00775EFA"/>
    <w:rsid w:val="00776CEE"/>
    <w:rsid w:val="00781193"/>
    <w:rsid w:val="00785435"/>
    <w:rsid w:val="00790FF0"/>
    <w:rsid w:val="00793E21"/>
    <w:rsid w:val="0079591C"/>
    <w:rsid w:val="00797739"/>
    <w:rsid w:val="007A4556"/>
    <w:rsid w:val="007A50D2"/>
    <w:rsid w:val="007A6AD5"/>
    <w:rsid w:val="007B1417"/>
    <w:rsid w:val="007C5236"/>
    <w:rsid w:val="007D034F"/>
    <w:rsid w:val="007E5ACF"/>
    <w:rsid w:val="007E63F4"/>
    <w:rsid w:val="007F3046"/>
    <w:rsid w:val="007F606B"/>
    <w:rsid w:val="00804233"/>
    <w:rsid w:val="00806A5C"/>
    <w:rsid w:val="0081143E"/>
    <w:rsid w:val="00812095"/>
    <w:rsid w:val="008131EF"/>
    <w:rsid w:val="00814A5A"/>
    <w:rsid w:val="00824773"/>
    <w:rsid w:val="00836890"/>
    <w:rsid w:val="00842322"/>
    <w:rsid w:val="00855D10"/>
    <w:rsid w:val="00857433"/>
    <w:rsid w:val="008610EE"/>
    <w:rsid w:val="00866D78"/>
    <w:rsid w:val="00872804"/>
    <w:rsid w:val="00880FA5"/>
    <w:rsid w:val="00882B96"/>
    <w:rsid w:val="00895D27"/>
    <w:rsid w:val="00896D1B"/>
    <w:rsid w:val="008A33FF"/>
    <w:rsid w:val="008A384A"/>
    <w:rsid w:val="008A4E89"/>
    <w:rsid w:val="008B1B93"/>
    <w:rsid w:val="008B6EEC"/>
    <w:rsid w:val="008C333B"/>
    <w:rsid w:val="008C4B36"/>
    <w:rsid w:val="008C615A"/>
    <w:rsid w:val="008C7DB5"/>
    <w:rsid w:val="008D028A"/>
    <w:rsid w:val="008D0CFB"/>
    <w:rsid w:val="008D1934"/>
    <w:rsid w:val="008D4BE0"/>
    <w:rsid w:val="008E0003"/>
    <w:rsid w:val="008E1069"/>
    <w:rsid w:val="008F41BF"/>
    <w:rsid w:val="008F4413"/>
    <w:rsid w:val="00901C72"/>
    <w:rsid w:val="00902331"/>
    <w:rsid w:val="009025D8"/>
    <w:rsid w:val="00910DF1"/>
    <w:rsid w:val="00920ADE"/>
    <w:rsid w:val="00920F99"/>
    <w:rsid w:val="009233F2"/>
    <w:rsid w:val="009243FD"/>
    <w:rsid w:val="00934904"/>
    <w:rsid w:val="00936FB7"/>
    <w:rsid w:val="00943F80"/>
    <w:rsid w:val="00946C93"/>
    <w:rsid w:val="00956FD1"/>
    <w:rsid w:val="0095741A"/>
    <w:rsid w:val="00957D76"/>
    <w:rsid w:val="00960363"/>
    <w:rsid w:val="00960B80"/>
    <w:rsid w:val="00960D65"/>
    <w:rsid w:val="00961EB6"/>
    <w:rsid w:val="0096456D"/>
    <w:rsid w:val="00966CA0"/>
    <w:rsid w:val="009738CF"/>
    <w:rsid w:val="0097480B"/>
    <w:rsid w:val="00974E9F"/>
    <w:rsid w:val="00977A0D"/>
    <w:rsid w:val="009845E7"/>
    <w:rsid w:val="0098573D"/>
    <w:rsid w:val="00985D7F"/>
    <w:rsid w:val="00990049"/>
    <w:rsid w:val="009A6762"/>
    <w:rsid w:val="009B5C67"/>
    <w:rsid w:val="009B6203"/>
    <w:rsid w:val="009B71A4"/>
    <w:rsid w:val="009C2315"/>
    <w:rsid w:val="009D6581"/>
    <w:rsid w:val="009E0CFB"/>
    <w:rsid w:val="009E3847"/>
    <w:rsid w:val="009F34FF"/>
    <w:rsid w:val="009F46BB"/>
    <w:rsid w:val="00A05750"/>
    <w:rsid w:val="00A12730"/>
    <w:rsid w:val="00A20516"/>
    <w:rsid w:val="00A228A9"/>
    <w:rsid w:val="00A30847"/>
    <w:rsid w:val="00A3245F"/>
    <w:rsid w:val="00A3292D"/>
    <w:rsid w:val="00A3323C"/>
    <w:rsid w:val="00A3442D"/>
    <w:rsid w:val="00A34B95"/>
    <w:rsid w:val="00A359B4"/>
    <w:rsid w:val="00A36AC4"/>
    <w:rsid w:val="00A40C3A"/>
    <w:rsid w:val="00A41812"/>
    <w:rsid w:val="00A437A3"/>
    <w:rsid w:val="00A50E7B"/>
    <w:rsid w:val="00A616E6"/>
    <w:rsid w:val="00A74B6D"/>
    <w:rsid w:val="00A82492"/>
    <w:rsid w:val="00AA11B5"/>
    <w:rsid w:val="00AA37A2"/>
    <w:rsid w:val="00AA41CB"/>
    <w:rsid w:val="00AA5D09"/>
    <w:rsid w:val="00AB1BF7"/>
    <w:rsid w:val="00AB41BD"/>
    <w:rsid w:val="00AB64AE"/>
    <w:rsid w:val="00AC7E25"/>
    <w:rsid w:val="00AD1A48"/>
    <w:rsid w:val="00AD4ACF"/>
    <w:rsid w:val="00AD516F"/>
    <w:rsid w:val="00AD78DE"/>
    <w:rsid w:val="00AE0CF7"/>
    <w:rsid w:val="00AE18C1"/>
    <w:rsid w:val="00AE3E41"/>
    <w:rsid w:val="00AF582F"/>
    <w:rsid w:val="00AF68DF"/>
    <w:rsid w:val="00B026C3"/>
    <w:rsid w:val="00B03096"/>
    <w:rsid w:val="00B131C1"/>
    <w:rsid w:val="00B14C3C"/>
    <w:rsid w:val="00B16332"/>
    <w:rsid w:val="00B2280B"/>
    <w:rsid w:val="00B40D15"/>
    <w:rsid w:val="00B40DE2"/>
    <w:rsid w:val="00B40DF8"/>
    <w:rsid w:val="00B456BA"/>
    <w:rsid w:val="00B54574"/>
    <w:rsid w:val="00B562F9"/>
    <w:rsid w:val="00B73AFA"/>
    <w:rsid w:val="00B840A9"/>
    <w:rsid w:val="00B841CE"/>
    <w:rsid w:val="00B85E72"/>
    <w:rsid w:val="00B87644"/>
    <w:rsid w:val="00BA06C2"/>
    <w:rsid w:val="00BB4B54"/>
    <w:rsid w:val="00BB50E9"/>
    <w:rsid w:val="00BC4DEB"/>
    <w:rsid w:val="00BC545A"/>
    <w:rsid w:val="00BD0AA2"/>
    <w:rsid w:val="00BE49F3"/>
    <w:rsid w:val="00BE4B7E"/>
    <w:rsid w:val="00BE59B6"/>
    <w:rsid w:val="00BF1318"/>
    <w:rsid w:val="00BF5AB2"/>
    <w:rsid w:val="00C112AA"/>
    <w:rsid w:val="00C17CF2"/>
    <w:rsid w:val="00C243F1"/>
    <w:rsid w:val="00C25D7E"/>
    <w:rsid w:val="00C30F85"/>
    <w:rsid w:val="00C319FC"/>
    <w:rsid w:val="00C32974"/>
    <w:rsid w:val="00C344B2"/>
    <w:rsid w:val="00C37FCF"/>
    <w:rsid w:val="00C432FA"/>
    <w:rsid w:val="00C4566F"/>
    <w:rsid w:val="00C52855"/>
    <w:rsid w:val="00C56F50"/>
    <w:rsid w:val="00C57F3A"/>
    <w:rsid w:val="00C625E0"/>
    <w:rsid w:val="00C652D2"/>
    <w:rsid w:val="00C66CB5"/>
    <w:rsid w:val="00C768CC"/>
    <w:rsid w:val="00C929FB"/>
    <w:rsid w:val="00CA3026"/>
    <w:rsid w:val="00CB0282"/>
    <w:rsid w:val="00CB5C2D"/>
    <w:rsid w:val="00CB6874"/>
    <w:rsid w:val="00CC6987"/>
    <w:rsid w:val="00CC78AE"/>
    <w:rsid w:val="00CC7A31"/>
    <w:rsid w:val="00CD042B"/>
    <w:rsid w:val="00CD04A3"/>
    <w:rsid w:val="00CD2DA0"/>
    <w:rsid w:val="00CD3225"/>
    <w:rsid w:val="00CD4AC7"/>
    <w:rsid w:val="00CD783C"/>
    <w:rsid w:val="00CE2052"/>
    <w:rsid w:val="00CE5A71"/>
    <w:rsid w:val="00CE754A"/>
    <w:rsid w:val="00CE7F13"/>
    <w:rsid w:val="00CF7859"/>
    <w:rsid w:val="00D107E0"/>
    <w:rsid w:val="00D149FC"/>
    <w:rsid w:val="00D1671D"/>
    <w:rsid w:val="00D1682A"/>
    <w:rsid w:val="00D21223"/>
    <w:rsid w:val="00D22359"/>
    <w:rsid w:val="00D24BE8"/>
    <w:rsid w:val="00D2612B"/>
    <w:rsid w:val="00D2698C"/>
    <w:rsid w:val="00D26D12"/>
    <w:rsid w:val="00D27C47"/>
    <w:rsid w:val="00D420E5"/>
    <w:rsid w:val="00D45B29"/>
    <w:rsid w:val="00D47111"/>
    <w:rsid w:val="00D64D6D"/>
    <w:rsid w:val="00D66E99"/>
    <w:rsid w:val="00D66F28"/>
    <w:rsid w:val="00D724C1"/>
    <w:rsid w:val="00D75AC4"/>
    <w:rsid w:val="00D82EFA"/>
    <w:rsid w:val="00D8744C"/>
    <w:rsid w:val="00D91B7B"/>
    <w:rsid w:val="00D936DE"/>
    <w:rsid w:val="00D97973"/>
    <w:rsid w:val="00D97FD6"/>
    <w:rsid w:val="00DA1719"/>
    <w:rsid w:val="00DA6BCA"/>
    <w:rsid w:val="00DA6D3B"/>
    <w:rsid w:val="00DB4A21"/>
    <w:rsid w:val="00DD0F55"/>
    <w:rsid w:val="00DD153E"/>
    <w:rsid w:val="00DD17ED"/>
    <w:rsid w:val="00DD576F"/>
    <w:rsid w:val="00DE172C"/>
    <w:rsid w:val="00DE4434"/>
    <w:rsid w:val="00DE55C2"/>
    <w:rsid w:val="00DE766D"/>
    <w:rsid w:val="00DF41BA"/>
    <w:rsid w:val="00E0197F"/>
    <w:rsid w:val="00E064A9"/>
    <w:rsid w:val="00E11CF1"/>
    <w:rsid w:val="00E2367B"/>
    <w:rsid w:val="00E246B0"/>
    <w:rsid w:val="00E2527A"/>
    <w:rsid w:val="00E26533"/>
    <w:rsid w:val="00E30921"/>
    <w:rsid w:val="00E32D86"/>
    <w:rsid w:val="00E41BBA"/>
    <w:rsid w:val="00E45505"/>
    <w:rsid w:val="00E51EB9"/>
    <w:rsid w:val="00E54908"/>
    <w:rsid w:val="00E55EBB"/>
    <w:rsid w:val="00E561BA"/>
    <w:rsid w:val="00E6232B"/>
    <w:rsid w:val="00E63902"/>
    <w:rsid w:val="00E64745"/>
    <w:rsid w:val="00E65C3A"/>
    <w:rsid w:val="00E91699"/>
    <w:rsid w:val="00E9290A"/>
    <w:rsid w:val="00E96EF2"/>
    <w:rsid w:val="00EA16DE"/>
    <w:rsid w:val="00EA4754"/>
    <w:rsid w:val="00EA66CA"/>
    <w:rsid w:val="00EB01B3"/>
    <w:rsid w:val="00EB05B7"/>
    <w:rsid w:val="00EB79B9"/>
    <w:rsid w:val="00EC799D"/>
    <w:rsid w:val="00ED778E"/>
    <w:rsid w:val="00ED7F44"/>
    <w:rsid w:val="00EE0B8A"/>
    <w:rsid w:val="00EE1840"/>
    <w:rsid w:val="00EE23C5"/>
    <w:rsid w:val="00EE316F"/>
    <w:rsid w:val="00EE77A1"/>
    <w:rsid w:val="00EF347E"/>
    <w:rsid w:val="00F03719"/>
    <w:rsid w:val="00F03982"/>
    <w:rsid w:val="00F11054"/>
    <w:rsid w:val="00F130EA"/>
    <w:rsid w:val="00F15AF9"/>
    <w:rsid w:val="00F20194"/>
    <w:rsid w:val="00F23942"/>
    <w:rsid w:val="00F31E4E"/>
    <w:rsid w:val="00F35498"/>
    <w:rsid w:val="00F415E5"/>
    <w:rsid w:val="00F43E58"/>
    <w:rsid w:val="00F442DE"/>
    <w:rsid w:val="00F56E6C"/>
    <w:rsid w:val="00F60B5A"/>
    <w:rsid w:val="00F6352C"/>
    <w:rsid w:val="00F81D59"/>
    <w:rsid w:val="00F82AE5"/>
    <w:rsid w:val="00F83516"/>
    <w:rsid w:val="00F919D1"/>
    <w:rsid w:val="00FA0BF8"/>
    <w:rsid w:val="00FA4399"/>
    <w:rsid w:val="00FA5660"/>
    <w:rsid w:val="00FA610F"/>
    <w:rsid w:val="00FB070C"/>
    <w:rsid w:val="00FB0D73"/>
    <w:rsid w:val="00FB50E6"/>
    <w:rsid w:val="00FC50C4"/>
    <w:rsid w:val="00FD519A"/>
    <w:rsid w:val="00FD6BDD"/>
    <w:rsid w:val="00FD7554"/>
    <w:rsid w:val="00FE177D"/>
    <w:rsid w:val="00FE4895"/>
    <w:rsid w:val="00FE7623"/>
    <w:rsid w:val="00FF463E"/>
    <w:rsid w:val="00FF57C4"/>
    <w:rsid w:val="00FF5B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35"/>
    <w:pPr>
      <w:widowControl w:val="0"/>
      <w:autoSpaceDE w:val="0"/>
      <w:autoSpaceDN w:val="0"/>
      <w:adjustRightInd w:val="0"/>
    </w:pPr>
    <w:rPr>
      <w:rFonts w:ascii="Courier 10cpi" w:hAnsi="Courier 10cpi" w:cs="Courier 10cpi"/>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pPr>
    <w:rPr>
      <w:b/>
      <w:bCs/>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widowControl/>
      <w:autoSpaceDE/>
      <w:autoSpaceDN/>
      <w:adjustRightInd/>
      <w:spacing w:line="360" w:lineRule="auto"/>
      <w:jc w:val="center"/>
      <w:outlineLvl w:val="3"/>
    </w:pPr>
    <w:rPr>
      <w:rFonts w:ascii="Arial" w:hAnsi="Arial" w:cs="Arial"/>
      <w:b/>
      <w:bCs/>
      <w:sz w:val="40"/>
      <w:szCs w:val="4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widowControl/>
      <w:autoSpaceDE/>
      <w:autoSpaceDN/>
      <w:adjustRightInd/>
      <w:spacing w:line="360" w:lineRule="auto"/>
      <w:jc w:val="center"/>
      <w:outlineLvl w:val="5"/>
    </w:pPr>
    <w:rPr>
      <w:sz w:val="24"/>
      <w:szCs w:val="24"/>
    </w:rPr>
  </w:style>
  <w:style w:type="paragraph" w:styleId="Heading7">
    <w:name w:val="heading 7"/>
    <w:basedOn w:val="Normal"/>
    <w:next w:val="Normal"/>
    <w:qFormat/>
    <w:pPr>
      <w:keepNext/>
      <w:widowControl/>
      <w:autoSpaceDE/>
      <w:autoSpaceDN/>
      <w:adjustRightInd/>
      <w:spacing w:line="360" w:lineRule="auto"/>
      <w:jc w:val="center"/>
      <w:outlineLvl w:val="6"/>
    </w:pPr>
    <w:rPr>
      <w:b/>
      <w:bCs/>
      <w:sz w:val="24"/>
      <w:szCs w:val="24"/>
      <w:u w:val="single"/>
    </w:rPr>
  </w:style>
  <w:style w:type="paragraph" w:styleId="Heading8">
    <w:name w:val="heading 8"/>
    <w:basedOn w:val="Normal"/>
    <w:next w:val="Normal"/>
    <w:qFormat/>
    <w:pPr>
      <w:keepNext/>
      <w:widowControl/>
      <w:autoSpaceDE/>
      <w:autoSpaceDN/>
      <w:adjustRightInd/>
      <w:jc w:val="center"/>
      <w:outlineLvl w:val="7"/>
    </w:pPr>
    <w:rPr>
      <w:rFonts w:ascii="Arial" w:hAnsi="Arial" w:cs="Arial"/>
      <w:color w:val="000000"/>
      <w:sz w:val="24"/>
      <w:szCs w:val="24"/>
    </w:rPr>
  </w:style>
  <w:style w:type="paragraph" w:styleId="Heading9">
    <w:name w:val="heading 9"/>
    <w:basedOn w:val="Normal"/>
    <w:next w:val="Normal"/>
    <w:qFormat/>
    <w:pPr>
      <w:keepNext/>
      <w:widowControl/>
      <w:autoSpaceDE/>
      <w:autoSpaceDN/>
      <w:adjustRightInd/>
      <w:spacing w:line="360" w:lineRule="auto"/>
      <w:jc w:val="center"/>
      <w:outlineLvl w:val="8"/>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pPr>
  </w:style>
  <w:style w:type="paragraph" w:styleId="BodyText">
    <w:name w:val="Body Text"/>
    <w:basedOn w:val="Normal"/>
    <w:link w:val="BodyTex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style>
  <w:style w:type="paragraph" w:styleId="Caption">
    <w:name w:val="caption"/>
    <w:basedOn w:val="Normal"/>
    <w:next w:val="Normal"/>
    <w:qFormat/>
    <w:pPr>
      <w:widowControl/>
      <w:autoSpaceDE/>
      <w:autoSpaceDN/>
      <w:adjustRightInd/>
      <w:spacing w:before="120" w:after="120"/>
    </w:pPr>
    <w:rPr>
      <w:b/>
      <w:bCs/>
      <w:sz w:val="24"/>
      <w:szCs w:val="24"/>
    </w:rPr>
  </w:style>
  <w:style w:type="paragraph" w:styleId="DocumentMap">
    <w:name w:val="Document Map"/>
    <w:basedOn w:val="Normal"/>
    <w:semiHidden/>
    <w:pPr>
      <w:widowControl/>
      <w:shd w:val="clear" w:color="auto" w:fill="000080"/>
      <w:autoSpaceDE/>
      <w:autoSpaceDN/>
      <w:adjustRightInd/>
    </w:pPr>
    <w:rPr>
      <w:rFonts w:ascii="Tahoma" w:hAnsi="Tahoma" w:cs="Tahoma"/>
    </w:rPr>
  </w:style>
  <w:style w:type="paragraph" w:styleId="TOC1">
    <w:name w:val="toc 1"/>
    <w:basedOn w:val="Normal"/>
    <w:next w:val="Normal"/>
    <w:autoRedefine/>
    <w:semiHidden/>
    <w:pPr>
      <w:jc w:val="center"/>
    </w:pPr>
    <w:rPr>
      <w:b/>
      <w:bCs/>
    </w:rPr>
  </w:style>
  <w:style w:type="paragraph" w:styleId="TOC2">
    <w:name w:val="toc 2"/>
    <w:basedOn w:val="Normal"/>
    <w:next w:val="Normal"/>
    <w:autoRedefine/>
    <w:semiHidden/>
    <w:pPr>
      <w:widowControl/>
      <w:autoSpaceDE/>
      <w:autoSpaceDN/>
      <w:adjustRightInd/>
      <w:ind w:left="200"/>
    </w:pPr>
    <w:rPr>
      <w:smallCaps/>
    </w:rPr>
  </w:style>
  <w:style w:type="paragraph" w:styleId="TOC3">
    <w:name w:val="toc 3"/>
    <w:basedOn w:val="Normal"/>
    <w:next w:val="Normal"/>
    <w:autoRedefine/>
    <w:semiHidden/>
    <w:pPr>
      <w:widowControl/>
      <w:autoSpaceDE/>
      <w:autoSpaceDN/>
      <w:adjustRightInd/>
      <w:ind w:left="400"/>
    </w:pPr>
    <w:rPr>
      <w:i/>
      <w:iCs/>
    </w:rPr>
  </w:style>
  <w:style w:type="paragraph" w:styleId="TOC4">
    <w:name w:val="toc 4"/>
    <w:basedOn w:val="Normal"/>
    <w:next w:val="Normal"/>
    <w:autoRedefine/>
    <w:semiHidden/>
    <w:pPr>
      <w:widowControl/>
      <w:autoSpaceDE/>
      <w:autoSpaceDN/>
      <w:adjustRightInd/>
      <w:ind w:left="600"/>
    </w:pPr>
    <w:rPr>
      <w:sz w:val="18"/>
      <w:szCs w:val="18"/>
    </w:rPr>
  </w:style>
  <w:style w:type="paragraph" w:styleId="TOC5">
    <w:name w:val="toc 5"/>
    <w:basedOn w:val="Normal"/>
    <w:next w:val="Normal"/>
    <w:autoRedefine/>
    <w:semiHidden/>
    <w:pPr>
      <w:widowControl/>
      <w:autoSpaceDE/>
      <w:autoSpaceDN/>
      <w:adjustRightInd/>
      <w:ind w:left="800"/>
    </w:pPr>
    <w:rPr>
      <w:sz w:val="18"/>
      <w:szCs w:val="18"/>
    </w:rPr>
  </w:style>
  <w:style w:type="paragraph" w:styleId="TOC6">
    <w:name w:val="toc 6"/>
    <w:basedOn w:val="Normal"/>
    <w:next w:val="Normal"/>
    <w:autoRedefine/>
    <w:semiHidden/>
    <w:pPr>
      <w:widowControl/>
      <w:autoSpaceDE/>
      <w:autoSpaceDN/>
      <w:adjustRightInd/>
      <w:ind w:left="1000"/>
    </w:pPr>
    <w:rPr>
      <w:sz w:val="18"/>
      <w:szCs w:val="18"/>
    </w:rPr>
  </w:style>
  <w:style w:type="paragraph" w:styleId="TOC7">
    <w:name w:val="toc 7"/>
    <w:basedOn w:val="Normal"/>
    <w:next w:val="Normal"/>
    <w:autoRedefine/>
    <w:semiHidden/>
    <w:pPr>
      <w:widowControl/>
      <w:autoSpaceDE/>
      <w:autoSpaceDN/>
      <w:adjustRightInd/>
      <w:ind w:left="1200"/>
    </w:pPr>
    <w:rPr>
      <w:sz w:val="18"/>
      <w:szCs w:val="18"/>
    </w:rPr>
  </w:style>
  <w:style w:type="paragraph" w:styleId="TOC8">
    <w:name w:val="toc 8"/>
    <w:basedOn w:val="Normal"/>
    <w:next w:val="Normal"/>
    <w:autoRedefine/>
    <w:semiHidden/>
    <w:pPr>
      <w:widowControl/>
      <w:autoSpaceDE/>
      <w:autoSpaceDN/>
      <w:adjustRightInd/>
      <w:ind w:left="1400"/>
    </w:pPr>
    <w:rPr>
      <w:sz w:val="18"/>
      <w:szCs w:val="18"/>
    </w:rPr>
  </w:style>
  <w:style w:type="paragraph" w:styleId="TOC9">
    <w:name w:val="toc 9"/>
    <w:basedOn w:val="Normal"/>
    <w:next w:val="Normal"/>
    <w:autoRedefine/>
    <w:semiHidden/>
    <w:pPr>
      <w:widowControl/>
      <w:autoSpaceDE/>
      <w:autoSpaceDN/>
      <w:adjustRightInd/>
      <w:ind w:left="1600"/>
    </w:pPr>
    <w:rPr>
      <w:sz w:val="18"/>
      <w:szCs w:val="18"/>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bCs/>
    </w:rPr>
  </w:style>
  <w:style w:type="paragraph" w:customStyle="1" w:styleId="1AutoList6">
    <w:name w:val="1AutoList6"/>
    <w:pPr>
      <w:widowControl w:val="0"/>
      <w:tabs>
        <w:tab w:val="left" w:pos="720"/>
      </w:tabs>
      <w:autoSpaceDE w:val="0"/>
      <w:autoSpaceDN w:val="0"/>
      <w:ind w:left="720" w:hanging="720"/>
      <w:jc w:val="both"/>
    </w:pPr>
    <w:rPr>
      <w:rFonts w:ascii="Courier 10cpi" w:hAnsi="Courier 10cpi" w:cs="Courier 10cpi"/>
      <w:sz w:val="24"/>
      <w:szCs w:val="24"/>
    </w:rPr>
  </w:style>
  <w:style w:type="paragraph" w:styleId="Title">
    <w:name w:val="Title"/>
    <w:basedOn w:val="Normal"/>
    <w:qFormat/>
    <w:pPr>
      <w:jc w:val="center"/>
    </w:pPr>
    <w:rPr>
      <w:b/>
      <w:bCs/>
    </w:rPr>
  </w:style>
  <w:style w:type="paragraph" w:customStyle="1" w:styleId="Level1">
    <w:name w:val="Level 1"/>
    <w:basedOn w:val="Normal"/>
    <w:pPr>
      <w:autoSpaceDE/>
      <w:autoSpaceDN/>
      <w:adjustRightInd/>
    </w:pPr>
    <w:rPr>
      <w:sz w:val="24"/>
      <w:szCs w:val="24"/>
    </w:rPr>
  </w:style>
  <w:style w:type="paragraph" w:styleId="BalloonText">
    <w:name w:val="Balloon Text"/>
    <w:basedOn w:val="Normal"/>
    <w:link w:val="BalloonTextChar"/>
    <w:rsid w:val="00D66F28"/>
    <w:rPr>
      <w:rFonts w:ascii="Tahoma" w:hAnsi="Tahoma" w:cs="Tahoma"/>
      <w:sz w:val="16"/>
      <w:szCs w:val="16"/>
    </w:rPr>
  </w:style>
  <w:style w:type="character" w:customStyle="1" w:styleId="BalloonTextChar">
    <w:name w:val="Balloon Text Char"/>
    <w:link w:val="BalloonText"/>
    <w:rsid w:val="00D66F28"/>
    <w:rPr>
      <w:rFonts w:ascii="Tahoma" w:hAnsi="Tahoma" w:cs="Tahoma"/>
      <w:sz w:val="16"/>
      <w:szCs w:val="16"/>
    </w:rPr>
  </w:style>
  <w:style w:type="character" w:customStyle="1" w:styleId="BodyTextChar">
    <w:name w:val="Body Text Char"/>
    <w:link w:val="BodyText"/>
    <w:rsid w:val="00EC799D"/>
    <w:rPr>
      <w:rFonts w:ascii="Courier 10cpi" w:hAnsi="Courier 10cpi" w:cs="Courier 10cp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35"/>
    <w:pPr>
      <w:widowControl w:val="0"/>
      <w:autoSpaceDE w:val="0"/>
      <w:autoSpaceDN w:val="0"/>
      <w:adjustRightInd w:val="0"/>
    </w:pPr>
    <w:rPr>
      <w:rFonts w:ascii="Courier 10cpi" w:hAnsi="Courier 10cpi" w:cs="Courier 10cpi"/>
    </w:rPr>
  </w:style>
  <w:style w:type="paragraph" w:styleId="Heading1">
    <w:name w:val="heading 1"/>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outlineLvl w:val="0"/>
    </w:pPr>
    <w:rPr>
      <w:b/>
      <w:bCs/>
    </w:rPr>
  </w:style>
  <w:style w:type="paragraph" w:styleId="Heading2">
    <w:name w:val="heading 2"/>
    <w:basedOn w:val="Normal"/>
    <w:next w:val="Normal"/>
    <w:qFormat/>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outlineLvl w:val="1"/>
    </w:pPr>
    <w:rPr>
      <w:b/>
      <w:bCs/>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widowControl/>
      <w:autoSpaceDE/>
      <w:autoSpaceDN/>
      <w:adjustRightInd/>
      <w:spacing w:line="360" w:lineRule="auto"/>
      <w:jc w:val="center"/>
      <w:outlineLvl w:val="3"/>
    </w:pPr>
    <w:rPr>
      <w:rFonts w:ascii="Arial" w:hAnsi="Arial" w:cs="Arial"/>
      <w:b/>
      <w:bCs/>
      <w:sz w:val="40"/>
      <w:szCs w:val="40"/>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widowControl/>
      <w:autoSpaceDE/>
      <w:autoSpaceDN/>
      <w:adjustRightInd/>
      <w:spacing w:line="360" w:lineRule="auto"/>
      <w:jc w:val="center"/>
      <w:outlineLvl w:val="5"/>
    </w:pPr>
    <w:rPr>
      <w:sz w:val="24"/>
      <w:szCs w:val="24"/>
    </w:rPr>
  </w:style>
  <w:style w:type="paragraph" w:styleId="Heading7">
    <w:name w:val="heading 7"/>
    <w:basedOn w:val="Normal"/>
    <w:next w:val="Normal"/>
    <w:qFormat/>
    <w:pPr>
      <w:keepNext/>
      <w:widowControl/>
      <w:autoSpaceDE/>
      <w:autoSpaceDN/>
      <w:adjustRightInd/>
      <w:spacing w:line="360" w:lineRule="auto"/>
      <w:jc w:val="center"/>
      <w:outlineLvl w:val="6"/>
    </w:pPr>
    <w:rPr>
      <w:b/>
      <w:bCs/>
      <w:sz w:val="24"/>
      <w:szCs w:val="24"/>
      <w:u w:val="single"/>
    </w:rPr>
  </w:style>
  <w:style w:type="paragraph" w:styleId="Heading8">
    <w:name w:val="heading 8"/>
    <w:basedOn w:val="Normal"/>
    <w:next w:val="Normal"/>
    <w:qFormat/>
    <w:pPr>
      <w:keepNext/>
      <w:widowControl/>
      <w:autoSpaceDE/>
      <w:autoSpaceDN/>
      <w:adjustRightInd/>
      <w:jc w:val="center"/>
      <w:outlineLvl w:val="7"/>
    </w:pPr>
    <w:rPr>
      <w:rFonts w:ascii="Arial" w:hAnsi="Arial" w:cs="Arial"/>
      <w:color w:val="000000"/>
      <w:sz w:val="24"/>
      <w:szCs w:val="24"/>
    </w:rPr>
  </w:style>
  <w:style w:type="paragraph" w:styleId="Heading9">
    <w:name w:val="heading 9"/>
    <w:basedOn w:val="Normal"/>
    <w:next w:val="Normal"/>
    <w:qFormat/>
    <w:pPr>
      <w:keepNext/>
      <w:widowControl/>
      <w:autoSpaceDE/>
      <w:autoSpaceDN/>
      <w:adjustRightInd/>
      <w:spacing w:line="360" w:lineRule="auto"/>
      <w:jc w:val="center"/>
      <w:outlineLvl w:val="8"/>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cs="Times New Roman"/>
      <w:color w:val="0000FF"/>
      <w:u w:val="single"/>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360"/>
      <w:jc w:val="both"/>
    </w:pPr>
  </w:style>
  <w:style w:type="paragraph" w:styleId="BodyText">
    <w:name w:val="Body Text"/>
    <w:basedOn w:val="Normal"/>
    <w:link w:val="BodyTextChar"/>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pPr>
  </w:style>
  <w:style w:type="paragraph" w:styleId="Caption">
    <w:name w:val="caption"/>
    <w:basedOn w:val="Normal"/>
    <w:next w:val="Normal"/>
    <w:qFormat/>
    <w:pPr>
      <w:widowControl/>
      <w:autoSpaceDE/>
      <w:autoSpaceDN/>
      <w:adjustRightInd/>
      <w:spacing w:before="120" w:after="120"/>
    </w:pPr>
    <w:rPr>
      <w:b/>
      <w:bCs/>
      <w:sz w:val="24"/>
      <w:szCs w:val="24"/>
    </w:rPr>
  </w:style>
  <w:style w:type="paragraph" w:styleId="DocumentMap">
    <w:name w:val="Document Map"/>
    <w:basedOn w:val="Normal"/>
    <w:semiHidden/>
    <w:pPr>
      <w:widowControl/>
      <w:shd w:val="clear" w:color="auto" w:fill="000080"/>
      <w:autoSpaceDE/>
      <w:autoSpaceDN/>
      <w:adjustRightInd/>
    </w:pPr>
    <w:rPr>
      <w:rFonts w:ascii="Tahoma" w:hAnsi="Tahoma" w:cs="Tahoma"/>
    </w:rPr>
  </w:style>
  <w:style w:type="paragraph" w:styleId="TOC1">
    <w:name w:val="toc 1"/>
    <w:basedOn w:val="Normal"/>
    <w:next w:val="Normal"/>
    <w:autoRedefine/>
    <w:semiHidden/>
    <w:pPr>
      <w:jc w:val="center"/>
    </w:pPr>
    <w:rPr>
      <w:b/>
      <w:bCs/>
    </w:rPr>
  </w:style>
  <w:style w:type="paragraph" w:styleId="TOC2">
    <w:name w:val="toc 2"/>
    <w:basedOn w:val="Normal"/>
    <w:next w:val="Normal"/>
    <w:autoRedefine/>
    <w:semiHidden/>
    <w:pPr>
      <w:widowControl/>
      <w:autoSpaceDE/>
      <w:autoSpaceDN/>
      <w:adjustRightInd/>
      <w:ind w:left="200"/>
    </w:pPr>
    <w:rPr>
      <w:smallCaps/>
    </w:rPr>
  </w:style>
  <w:style w:type="paragraph" w:styleId="TOC3">
    <w:name w:val="toc 3"/>
    <w:basedOn w:val="Normal"/>
    <w:next w:val="Normal"/>
    <w:autoRedefine/>
    <w:semiHidden/>
    <w:pPr>
      <w:widowControl/>
      <w:autoSpaceDE/>
      <w:autoSpaceDN/>
      <w:adjustRightInd/>
      <w:ind w:left="400"/>
    </w:pPr>
    <w:rPr>
      <w:i/>
      <w:iCs/>
    </w:rPr>
  </w:style>
  <w:style w:type="paragraph" w:styleId="TOC4">
    <w:name w:val="toc 4"/>
    <w:basedOn w:val="Normal"/>
    <w:next w:val="Normal"/>
    <w:autoRedefine/>
    <w:semiHidden/>
    <w:pPr>
      <w:widowControl/>
      <w:autoSpaceDE/>
      <w:autoSpaceDN/>
      <w:adjustRightInd/>
      <w:ind w:left="600"/>
    </w:pPr>
    <w:rPr>
      <w:sz w:val="18"/>
      <w:szCs w:val="18"/>
    </w:rPr>
  </w:style>
  <w:style w:type="paragraph" w:styleId="TOC5">
    <w:name w:val="toc 5"/>
    <w:basedOn w:val="Normal"/>
    <w:next w:val="Normal"/>
    <w:autoRedefine/>
    <w:semiHidden/>
    <w:pPr>
      <w:widowControl/>
      <w:autoSpaceDE/>
      <w:autoSpaceDN/>
      <w:adjustRightInd/>
      <w:ind w:left="800"/>
    </w:pPr>
    <w:rPr>
      <w:sz w:val="18"/>
      <w:szCs w:val="18"/>
    </w:rPr>
  </w:style>
  <w:style w:type="paragraph" w:styleId="TOC6">
    <w:name w:val="toc 6"/>
    <w:basedOn w:val="Normal"/>
    <w:next w:val="Normal"/>
    <w:autoRedefine/>
    <w:semiHidden/>
    <w:pPr>
      <w:widowControl/>
      <w:autoSpaceDE/>
      <w:autoSpaceDN/>
      <w:adjustRightInd/>
      <w:ind w:left="1000"/>
    </w:pPr>
    <w:rPr>
      <w:sz w:val="18"/>
      <w:szCs w:val="18"/>
    </w:rPr>
  </w:style>
  <w:style w:type="paragraph" w:styleId="TOC7">
    <w:name w:val="toc 7"/>
    <w:basedOn w:val="Normal"/>
    <w:next w:val="Normal"/>
    <w:autoRedefine/>
    <w:semiHidden/>
    <w:pPr>
      <w:widowControl/>
      <w:autoSpaceDE/>
      <w:autoSpaceDN/>
      <w:adjustRightInd/>
      <w:ind w:left="1200"/>
    </w:pPr>
    <w:rPr>
      <w:sz w:val="18"/>
      <w:szCs w:val="18"/>
    </w:rPr>
  </w:style>
  <w:style w:type="paragraph" w:styleId="TOC8">
    <w:name w:val="toc 8"/>
    <w:basedOn w:val="Normal"/>
    <w:next w:val="Normal"/>
    <w:autoRedefine/>
    <w:semiHidden/>
    <w:pPr>
      <w:widowControl/>
      <w:autoSpaceDE/>
      <w:autoSpaceDN/>
      <w:adjustRightInd/>
      <w:ind w:left="1400"/>
    </w:pPr>
    <w:rPr>
      <w:sz w:val="18"/>
      <w:szCs w:val="18"/>
    </w:rPr>
  </w:style>
  <w:style w:type="paragraph" w:styleId="TOC9">
    <w:name w:val="toc 9"/>
    <w:basedOn w:val="Normal"/>
    <w:next w:val="Normal"/>
    <w:autoRedefine/>
    <w:semiHidden/>
    <w:pPr>
      <w:widowControl/>
      <w:autoSpaceDE/>
      <w:autoSpaceDN/>
      <w:adjustRightInd/>
      <w:ind w:left="1600"/>
    </w:pPr>
    <w:rPr>
      <w:sz w:val="18"/>
      <w:szCs w:val="18"/>
    </w:rPr>
  </w:style>
  <w:style w:type="paragraph" w:styleId="Header">
    <w:name w:val="header"/>
    <w:basedOn w:val="Normal"/>
    <w:pPr>
      <w:widowControl/>
      <w:tabs>
        <w:tab w:val="center" w:pos="4320"/>
        <w:tab w:val="right" w:pos="8640"/>
      </w:tabs>
      <w:autoSpaceDE/>
      <w:autoSpaceDN/>
      <w:adjustRightInd/>
    </w:pPr>
  </w:style>
  <w:style w:type="paragraph" w:styleId="Footer">
    <w:name w:val="footer"/>
    <w:basedOn w:val="Normal"/>
    <w:pPr>
      <w:widowControl/>
      <w:tabs>
        <w:tab w:val="center" w:pos="4320"/>
        <w:tab w:val="right" w:pos="8640"/>
      </w:tabs>
      <w:autoSpaceDE/>
      <w:autoSpaceDN/>
      <w:adjustRightInd/>
    </w:pPr>
  </w:style>
  <w:style w:type="character" w:styleId="PageNumber">
    <w:name w:val="page number"/>
    <w:rPr>
      <w:rFonts w:ascii="Times New Roman" w:hAnsi="Times New Roman" w:cs="Times New Roman"/>
    </w:rPr>
  </w:style>
  <w:style w:type="character" w:styleId="Strong">
    <w:name w:val="Strong"/>
    <w:qFormat/>
    <w:rPr>
      <w:rFonts w:ascii="Times New Roman" w:hAnsi="Times New Roman" w:cs="Times New Roman"/>
      <w:b/>
      <w:bCs/>
    </w:rPr>
  </w:style>
  <w:style w:type="paragraph" w:customStyle="1" w:styleId="1AutoList6">
    <w:name w:val="1AutoList6"/>
    <w:pPr>
      <w:widowControl w:val="0"/>
      <w:tabs>
        <w:tab w:val="left" w:pos="720"/>
      </w:tabs>
      <w:autoSpaceDE w:val="0"/>
      <w:autoSpaceDN w:val="0"/>
      <w:ind w:left="720" w:hanging="720"/>
      <w:jc w:val="both"/>
    </w:pPr>
    <w:rPr>
      <w:rFonts w:ascii="Courier 10cpi" w:hAnsi="Courier 10cpi" w:cs="Courier 10cpi"/>
      <w:sz w:val="24"/>
      <w:szCs w:val="24"/>
    </w:rPr>
  </w:style>
  <w:style w:type="paragraph" w:styleId="Title">
    <w:name w:val="Title"/>
    <w:basedOn w:val="Normal"/>
    <w:qFormat/>
    <w:pPr>
      <w:jc w:val="center"/>
    </w:pPr>
    <w:rPr>
      <w:b/>
      <w:bCs/>
    </w:rPr>
  </w:style>
  <w:style w:type="paragraph" w:customStyle="1" w:styleId="Level1">
    <w:name w:val="Level 1"/>
    <w:basedOn w:val="Normal"/>
    <w:pPr>
      <w:autoSpaceDE/>
      <w:autoSpaceDN/>
      <w:adjustRightInd/>
    </w:pPr>
    <w:rPr>
      <w:sz w:val="24"/>
      <w:szCs w:val="24"/>
    </w:rPr>
  </w:style>
  <w:style w:type="paragraph" w:styleId="BalloonText">
    <w:name w:val="Balloon Text"/>
    <w:basedOn w:val="Normal"/>
    <w:link w:val="BalloonTextChar"/>
    <w:rsid w:val="00D66F28"/>
    <w:rPr>
      <w:rFonts w:ascii="Tahoma" w:hAnsi="Tahoma" w:cs="Tahoma"/>
      <w:sz w:val="16"/>
      <w:szCs w:val="16"/>
    </w:rPr>
  </w:style>
  <w:style w:type="character" w:customStyle="1" w:styleId="BalloonTextChar">
    <w:name w:val="Balloon Text Char"/>
    <w:link w:val="BalloonText"/>
    <w:rsid w:val="00D66F28"/>
    <w:rPr>
      <w:rFonts w:ascii="Tahoma" w:hAnsi="Tahoma" w:cs="Tahoma"/>
      <w:sz w:val="16"/>
      <w:szCs w:val="16"/>
    </w:rPr>
  </w:style>
  <w:style w:type="character" w:customStyle="1" w:styleId="BodyTextChar">
    <w:name w:val="Body Text Char"/>
    <w:link w:val="BodyText"/>
    <w:rsid w:val="00EC799D"/>
    <w:rPr>
      <w:rFonts w:ascii="Courier 10cpi" w:hAnsi="Courier 10cpi" w:cs="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19220">
      <w:bodyDiv w:val="1"/>
      <w:marLeft w:val="0"/>
      <w:marRight w:val="0"/>
      <w:marTop w:val="0"/>
      <w:marBottom w:val="0"/>
      <w:divBdr>
        <w:top w:val="none" w:sz="0" w:space="0" w:color="auto"/>
        <w:left w:val="none" w:sz="0" w:space="0" w:color="auto"/>
        <w:bottom w:val="none" w:sz="0" w:space="0" w:color="auto"/>
        <w:right w:val="none" w:sz="0" w:space="0" w:color="auto"/>
      </w:divBdr>
      <w:divsChild>
        <w:div w:id="2518791">
          <w:marLeft w:val="979"/>
          <w:marRight w:val="0"/>
          <w:marTop w:val="65"/>
          <w:marBottom w:val="0"/>
          <w:divBdr>
            <w:top w:val="none" w:sz="0" w:space="0" w:color="auto"/>
            <w:left w:val="none" w:sz="0" w:space="0" w:color="auto"/>
            <w:bottom w:val="none" w:sz="0" w:space="0" w:color="auto"/>
            <w:right w:val="none" w:sz="0" w:space="0" w:color="auto"/>
          </w:divBdr>
        </w:div>
        <w:div w:id="120274719">
          <w:marLeft w:val="979"/>
          <w:marRight w:val="0"/>
          <w:marTop w:val="65"/>
          <w:marBottom w:val="0"/>
          <w:divBdr>
            <w:top w:val="none" w:sz="0" w:space="0" w:color="auto"/>
            <w:left w:val="none" w:sz="0" w:space="0" w:color="auto"/>
            <w:bottom w:val="none" w:sz="0" w:space="0" w:color="auto"/>
            <w:right w:val="none" w:sz="0" w:space="0" w:color="auto"/>
          </w:divBdr>
        </w:div>
        <w:div w:id="198781001">
          <w:marLeft w:val="979"/>
          <w:marRight w:val="0"/>
          <w:marTop w:val="65"/>
          <w:marBottom w:val="0"/>
          <w:divBdr>
            <w:top w:val="none" w:sz="0" w:space="0" w:color="auto"/>
            <w:left w:val="none" w:sz="0" w:space="0" w:color="auto"/>
            <w:bottom w:val="none" w:sz="0" w:space="0" w:color="auto"/>
            <w:right w:val="none" w:sz="0" w:space="0" w:color="auto"/>
          </w:divBdr>
        </w:div>
        <w:div w:id="375280855">
          <w:marLeft w:val="979"/>
          <w:marRight w:val="0"/>
          <w:marTop w:val="65"/>
          <w:marBottom w:val="0"/>
          <w:divBdr>
            <w:top w:val="none" w:sz="0" w:space="0" w:color="auto"/>
            <w:left w:val="none" w:sz="0" w:space="0" w:color="auto"/>
            <w:bottom w:val="none" w:sz="0" w:space="0" w:color="auto"/>
            <w:right w:val="none" w:sz="0" w:space="0" w:color="auto"/>
          </w:divBdr>
        </w:div>
        <w:div w:id="432021418">
          <w:marLeft w:val="979"/>
          <w:marRight w:val="0"/>
          <w:marTop w:val="65"/>
          <w:marBottom w:val="0"/>
          <w:divBdr>
            <w:top w:val="none" w:sz="0" w:space="0" w:color="auto"/>
            <w:left w:val="none" w:sz="0" w:space="0" w:color="auto"/>
            <w:bottom w:val="none" w:sz="0" w:space="0" w:color="auto"/>
            <w:right w:val="none" w:sz="0" w:space="0" w:color="auto"/>
          </w:divBdr>
        </w:div>
        <w:div w:id="712577352">
          <w:marLeft w:val="979"/>
          <w:marRight w:val="0"/>
          <w:marTop w:val="65"/>
          <w:marBottom w:val="0"/>
          <w:divBdr>
            <w:top w:val="none" w:sz="0" w:space="0" w:color="auto"/>
            <w:left w:val="none" w:sz="0" w:space="0" w:color="auto"/>
            <w:bottom w:val="none" w:sz="0" w:space="0" w:color="auto"/>
            <w:right w:val="none" w:sz="0" w:space="0" w:color="auto"/>
          </w:divBdr>
        </w:div>
        <w:div w:id="1168255196">
          <w:marLeft w:val="979"/>
          <w:marRight w:val="0"/>
          <w:marTop w:val="65"/>
          <w:marBottom w:val="0"/>
          <w:divBdr>
            <w:top w:val="none" w:sz="0" w:space="0" w:color="auto"/>
            <w:left w:val="none" w:sz="0" w:space="0" w:color="auto"/>
            <w:bottom w:val="none" w:sz="0" w:space="0" w:color="auto"/>
            <w:right w:val="none" w:sz="0" w:space="0" w:color="auto"/>
          </w:divBdr>
        </w:div>
        <w:div w:id="1451239021">
          <w:marLeft w:val="979"/>
          <w:marRight w:val="0"/>
          <w:marTop w:val="65"/>
          <w:marBottom w:val="0"/>
          <w:divBdr>
            <w:top w:val="none" w:sz="0" w:space="0" w:color="auto"/>
            <w:left w:val="none" w:sz="0" w:space="0" w:color="auto"/>
            <w:bottom w:val="none" w:sz="0" w:space="0" w:color="auto"/>
            <w:right w:val="none" w:sz="0" w:space="0" w:color="auto"/>
          </w:divBdr>
        </w:div>
        <w:div w:id="1797135810">
          <w:marLeft w:val="576"/>
          <w:marRight w:val="0"/>
          <w:marTop w:val="80"/>
          <w:marBottom w:val="0"/>
          <w:divBdr>
            <w:top w:val="none" w:sz="0" w:space="0" w:color="auto"/>
            <w:left w:val="none" w:sz="0" w:space="0" w:color="auto"/>
            <w:bottom w:val="none" w:sz="0" w:space="0" w:color="auto"/>
            <w:right w:val="none" w:sz="0" w:space="0" w:color="auto"/>
          </w:divBdr>
        </w:div>
      </w:divsChild>
    </w:div>
    <w:div w:id="1753119186">
      <w:bodyDiv w:val="1"/>
      <w:marLeft w:val="0"/>
      <w:marRight w:val="0"/>
      <w:marTop w:val="0"/>
      <w:marBottom w:val="0"/>
      <w:divBdr>
        <w:top w:val="none" w:sz="0" w:space="0" w:color="auto"/>
        <w:left w:val="none" w:sz="0" w:space="0" w:color="auto"/>
        <w:bottom w:val="none" w:sz="0" w:space="0" w:color="auto"/>
        <w:right w:val="none" w:sz="0" w:space="0" w:color="auto"/>
      </w:divBdr>
      <w:divsChild>
        <w:div w:id="60448938">
          <w:marLeft w:val="979"/>
          <w:marRight w:val="0"/>
          <w:marTop w:val="65"/>
          <w:marBottom w:val="0"/>
          <w:divBdr>
            <w:top w:val="none" w:sz="0" w:space="0" w:color="auto"/>
            <w:left w:val="none" w:sz="0" w:space="0" w:color="auto"/>
            <w:bottom w:val="none" w:sz="0" w:space="0" w:color="auto"/>
            <w:right w:val="none" w:sz="0" w:space="0" w:color="auto"/>
          </w:divBdr>
        </w:div>
        <w:div w:id="67382044">
          <w:marLeft w:val="979"/>
          <w:marRight w:val="0"/>
          <w:marTop w:val="65"/>
          <w:marBottom w:val="0"/>
          <w:divBdr>
            <w:top w:val="none" w:sz="0" w:space="0" w:color="auto"/>
            <w:left w:val="none" w:sz="0" w:space="0" w:color="auto"/>
            <w:bottom w:val="none" w:sz="0" w:space="0" w:color="auto"/>
            <w:right w:val="none" w:sz="0" w:space="0" w:color="auto"/>
          </w:divBdr>
        </w:div>
        <w:div w:id="259068414">
          <w:marLeft w:val="979"/>
          <w:marRight w:val="0"/>
          <w:marTop w:val="65"/>
          <w:marBottom w:val="0"/>
          <w:divBdr>
            <w:top w:val="none" w:sz="0" w:space="0" w:color="auto"/>
            <w:left w:val="none" w:sz="0" w:space="0" w:color="auto"/>
            <w:bottom w:val="none" w:sz="0" w:space="0" w:color="auto"/>
            <w:right w:val="none" w:sz="0" w:space="0" w:color="auto"/>
          </w:divBdr>
        </w:div>
        <w:div w:id="335420381">
          <w:marLeft w:val="979"/>
          <w:marRight w:val="0"/>
          <w:marTop w:val="65"/>
          <w:marBottom w:val="0"/>
          <w:divBdr>
            <w:top w:val="none" w:sz="0" w:space="0" w:color="auto"/>
            <w:left w:val="none" w:sz="0" w:space="0" w:color="auto"/>
            <w:bottom w:val="none" w:sz="0" w:space="0" w:color="auto"/>
            <w:right w:val="none" w:sz="0" w:space="0" w:color="auto"/>
          </w:divBdr>
        </w:div>
        <w:div w:id="907808212">
          <w:marLeft w:val="576"/>
          <w:marRight w:val="0"/>
          <w:marTop w:val="80"/>
          <w:marBottom w:val="0"/>
          <w:divBdr>
            <w:top w:val="none" w:sz="0" w:space="0" w:color="auto"/>
            <w:left w:val="none" w:sz="0" w:space="0" w:color="auto"/>
            <w:bottom w:val="none" w:sz="0" w:space="0" w:color="auto"/>
            <w:right w:val="none" w:sz="0" w:space="0" w:color="auto"/>
          </w:divBdr>
        </w:div>
        <w:div w:id="145725928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Human_facto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hmed.Tawheed2020@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ksu.edu.sa/aelsherbeen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elsherbeeny@ksu.edu.sa" TargetMode="External"/><Relationship Id="rId4" Type="http://schemas.microsoft.com/office/2007/relationships/stylesWithEffects" Target="stylesWithEffects.xml"/><Relationship Id="rId9" Type="http://schemas.openxmlformats.org/officeDocument/2006/relationships/hyperlink" Target="mailto:sherbo@hotmail.com" TargetMode="External"/><Relationship Id="rId14" Type="http://schemas.openxmlformats.org/officeDocument/2006/relationships/hyperlink" Target="http://reliability.sandia.gov/Human_Factor_Engineering/human_factor_engineering.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4094-6C60-4CB5-B39E-C89E6CAAF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MCEG 063 INSTRUMENTATION AND MEASUREMENT</vt:lpstr>
    </vt:vector>
  </TitlesOfParts>
  <Company>AUB</Company>
  <LinksUpToDate>false</LinksUpToDate>
  <CharactersWithSpaces>10469</CharactersWithSpaces>
  <SharedDoc>false</SharedDoc>
  <HLinks>
    <vt:vector size="30" baseType="variant">
      <vt:variant>
        <vt:i4>655365</vt:i4>
      </vt:variant>
      <vt:variant>
        <vt:i4>12</vt:i4>
      </vt:variant>
      <vt:variant>
        <vt:i4>0</vt:i4>
      </vt:variant>
      <vt:variant>
        <vt:i4>5</vt:i4>
      </vt:variant>
      <vt:variant>
        <vt:lpwstr>http://reliability.sandia.gov/Human_Factor_Engineering/human_factor_engineering.html</vt:lpwstr>
      </vt:variant>
      <vt:variant>
        <vt:lpwstr/>
      </vt:variant>
      <vt:variant>
        <vt:i4>7143449</vt:i4>
      </vt:variant>
      <vt:variant>
        <vt:i4>9</vt:i4>
      </vt:variant>
      <vt:variant>
        <vt:i4>0</vt:i4>
      </vt:variant>
      <vt:variant>
        <vt:i4>5</vt:i4>
      </vt:variant>
      <vt:variant>
        <vt:lpwstr>http://en.wikipedia.org/wiki/Human_factors</vt:lpwstr>
      </vt:variant>
      <vt:variant>
        <vt:lpwstr/>
      </vt:variant>
      <vt:variant>
        <vt:i4>7864330</vt:i4>
      </vt:variant>
      <vt:variant>
        <vt:i4>6</vt:i4>
      </vt:variant>
      <vt:variant>
        <vt:i4>0</vt:i4>
      </vt:variant>
      <vt:variant>
        <vt:i4>5</vt:i4>
      </vt:variant>
      <vt:variant>
        <vt:lpwstr>mailto:Ahmed.Tawheed2020@yahoo.com</vt:lpwstr>
      </vt:variant>
      <vt:variant>
        <vt:lpwstr/>
      </vt:variant>
      <vt:variant>
        <vt:i4>1835077</vt:i4>
      </vt:variant>
      <vt:variant>
        <vt:i4>3</vt:i4>
      </vt:variant>
      <vt:variant>
        <vt:i4>0</vt:i4>
      </vt:variant>
      <vt:variant>
        <vt:i4>5</vt:i4>
      </vt:variant>
      <vt:variant>
        <vt:lpwstr>http://faculty.ksu.edu.sa/sherbo</vt:lpwstr>
      </vt:variant>
      <vt:variant>
        <vt:lpwstr/>
      </vt:variant>
      <vt:variant>
        <vt:i4>8126541</vt:i4>
      </vt:variant>
      <vt:variant>
        <vt:i4>0</vt:i4>
      </vt:variant>
      <vt:variant>
        <vt:i4>0</vt:i4>
      </vt:variant>
      <vt:variant>
        <vt:i4>5</vt:i4>
      </vt:variant>
      <vt:variant>
        <vt:lpwstr>mailto:sherbo@hotmail.com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MCEG 063 INSTRUMENTATION AND MEASUREMENT</dc:title>
  <dc:subject/>
  <dc:creator>AUB</dc:creator>
  <cp:keywords/>
  <cp:lastModifiedBy>User</cp:lastModifiedBy>
  <cp:revision>32</cp:revision>
  <cp:lastPrinted>2010-06-26T07:21:00Z</cp:lastPrinted>
  <dcterms:created xsi:type="dcterms:W3CDTF">2014-09-02T17:14:00Z</dcterms:created>
  <dcterms:modified xsi:type="dcterms:W3CDTF">2014-09-14T12:30:00Z</dcterms:modified>
</cp:coreProperties>
</file>