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AC" w:rsidRPr="0059432B" w:rsidRDefault="00861DAC" w:rsidP="00861DAC">
      <w:pP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 xml:space="preserve">Tutorial </w:t>
      </w:r>
      <w:r>
        <w:rPr>
          <w:b/>
          <w:bCs/>
          <w:sz w:val="28"/>
          <w:szCs w:val="28"/>
        </w:rPr>
        <w:t>2</w:t>
      </w:r>
    </w:p>
    <w:p w:rsidR="00861DAC" w:rsidRPr="0059432B" w:rsidRDefault="00861DAC" w:rsidP="00861DA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GC 312</w:t>
      </w:r>
    </w:p>
    <w:p w:rsidR="00861DAC" w:rsidRDefault="00861DAC" w:rsidP="00861DA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 1: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Suppose each of the following Update operations is applied directly to the database </w:t>
      </w:r>
      <w:r>
        <w:rPr>
          <w:rFonts w:ascii="Arial" w:hAnsi="Arial" w:cs="Arial"/>
          <w:sz w:val="21"/>
          <w:szCs w:val="21"/>
        </w:rPr>
        <w:t xml:space="preserve">below. </w:t>
      </w:r>
      <w:r>
        <w:rPr>
          <w:rFonts w:ascii="Arial" w:eastAsia="Calibri" w:hAnsi="Arial" w:cs="Arial"/>
          <w:sz w:val="21"/>
          <w:szCs w:val="21"/>
        </w:rPr>
        <w:t xml:space="preserve">Discuss </w:t>
      </w:r>
      <w:r>
        <w:rPr>
          <w:rFonts w:ascii="Arial" w:eastAsia="Calibri" w:hAnsi="Arial" w:cs="Arial"/>
          <w:i/>
          <w:sz w:val="21"/>
          <w:szCs w:val="21"/>
        </w:rPr>
        <w:t>all</w:t>
      </w:r>
      <w:r>
        <w:rPr>
          <w:rFonts w:ascii="Arial" w:eastAsia="Calibri" w:hAnsi="Arial" w:cs="Arial"/>
          <w:sz w:val="21"/>
          <w:szCs w:val="21"/>
        </w:rPr>
        <w:t xml:space="preserve"> integrity constraints violated by each operation, if any, and the different ways of enforcing these constraints: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34925</wp:posOffset>
            </wp:positionV>
            <wp:extent cx="5419725" cy="55530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60" t="13333" r="26442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br w:type="textWrapping" w:clear="all"/>
      </w:r>
      <w:r>
        <w:rPr>
          <w:rFonts w:ascii="Arial" w:eastAsia="Calibri" w:hAnsi="Arial" w:cs="Arial"/>
          <w:sz w:val="21"/>
          <w:szCs w:val="21"/>
        </w:rPr>
        <w:t xml:space="preserve">(a) Insert &lt; 'Robert', 'F', 'Scott', '943775543', '21-JUN-42',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eastAsia="Calibri" w:hAnsi="Arial" w:cs="Arial"/>
              <w:sz w:val="21"/>
              <w:szCs w:val="21"/>
            </w:rPr>
            <w:t>'2365 Newcastle Rd</w:t>
          </w:r>
        </w:smartTag>
      </w:smartTag>
      <w:r>
        <w:rPr>
          <w:rFonts w:ascii="Arial" w:eastAsia="Calibri" w:hAnsi="Arial" w:cs="Arial"/>
          <w:sz w:val="21"/>
          <w:szCs w:val="21"/>
        </w:rPr>
        <w:t>,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eastAsia="Calibri" w:hAnsi="Arial" w:cs="Arial"/>
              <w:sz w:val="21"/>
              <w:szCs w:val="21"/>
            </w:rPr>
            <w:t>Bellaire</w:t>
          </w:r>
        </w:smartTag>
        <w:r>
          <w:rPr>
            <w:rFonts w:ascii="Arial" w:eastAsia="Calibri" w:hAnsi="Arial" w:cs="Arial"/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rFonts w:ascii="Arial" w:eastAsia="Calibri" w:hAnsi="Arial" w:cs="Arial"/>
              <w:sz w:val="21"/>
              <w:szCs w:val="21"/>
            </w:rPr>
            <w:t>TX</w:t>
          </w:r>
        </w:smartTag>
      </w:smartTag>
      <w:r>
        <w:rPr>
          <w:rFonts w:ascii="Arial" w:eastAsia="Calibri" w:hAnsi="Arial" w:cs="Arial"/>
          <w:sz w:val="21"/>
          <w:szCs w:val="21"/>
        </w:rPr>
        <w:t>', M, 58000, '888665555', 1 &gt; into EMPLOYEE.</w:t>
      </w:r>
      <w:proofErr w:type="gramEnd"/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lastRenderedPageBreak/>
        <w:t>(b) Insert &lt; '</w:t>
      </w:r>
      <w:proofErr w:type="spellStart"/>
      <w:r>
        <w:rPr>
          <w:rFonts w:ascii="Arial" w:eastAsia="Calibri" w:hAnsi="Arial" w:cs="Arial"/>
          <w:sz w:val="21"/>
          <w:szCs w:val="21"/>
        </w:rPr>
        <w:t>ProductA</w:t>
      </w:r>
      <w:proofErr w:type="spellEnd"/>
      <w:r>
        <w:rPr>
          <w:rFonts w:ascii="Arial" w:eastAsia="Calibri" w:hAnsi="Arial" w:cs="Arial"/>
          <w:sz w:val="21"/>
          <w:szCs w:val="21"/>
        </w:rPr>
        <w:t>', 4, 'Bellaire', 2 &gt; into PROJECT.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(c) Insert &lt; 'Production', 4, '943775543', '01-OCT-88' &gt; into DEPARTMENT.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(d) Insert &lt; '677678989', null, '40.0' &gt; into WORKS_ON.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(e) Insert &lt; '453453453', 'John', M, '12-DEC-60', 'SPOUSE' &gt; into DEPENDENT.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(f) Delete the WORKS_ON </w:t>
      </w:r>
      <w:proofErr w:type="spellStart"/>
      <w:r>
        <w:rPr>
          <w:rFonts w:ascii="Arial" w:eastAsia="Calibri" w:hAnsi="Arial" w:cs="Arial"/>
          <w:sz w:val="21"/>
          <w:szCs w:val="21"/>
        </w:rPr>
        <w:t>tuples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with ESSN= '333445555'.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(g) Delete the EMPLOYEE </w:t>
      </w:r>
      <w:proofErr w:type="spellStart"/>
      <w:r>
        <w:rPr>
          <w:rFonts w:ascii="Arial" w:eastAsia="Calibri" w:hAnsi="Arial" w:cs="Arial"/>
          <w:sz w:val="21"/>
          <w:szCs w:val="21"/>
        </w:rPr>
        <w:t>tuple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with SSN= '987654321'.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(h) Delete the PROJECT </w:t>
      </w:r>
      <w:proofErr w:type="spellStart"/>
      <w:r>
        <w:rPr>
          <w:rFonts w:ascii="Arial" w:eastAsia="Calibri" w:hAnsi="Arial" w:cs="Arial"/>
          <w:sz w:val="21"/>
          <w:szCs w:val="21"/>
        </w:rPr>
        <w:t>tuple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with PNAME= '</w:t>
      </w:r>
      <w:proofErr w:type="spellStart"/>
      <w:r>
        <w:rPr>
          <w:rFonts w:ascii="Arial" w:eastAsia="Calibri" w:hAnsi="Arial" w:cs="Arial"/>
          <w:sz w:val="21"/>
          <w:szCs w:val="21"/>
        </w:rPr>
        <w:t>ProductX</w:t>
      </w:r>
      <w:proofErr w:type="spellEnd"/>
      <w:r>
        <w:rPr>
          <w:rFonts w:ascii="Arial" w:eastAsia="Calibri" w:hAnsi="Arial" w:cs="Arial"/>
          <w:sz w:val="21"/>
          <w:szCs w:val="21"/>
        </w:rPr>
        <w:t>'.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(</w:t>
      </w:r>
      <w:proofErr w:type="spellStart"/>
      <w:r>
        <w:rPr>
          <w:rFonts w:ascii="Arial" w:eastAsia="Calibri" w:hAnsi="Arial" w:cs="Arial"/>
          <w:sz w:val="21"/>
          <w:szCs w:val="21"/>
        </w:rPr>
        <w:t>i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) Modify the MGRSSN and MGRSTARTDATE of the DEPARTMENT </w:t>
      </w:r>
      <w:proofErr w:type="spellStart"/>
      <w:r>
        <w:rPr>
          <w:rFonts w:ascii="Arial" w:eastAsia="Calibri" w:hAnsi="Arial" w:cs="Arial"/>
          <w:sz w:val="21"/>
          <w:szCs w:val="21"/>
        </w:rPr>
        <w:t>tuple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with DNUMBER=5 to '123456789' and '01-OCT-88', respectively.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(j) Modify the SUPERSSN attribute of the EMPLOYEE </w:t>
      </w:r>
      <w:proofErr w:type="spellStart"/>
      <w:r>
        <w:rPr>
          <w:rFonts w:ascii="Arial" w:eastAsia="Calibri" w:hAnsi="Arial" w:cs="Arial"/>
          <w:sz w:val="21"/>
          <w:szCs w:val="21"/>
        </w:rPr>
        <w:t>tuple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with SSN= '999887777' to</w:t>
      </w:r>
    </w:p>
    <w:p w:rsidR="00861DAC" w:rsidRDefault="00650424" w:rsidP="00650424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'943775543'.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(k) Modify the HOURS attribute of the WORKS_ON </w:t>
      </w:r>
      <w:proofErr w:type="spellStart"/>
      <w:r>
        <w:rPr>
          <w:rFonts w:ascii="Arial" w:eastAsia="Calibri" w:hAnsi="Arial" w:cs="Arial"/>
          <w:sz w:val="21"/>
          <w:szCs w:val="21"/>
        </w:rPr>
        <w:t>tuple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with ESSN= '999887777' and</w:t>
      </w:r>
    </w:p>
    <w:p w:rsidR="00861DAC" w:rsidRDefault="00861DAC" w:rsidP="00861DA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PNO= 10 to '5.0'.</w:t>
      </w:r>
    </w:p>
    <w:p w:rsidR="009932E2" w:rsidRDefault="009932E2" w:rsidP="006D3D6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6D3D6C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9932E2" w:rsidRDefault="009932E2" w:rsidP="009932E2">
      <w:pPr>
        <w:autoSpaceDE w:val="0"/>
        <w:autoSpaceDN w:val="0"/>
        <w:adjustRightInd w:val="0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Consider the following relations for a database that keeps track of student enrollment in courses and the</w:t>
      </w:r>
      <w:r>
        <w:rPr>
          <w:rFonts w:ascii="Arial" w:hAnsi="Arial" w:cs="Arial"/>
          <w:bCs/>
          <w:sz w:val="21"/>
          <w:szCs w:val="21"/>
        </w:rPr>
        <w:t xml:space="preserve"> books adopted for each course:</w:t>
      </w:r>
    </w:p>
    <w:p w:rsidR="009932E2" w:rsidRDefault="009932E2" w:rsidP="009932E2">
      <w:pPr>
        <w:autoSpaceDE w:val="0"/>
        <w:autoSpaceDN w:val="0"/>
        <w:adjustRightInd w:val="0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STUDENT (</w:t>
      </w:r>
      <w:r>
        <w:rPr>
          <w:rFonts w:ascii="Arial" w:eastAsia="Calibri" w:hAnsi="Arial" w:cs="Arial"/>
          <w:bCs/>
          <w:sz w:val="21"/>
          <w:szCs w:val="21"/>
          <w:u w:val="single"/>
        </w:rPr>
        <w:t>SSN</w:t>
      </w:r>
      <w:r>
        <w:rPr>
          <w:rFonts w:ascii="Arial" w:eastAsia="Calibri" w:hAnsi="Arial" w:cs="Arial"/>
          <w:bCs/>
          <w:sz w:val="21"/>
          <w:szCs w:val="21"/>
        </w:rPr>
        <w:t xml:space="preserve">, Name, Major, </w:t>
      </w:r>
      <w:proofErr w:type="spellStart"/>
      <w:r>
        <w:rPr>
          <w:rFonts w:ascii="Arial" w:eastAsia="Calibri" w:hAnsi="Arial" w:cs="Arial"/>
          <w:bCs/>
          <w:sz w:val="21"/>
          <w:szCs w:val="21"/>
        </w:rPr>
        <w:t>Bdate</w:t>
      </w:r>
      <w:proofErr w:type="spellEnd"/>
      <w:r>
        <w:rPr>
          <w:rFonts w:ascii="Arial" w:eastAsia="Calibri" w:hAnsi="Arial" w:cs="Arial"/>
          <w:bCs/>
          <w:sz w:val="21"/>
          <w:szCs w:val="21"/>
        </w:rPr>
        <w:t>)</w:t>
      </w:r>
    </w:p>
    <w:p w:rsidR="009932E2" w:rsidRDefault="009932E2" w:rsidP="009932E2">
      <w:pPr>
        <w:autoSpaceDE w:val="0"/>
        <w:autoSpaceDN w:val="0"/>
        <w:adjustRightInd w:val="0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COURSE (</w:t>
      </w:r>
      <w:r>
        <w:rPr>
          <w:rFonts w:ascii="Arial" w:eastAsia="Calibri" w:hAnsi="Arial" w:cs="Arial"/>
          <w:bCs/>
          <w:sz w:val="21"/>
          <w:szCs w:val="21"/>
          <w:u w:val="single"/>
        </w:rPr>
        <w:t>Course#</w:t>
      </w:r>
      <w:r>
        <w:rPr>
          <w:rFonts w:ascii="Arial" w:eastAsia="Calibri" w:hAnsi="Arial" w:cs="Arial"/>
          <w:bCs/>
          <w:sz w:val="21"/>
          <w:szCs w:val="21"/>
        </w:rPr>
        <w:t xml:space="preserve">, </w:t>
      </w:r>
      <w:r>
        <w:rPr>
          <w:rFonts w:ascii="Arial" w:eastAsia="Calibri" w:hAnsi="Arial" w:cs="Arial"/>
          <w:bCs/>
          <w:sz w:val="21"/>
          <w:szCs w:val="21"/>
          <w:u w:val="single"/>
        </w:rPr>
        <w:t>Quarter</w:t>
      </w:r>
      <w:r>
        <w:rPr>
          <w:rFonts w:ascii="Arial" w:eastAsia="Calibri" w:hAnsi="Arial" w:cs="Arial"/>
          <w:bCs/>
          <w:sz w:val="21"/>
          <w:szCs w:val="21"/>
        </w:rPr>
        <w:t>, Grade)</w:t>
      </w:r>
    </w:p>
    <w:p w:rsidR="009932E2" w:rsidRDefault="009932E2" w:rsidP="009932E2">
      <w:pPr>
        <w:autoSpaceDE w:val="0"/>
        <w:autoSpaceDN w:val="0"/>
        <w:adjustRightInd w:val="0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 xml:space="preserve">ENROLL (SSN, </w:t>
      </w:r>
      <w:r>
        <w:rPr>
          <w:rFonts w:ascii="Arial" w:eastAsia="Calibri" w:hAnsi="Arial" w:cs="Arial"/>
          <w:bCs/>
          <w:sz w:val="21"/>
          <w:szCs w:val="21"/>
          <w:u w:val="single"/>
        </w:rPr>
        <w:t>Course#</w:t>
      </w:r>
      <w:r>
        <w:rPr>
          <w:rFonts w:ascii="Arial" w:eastAsia="Calibri" w:hAnsi="Arial" w:cs="Arial"/>
          <w:bCs/>
          <w:sz w:val="21"/>
          <w:szCs w:val="21"/>
        </w:rPr>
        <w:t xml:space="preserve">, </w:t>
      </w:r>
      <w:r>
        <w:rPr>
          <w:rFonts w:ascii="Arial" w:eastAsia="Calibri" w:hAnsi="Arial" w:cs="Arial"/>
          <w:bCs/>
          <w:sz w:val="21"/>
          <w:szCs w:val="21"/>
          <w:u w:val="single"/>
        </w:rPr>
        <w:t>Quarter</w:t>
      </w:r>
      <w:r>
        <w:rPr>
          <w:rFonts w:ascii="Arial" w:eastAsia="Calibri" w:hAnsi="Arial" w:cs="Arial"/>
          <w:bCs/>
          <w:sz w:val="21"/>
          <w:szCs w:val="21"/>
        </w:rPr>
        <w:t>, Grade)</w:t>
      </w:r>
    </w:p>
    <w:p w:rsidR="009932E2" w:rsidRDefault="009932E2" w:rsidP="009932E2">
      <w:pPr>
        <w:autoSpaceDE w:val="0"/>
        <w:autoSpaceDN w:val="0"/>
        <w:adjustRightInd w:val="0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BOOK_ADOPTION (</w:t>
      </w:r>
      <w:r>
        <w:rPr>
          <w:rFonts w:ascii="Arial" w:eastAsia="Calibri" w:hAnsi="Arial" w:cs="Arial"/>
          <w:bCs/>
          <w:sz w:val="21"/>
          <w:szCs w:val="21"/>
          <w:u w:val="single"/>
        </w:rPr>
        <w:t>Course#</w:t>
      </w:r>
      <w:r>
        <w:rPr>
          <w:rFonts w:ascii="Arial" w:eastAsia="Calibri" w:hAnsi="Arial" w:cs="Arial"/>
          <w:bCs/>
          <w:sz w:val="21"/>
          <w:szCs w:val="21"/>
        </w:rPr>
        <w:t xml:space="preserve">, </w:t>
      </w:r>
      <w:r>
        <w:rPr>
          <w:rFonts w:ascii="Arial" w:eastAsia="Calibri" w:hAnsi="Arial" w:cs="Arial"/>
          <w:bCs/>
          <w:sz w:val="21"/>
          <w:szCs w:val="21"/>
          <w:u w:val="single"/>
        </w:rPr>
        <w:t>Quarter</w:t>
      </w:r>
      <w:r>
        <w:rPr>
          <w:rFonts w:ascii="Arial" w:eastAsia="Calibri" w:hAnsi="Arial" w:cs="Arial"/>
          <w:bCs/>
          <w:sz w:val="21"/>
          <w:szCs w:val="21"/>
        </w:rPr>
        <w:t xml:space="preserve">, </w:t>
      </w:r>
      <w:proofErr w:type="spellStart"/>
      <w:r>
        <w:rPr>
          <w:rFonts w:ascii="Arial" w:eastAsia="Calibri" w:hAnsi="Arial" w:cs="Arial"/>
          <w:bCs/>
          <w:sz w:val="21"/>
          <w:szCs w:val="21"/>
        </w:rPr>
        <w:t>Book_ISBN</w:t>
      </w:r>
      <w:proofErr w:type="spellEnd"/>
      <w:r>
        <w:rPr>
          <w:rFonts w:ascii="Arial" w:eastAsia="Calibri" w:hAnsi="Arial" w:cs="Arial"/>
          <w:bCs/>
          <w:sz w:val="21"/>
          <w:szCs w:val="21"/>
        </w:rPr>
        <w:t>)</w:t>
      </w:r>
    </w:p>
    <w:p w:rsidR="009932E2" w:rsidRDefault="009932E2" w:rsidP="009932E2">
      <w:pPr>
        <w:autoSpaceDE w:val="0"/>
        <w:autoSpaceDN w:val="0"/>
        <w:adjustRightInd w:val="0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TEXT (</w:t>
      </w:r>
      <w:proofErr w:type="spellStart"/>
      <w:r>
        <w:rPr>
          <w:rFonts w:ascii="Arial" w:eastAsia="Calibri" w:hAnsi="Arial" w:cs="Arial"/>
          <w:bCs/>
          <w:sz w:val="21"/>
          <w:szCs w:val="21"/>
          <w:u w:val="single"/>
        </w:rPr>
        <w:t>Book_ISBN</w:t>
      </w:r>
      <w:proofErr w:type="spellEnd"/>
      <w:r>
        <w:rPr>
          <w:rFonts w:ascii="Arial" w:eastAsia="Calibri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Book_Title</w:t>
      </w:r>
      <w:proofErr w:type="spellEnd"/>
      <w:r>
        <w:rPr>
          <w:rFonts w:ascii="Arial" w:hAnsi="Arial" w:cs="Arial"/>
          <w:bCs/>
          <w:sz w:val="21"/>
          <w:szCs w:val="21"/>
        </w:rPr>
        <w:t>, Publisher, Author)</w:t>
      </w:r>
    </w:p>
    <w:p w:rsidR="009932E2" w:rsidRDefault="009932E2" w:rsidP="009932E2">
      <w:pPr>
        <w:autoSpaceDE w:val="0"/>
        <w:autoSpaceDN w:val="0"/>
        <w:adjustRightInd w:val="0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Specify the foreign keys for this schema, stating any assumptions you make.</w:t>
      </w:r>
    </w:p>
    <w:p w:rsidR="00AB59D0" w:rsidRDefault="00AB59D0" w:rsidP="006D3D6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6D3D6C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AB59D0" w:rsidRDefault="00AB59D0" w:rsidP="00AB59D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Consider the LIBRARY relational database schema. Choose the appropriate action (reject, cascade, set to null, set to default) for each referential integrity constraint, both for the </w:t>
      </w:r>
      <w:r>
        <w:rPr>
          <w:rFonts w:ascii="Arial" w:hAnsi="Arial" w:cs="Arial"/>
          <w:i/>
          <w:sz w:val="21"/>
          <w:szCs w:val="21"/>
        </w:rPr>
        <w:t>deletion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of a referenced </w:t>
      </w:r>
      <w:proofErr w:type="spellStart"/>
      <w:r>
        <w:rPr>
          <w:rFonts w:ascii="Arial" w:hAnsi="Arial" w:cs="Arial"/>
          <w:sz w:val="21"/>
          <w:szCs w:val="21"/>
        </w:rPr>
        <w:t>tuple</w:t>
      </w:r>
      <w:proofErr w:type="spellEnd"/>
      <w:r>
        <w:rPr>
          <w:rFonts w:ascii="Arial" w:hAnsi="Arial" w:cs="Arial"/>
          <w:sz w:val="21"/>
          <w:szCs w:val="21"/>
        </w:rPr>
        <w:t xml:space="preserve">, and for the </w:t>
      </w:r>
      <w:r>
        <w:rPr>
          <w:rFonts w:ascii="Arial" w:hAnsi="Arial" w:cs="Arial"/>
          <w:i/>
          <w:sz w:val="21"/>
          <w:szCs w:val="21"/>
        </w:rPr>
        <w:t xml:space="preserve">update </w:t>
      </w:r>
      <w:r>
        <w:rPr>
          <w:rFonts w:ascii="Arial" w:hAnsi="Arial" w:cs="Arial"/>
          <w:sz w:val="21"/>
          <w:szCs w:val="21"/>
        </w:rPr>
        <w:t xml:space="preserve">of a primary key attribute value in a referenced </w:t>
      </w:r>
      <w:proofErr w:type="spellStart"/>
      <w:r>
        <w:rPr>
          <w:rFonts w:ascii="Arial" w:hAnsi="Arial" w:cs="Arial"/>
          <w:sz w:val="21"/>
          <w:szCs w:val="21"/>
        </w:rPr>
        <w:t>tuple</w:t>
      </w:r>
      <w:proofErr w:type="spellEnd"/>
      <w:r>
        <w:rPr>
          <w:rFonts w:ascii="Arial" w:hAnsi="Arial" w:cs="Arial"/>
          <w:sz w:val="21"/>
          <w:szCs w:val="21"/>
        </w:rPr>
        <w:t>. Justify your choices.</w:t>
      </w:r>
    </w:p>
    <w:p w:rsidR="00AB59D0" w:rsidRDefault="00AB59D0" w:rsidP="00AB59D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2823606" cy="3438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63" t="22081" r="37179" b="1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06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97" w:rsidRPr="00AB59D0" w:rsidRDefault="007A6997" w:rsidP="007C430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7C4306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872AE" w:rsidRPr="006872AE" w:rsidRDefault="006872AE" w:rsidP="006872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72AE">
        <w:rPr>
          <w:rFonts w:ascii="Times New Roman" w:eastAsia="Times New Roman" w:hAnsi="Times New Roman" w:cs="Times New Roman"/>
          <w:sz w:val="23"/>
          <w:szCs w:val="23"/>
        </w:rPr>
        <w:t xml:space="preserve">Consider the </w:t>
      </w:r>
      <w:r w:rsidRPr="006872AE">
        <w:rPr>
          <w:rFonts w:ascii="Arial" w:eastAsia="Times New Roman" w:hAnsi="Arial" w:cs="Arial"/>
          <w:sz w:val="20"/>
          <w:szCs w:val="20"/>
        </w:rPr>
        <w:t>EMPLOYEE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table’s constraint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EMPSUPERFK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 xml:space="preserve"> read as follows:</w:t>
      </w:r>
    </w:p>
    <w:p w:rsidR="006872AE" w:rsidRPr="006872AE" w:rsidRDefault="006872AE" w:rsidP="006872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72AE">
        <w:rPr>
          <w:rFonts w:ascii="Arial" w:eastAsia="Times New Roman" w:hAnsi="Arial" w:cs="Arial"/>
          <w:sz w:val="20"/>
          <w:szCs w:val="20"/>
        </w:rPr>
        <w:t>CONSTRAINT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EMPSUPERFK</w:t>
      </w:r>
    </w:p>
    <w:p w:rsidR="006872AE" w:rsidRPr="006872AE" w:rsidRDefault="006872AE" w:rsidP="006872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6872AE">
        <w:rPr>
          <w:rFonts w:ascii="Arial" w:eastAsia="Times New Roman" w:hAnsi="Arial" w:cs="Arial"/>
          <w:sz w:val="20"/>
          <w:szCs w:val="20"/>
        </w:rPr>
        <w:t>FOREIGN KEY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Pr="006872AE">
        <w:rPr>
          <w:rFonts w:ascii="Arial" w:eastAsia="Times New Roman" w:hAnsi="Arial" w:cs="Arial"/>
          <w:sz w:val="20"/>
          <w:szCs w:val="20"/>
        </w:rPr>
        <w:t>Super_</w:t>
      </w:r>
      <w:proofErr w:type="gramStart"/>
      <w:r w:rsidRPr="006872AE">
        <w:rPr>
          <w:rFonts w:ascii="Arial" w:eastAsia="Times New Roman" w:hAnsi="Arial" w:cs="Arial"/>
          <w:sz w:val="20"/>
          <w:szCs w:val="20"/>
        </w:rPr>
        <w:t>ssn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REFERENCES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EMPLOYEE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Pr="006872AE">
        <w:rPr>
          <w:rFonts w:ascii="Arial" w:eastAsia="Times New Roman" w:hAnsi="Arial" w:cs="Arial"/>
          <w:sz w:val="20"/>
          <w:szCs w:val="20"/>
        </w:rPr>
        <w:t>Ssn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6872AE" w:rsidRPr="006872AE" w:rsidRDefault="006872AE" w:rsidP="006872A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6872AE">
        <w:rPr>
          <w:rFonts w:ascii="Arial" w:eastAsia="Times New Roman" w:hAnsi="Arial" w:cs="Arial"/>
          <w:sz w:val="20"/>
          <w:szCs w:val="20"/>
        </w:rPr>
        <w:t>ON DELETE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CASCADE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6872AE">
        <w:rPr>
          <w:rFonts w:ascii="Arial" w:eastAsia="Times New Roman" w:hAnsi="Arial" w:cs="Arial"/>
          <w:sz w:val="20"/>
          <w:szCs w:val="20"/>
        </w:rPr>
        <w:t>ON UPDATE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CASCADE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6872AE" w:rsidRPr="006872AE" w:rsidRDefault="006872AE" w:rsidP="006872A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872AE">
        <w:rPr>
          <w:rFonts w:ascii="Times New Roman" w:eastAsia="Times New Roman" w:hAnsi="Times New Roman" w:cs="Times New Roman"/>
          <w:sz w:val="23"/>
          <w:szCs w:val="23"/>
        </w:rPr>
        <w:t>Answer the following questions:</w:t>
      </w:r>
    </w:p>
    <w:p w:rsidR="006872AE" w:rsidRDefault="006872AE" w:rsidP="006872A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872AE">
        <w:rPr>
          <w:rFonts w:ascii="Arial" w:eastAsia="Times New Roman" w:hAnsi="Arial" w:cs="Arial"/>
          <w:sz w:val="20"/>
          <w:szCs w:val="20"/>
        </w:rPr>
        <w:t>a.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 xml:space="preserve"> What happens when the following command is run on the </w:t>
      </w:r>
      <w:r>
        <w:rPr>
          <w:rFonts w:ascii="Times New Roman" w:eastAsia="Times New Roman" w:hAnsi="Times New Roman" w:cs="Times New Roman"/>
          <w:sz w:val="23"/>
          <w:szCs w:val="23"/>
        </w:rPr>
        <w:t>COMPANY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 xml:space="preserve"> database </w:t>
      </w:r>
      <w:proofErr w:type="gramStart"/>
      <w:r w:rsidRPr="006872AE"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?</w:t>
      </w:r>
      <w:proofErr w:type="gramEnd"/>
    </w:p>
    <w:p w:rsidR="006872AE" w:rsidRPr="006872AE" w:rsidRDefault="006872AE" w:rsidP="00687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72AE">
        <w:rPr>
          <w:rFonts w:ascii="Arial" w:eastAsia="Times New Roman" w:hAnsi="Arial" w:cs="Arial"/>
          <w:sz w:val="20"/>
          <w:szCs w:val="20"/>
        </w:rPr>
        <w:t>DELETE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872AE">
        <w:rPr>
          <w:rFonts w:ascii="Arial" w:eastAsia="Times New Roman" w:hAnsi="Arial" w:cs="Arial"/>
          <w:sz w:val="20"/>
          <w:szCs w:val="20"/>
        </w:rPr>
        <w:t xml:space="preserve">EMPLOYEE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WHERE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872AE">
        <w:rPr>
          <w:rFonts w:ascii="Arial" w:eastAsia="Times New Roman" w:hAnsi="Arial" w:cs="Arial"/>
          <w:sz w:val="20"/>
          <w:szCs w:val="20"/>
        </w:rPr>
        <w:t>Lname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872AE">
        <w:rPr>
          <w:rFonts w:ascii="Times New Roman" w:eastAsia="Times New Roman" w:hAnsi="Times New Roman" w:cs="Times New Roman"/>
          <w:sz w:val="20"/>
          <w:szCs w:val="20"/>
        </w:rPr>
        <w:t>‘</w:t>
      </w:r>
      <w:r w:rsidRPr="006872AE">
        <w:rPr>
          <w:rFonts w:ascii="Arial" w:eastAsia="Times New Roman" w:hAnsi="Arial" w:cs="Arial"/>
          <w:sz w:val="20"/>
          <w:szCs w:val="20"/>
        </w:rPr>
        <w:t>Borg</w:t>
      </w:r>
      <w:r w:rsidRPr="006872AE">
        <w:rPr>
          <w:rFonts w:ascii="Times New Roman" w:eastAsia="Times New Roman" w:hAnsi="Times New Roman" w:cs="Times New Roman"/>
          <w:sz w:val="20"/>
          <w:szCs w:val="20"/>
        </w:rPr>
        <w:t>’</w:t>
      </w:r>
    </w:p>
    <w:p w:rsidR="006872AE" w:rsidRPr="006872AE" w:rsidRDefault="006872AE" w:rsidP="006872A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872AE">
        <w:rPr>
          <w:rFonts w:ascii="Arial" w:eastAsia="Times New Roman" w:hAnsi="Arial" w:cs="Arial"/>
          <w:sz w:val="20"/>
          <w:szCs w:val="20"/>
        </w:rPr>
        <w:t>b.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Is it better 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CASCADE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SET NULL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in case 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>EMPSUPERFK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constraint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872AE">
        <w:rPr>
          <w:rFonts w:ascii="Arial" w:eastAsia="Times New Roman" w:hAnsi="Arial" w:cs="Arial"/>
          <w:sz w:val="20"/>
          <w:szCs w:val="20"/>
        </w:rPr>
        <w:t xml:space="preserve">ON </w:t>
      </w:r>
      <w:proofErr w:type="gramStart"/>
      <w:r w:rsidRPr="006872AE">
        <w:rPr>
          <w:rFonts w:ascii="Arial" w:eastAsia="Times New Roman" w:hAnsi="Arial" w:cs="Arial"/>
          <w:sz w:val="20"/>
          <w:szCs w:val="20"/>
        </w:rPr>
        <w:t>DELETE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72AE">
        <w:rPr>
          <w:rFonts w:ascii="Times New Roman" w:eastAsia="Times New Roman" w:hAnsi="Times New Roman" w:cs="Times New Roman"/>
          <w:sz w:val="23"/>
          <w:szCs w:val="23"/>
        </w:rPr>
        <w:t>?</w:t>
      </w:r>
      <w:proofErr w:type="gramEnd"/>
    </w:p>
    <w:p w:rsidR="006872AE" w:rsidRPr="006872AE" w:rsidRDefault="006872AE" w:rsidP="006872A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B59D0" w:rsidRPr="009932E2" w:rsidRDefault="00AB59D0" w:rsidP="009932E2"/>
    <w:sectPr w:rsidR="00AB59D0" w:rsidRPr="009932E2" w:rsidSect="00C06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DAC"/>
    <w:rsid w:val="002627D2"/>
    <w:rsid w:val="0043498D"/>
    <w:rsid w:val="00650424"/>
    <w:rsid w:val="006872AE"/>
    <w:rsid w:val="006D3D6C"/>
    <w:rsid w:val="007A6997"/>
    <w:rsid w:val="007C4306"/>
    <w:rsid w:val="007D4F70"/>
    <w:rsid w:val="00861DAC"/>
    <w:rsid w:val="009932E2"/>
    <w:rsid w:val="00AB59D0"/>
    <w:rsid w:val="00C066EC"/>
    <w:rsid w:val="00CA7E4F"/>
    <w:rsid w:val="00E1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2015-09-14T17:37:00Z</cp:lastPrinted>
  <dcterms:created xsi:type="dcterms:W3CDTF">2015-09-14T14:41:00Z</dcterms:created>
  <dcterms:modified xsi:type="dcterms:W3CDTF">2015-09-14T18:31:00Z</dcterms:modified>
</cp:coreProperties>
</file>